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FC" w:rsidRPr="00D649FC" w:rsidRDefault="00D649FC" w:rsidP="00D649FC">
      <w:pPr>
        <w:jc w:val="center"/>
        <w:rPr>
          <w:rFonts w:ascii="Times New Roman" w:hAnsi="Times New Roman" w:cs="Times New Roman"/>
        </w:rPr>
      </w:pPr>
      <w:bookmarkStart w:id="0" w:name="bookmark2"/>
    </w:p>
    <w:p w:rsidR="00D649FC" w:rsidRPr="00D649FC" w:rsidRDefault="00D649FC" w:rsidP="00D649FC">
      <w:pPr>
        <w:ind w:right="20"/>
        <w:jc w:val="center"/>
        <w:rPr>
          <w:rFonts w:ascii="Times New Roman" w:hAnsi="Times New Roman" w:cs="Times New Roman"/>
        </w:rPr>
      </w:pPr>
      <w:r w:rsidRPr="00D649FC">
        <w:rPr>
          <w:rFonts w:ascii="Times New Roman" w:hAnsi="Times New Roman" w:cs="Times New Roman"/>
        </w:rPr>
        <w:t>МУНИЦИПАЛЬНОЕ ОБРАЗОВАНИЕ «ГОРОД ТАГАНРОГ»</w:t>
      </w:r>
      <w:r w:rsidRPr="00D649FC">
        <w:rPr>
          <w:rFonts w:ascii="Times New Roman" w:hAnsi="Times New Roman" w:cs="Times New Roman"/>
        </w:rPr>
        <w:br/>
        <w:t>МУНИЦИПАЛЬНОЕ ОБЩЕОБРАЗОВАТЕЛЬНОЕ БЮДЖЕТНОЕ УЧРЕЖДЕНИЕ</w:t>
      </w:r>
    </w:p>
    <w:p w:rsidR="00D649FC" w:rsidRPr="00D649FC" w:rsidRDefault="00D649FC" w:rsidP="00D649FC">
      <w:pPr>
        <w:spacing w:line="264" w:lineRule="exact"/>
        <w:ind w:right="180"/>
        <w:jc w:val="center"/>
        <w:rPr>
          <w:rFonts w:ascii="Times New Roman" w:hAnsi="Times New Roman" w:cs="Times New Roman"/>
          <w:b/>
          <w:bCs/>
          <w:sz w:val="22"/>
          <w:szCs w:val="22"/>
        </w:rPr>
      </w:pPr>
      <w:r w:rsidRPr="00D649FC">
        <w:rPr>
          <w:rFonts w:ascii="Times New Roman" w:hAnsi="Times New Roman" w:cs="Times New Roman"/>
          <w:sz w:val="22"/>
          <w:szCs w:val="22"/>
        </w:rPr>
        <w:t>СРЕДНЯЯ  ОБЩЕОБРАЗОВАТЕЛЬНАЯ ШКОЛА № 23</w:t>
      </w:r>
    </w:p>
    <w:p w:rsidR="00D649FC" w:rsidRPr="00D649FC" w:rsidRDefault="00D649FC" w:rsidP="00D649FC">
      <w:pPr>
        <w:spacing w:line="264" w:lineRule="exact"/>
        <w:ind w:right="180"/>
        <w:jc w:val="center"/>
        <w:rPr>
          <w:rFonts w:ascii="Times New Roman" w:hAnsi="Times New Roman" w:cs="Times New Roman"/>
          <w:b/>
          <w:bCs/>
        </w:rPr>
      </w:pPr>
    </w:p>
    <w:p w:rsidR="00D649FC" w:rsidRPr="00D649FC" w:rsidRDefault="00D649FC" w:rsidP="00D649FC">
      <w:pPr>
        <w:spacing w:line="264" w:lineRule="exact"/>
        <w:ind w:right="180"/>
        <w:jc w:val="center"/>
        <w:rPr>
          <w:rFonts w:ascii="Times New Roman" w:hAnsi="Times New Roman" w:cs="Times New Roman"/>
          <w:b/>
          <w:bCs/>
        </w:rPr>
      </w:pPr>
    </w:p>
    <w:p w:rsidR="00D649FC" w:rsidRPr="00D649FC" w:rsidRDefault="00D649FC" w:rsidP="00D649FC">
      <w:pPr>
        <w:spacing w:line="264" w:lineRule="exact"/>
        <w:ind w:right="180"/>
        <w:rPr>
          <w:rFonts w:ascii="Times New Roman" w:hAnsi="Times New Roman" w:cs="Times New Roman"/>
          <w:b/>
          <w:bCs/>
        </w:rPr>
      </w:pPr>
      <w:r w:rsidRPr="00D649FC">
        <w:rPr>
          <w:rFonts w:ascii="Times New Roman" w:hAnsi="Times New Roman" w:cs="Times New Roman"/>
        </w:rPr>
        <w:t xml:space="preserve">                                               </w:t>
      </w:r>
    </w:p>
    <w:p w:rsidR="00D649FC" w:rsidRPr="00D649FC" w:rsidRDefault="00D649FC" w:rsidP="00D649FC">
      <w:pPr>
        <w:spacing w:line="264" w:lineRule="exact"/>
        <w:ind w:right="180"/>
        <w:rPr>
          <w:rFonts w:ascii="Times New Roman" w:hAnsi="Times New Roman" w:cs="Times New Roman"/>
          <w:b/>
          <w:bCs/>
        </w:rPr>
      </w:pPr>
    </w:p>
    <w:p w:rsidR="00D649FC" w:rsidRPr="00D649FC" w:rsidRDefault="00D649FC" w:rsidP="00D649FC">
      <w:pPr>
        <w:tabs>
          <w:tab w:val="left" w:pos="3632"/>
          <w:tab w:val="left" w:pos="6867"/>
        </w:tabs>
        <w:spacing w:line="264" w:lineRule="exact"/>
        <w:ind w:right="180"/>
        <w:rPr>
          <w:rFonts w:ascii="Times New Roman" w:hAnsi="Times New Roman" w:cs="Times New Roman"/>
          <w:b/>
          <w:bCs/>
        </w:rPr>
      </w:pPr>
      <w:r w:rsidRPr="00D649FC">
        <w:rPr>
          <w:rFonts w:ascii="Times New Roman" w:hAnsi="Times New Roman" w:cs="Times New Roman"/>
        </w:rPr>
        <w:tab/>
      </w:r>
    </w:p>
    <w:tbl>
      <w:tblPr>
        <w:tblStyle w:val="a7"/>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3543"/>
        <w:gridCol w:w="3261"/>
      </w:tblGrid>
      <w:tr w:rsidR="00D649FC" w:rsidRPr="00D649FC" w:rsidTr="00CB7A25">
        <w:tc>
          <w:tcPr>
            <w:tcW w:w="3261" w:type="dxa"/>
          </w:tcPr>
          <w:p w:rsidR="00D649FC" w:rsidRPr="00D649FC" w:rsidRDefault="00D649FC" w:rsidP="00CB7A25">
            <w:pPr>
              <w:tabs>
                <w:tab w:val="left" w:pos="3632"/>
                <w:tab w:val="left" w:pos="6867"/>
              </w:tabs>
              <w:spacing w:line="264" w:lineRule="exact"/>
              <w:ind w:right="180"/>
              <w:rPr>
                <w:rFonts w:ascii="Times New Roman" w:eastAsia="Arial Unicode MS" w:hAnsi="Times New Roman" w:cs="Times New Roman"/>
                <w:b/>
                <w:bCs/>
              </w:rPr>
            </w:pPr>
            <w:r w:rsidRPr="00D649FC">
              <w:rPr>
                <w:rFonts w:ascii="Times New Roman" w:eastAsia="Arial Unicode MS" w:hAnsi="Times New Roman" w:cs="Times New Roman"/>
              </w:rPr>
              <w:t>Согласован</w:t>
            </w:r>
          </w:p>
          <w:p w:rsidR="00D649FC" w:rsidRPr="00D649FC" w:rsidRDefault="00D649FC" w:rsidP="00CB7A25">
            <w:pPr>
              <w:tabs>
                <w:tab w:val="left" w:pos="3632"/>
                <w:tab w:val="left" w:pos="6867"/>
              </w:tabs>
              <w:spacing w:line="264" w:lineRule="exact"/>
              <w:ind w:right="180"/>
              <w:rPr>
                <w:rFonts w:ascii="Times New Roman" w:eastAsia="Arial Unicode MS" w:hAnsi="Times New Roman" w:cs="Times New Roman"/>
                <w:b/>
                <w:bCs/>
              </w:rPr>
            </w:pPr>
            <w:r w:rsidRPr="00D649FC">
              <w:rPr>
                <w:rFonts w:ascii="Times New Roman" w:eastAsia="Arial Unicode MS" w:hAnsi="Times New Roman" w:cs="Times New Roman"/>
              </w:rPr>
              <w:t>С Советом школы</w:t>
            </w:r>
          </w:p>
          <w:p w:rsidR="00D649FC" w:rsidRPr="00D649FC" w:rsidRDefault="00D649FC" w:rsidP="00875DFA">
            <w:pPr>
              <w:tabs>
                <w:tab w:val="left" w:pos="3632"/>
                <w:tab w:val="left" w:pos="6867"/>
              </w:tabs>
              <w:spacing w:line="264" w:lineRule="exact"/>
              <w:ind w:right="180"/>
              <w:rPr>
                <w:rFonts w:ascii="Times New Roman" w:eastAsia="Arial Unicode MS" w:hAnsi="Times New Roman" w:cs="Times New Roman"/>
                <w:b/>
                <w:bCs/>
              </w:rPr>
            </w:pPr>
            <w:r w:rsidRPr="00D649FC">
              <w:rPr>
                <w:rFonts w:ascii="Times New Roman" w:eastAsia="Arial Unicode MS" w:hAnsi="Times New Roman" w:cs="Times New Roman"/>
              </w:rPr>
              <w:t xml:space="preserve">(протокол от </w:t>
            </w:r>
            <w:r w:rsidR="00875DFA">
              <w:rPr>
                <w:rFonts w:ascii="Times New Roman" w:eastAsia="Arial Unicode MS" w:hAnsi="Times New Roman" w:cs="Times New Roman"/>
              </w:rPr>
              <w:t>17</w:t>
            </w:r>
            <w:r w:rsidRPr="00D649FC">
              <w:rPr>
                <w:rFonts w:ascii="Times New Roman" w:eastAsia="Arial Unicode MS" w:hAnsi="Times New Roman" w:cs="Times New Roman"/>
              </w:rPr>
              <w:t>.05.202</w:t>
            </w:r>
            <w:r w:rsidR="00875DFA">
              <w:rPr>
                <w:rFonts w:ascii="Times New Roman" w:eastAsia="Arial Unicode MS" w:hAnsi="Times New Roman" w:cs="Times New Roman"/>
              </w:rPr>
              <w:t>4</w:t>
            </w:r>
            <w:r w:rsidRPr="00D649FC">
              <w:rPr>
                <w:rFonts w:ascii="Times New Roman" w:eastAsia="Arial Unicode MS" w:hAnsi="Times New Roman" w:cs="Times New Roman"/>
              </w:rPr>
              <w:t xml:space="preserve"> № 4)</w:t>
            </w:r>
          </w:p>
        </w:tc>
        <w:tc>
          <w:tcPr>
            <w:tcW w:w="3543" w:type="dxa"/>
          </w:tcPr>
          <w:p w:rsidR="00D649FC" w:rsidRPr="00D649FC" w:rsidRDefault="00D649FC" w:rsidP="00CB7A25">
            <w:pPr>
              <w:tabs>
                <w:tab w:val="left" w:pos="3632"/>
                <w:tab w:val="left" w:pos="6867"/>
              </w:tabs>
              <w:spacing w:line="264" w:lineRule="exact"/>
              <w:ind w:right="180"/>
              <w:rPr>
                <w:rFonts w:ascii="Times New Roman" w:eastAsia="Arial Unicode MS" w:hAnsi="Times New Roman" w:cs="Times New Roman"/>
                <w:b/>
                <w:bCs/>
              </w:rPr>
            </w:pPr>
            <w:r w:rsidRPr="00D649FC">
              <w:rPr>
                <w:rFonts w:ascii="Times New Roman" w:eastAsia="Arial Unicode MS" w:hAnsi="Times New Roman" w:cs="Times New Roman"/>
              </w:rPr>
              <w:t>Принят</w:t>
            </w:r>
          </w:p>
          <w:p w:rsidR="00D649FC" w:rsidRPr="00D649FC" w:rsidRDefault="00D649FC" w:rsidP="00CB7A25">
            <w:pPr>
              <w:tabs>
                <w:tab w:val="left" w:pos="3632"/>
                <w:tab w:val="left" w:pos="6867"/>
              </w:tabs>
              <w:spacing w:line="264" w:lineRule="exact"/>
              <w:ind w:right="180"/>
              <w:rPr>
                <w:rFonts w:ascii="Times New Roman" w:eastAsia="Arial Unicode MS" w:hAnsi="Times New Roman" w:cs="Times New Roman"/>
                <w:b/>
                <w:bCs/>
              </w:rPr>
            </w:pPr>
            <w:r w:rsidRPr="00D649FC">
              <w:rPr>
                <w:rFonts w:ascii="Times New Roman" w:eastAsia="Arial Unicode MS" w:hAnsi="Times New Roman" w:cs="Times New Roman"/>
              </w:rPr>
              <w:t>Педагогическим советом школы</w:t>
            </w:r>
          </w:p>
          <w:p w:rsidR="00D649FC" w:rsidRPr="00D649FC" w:rsidRDefault="00D649FC" w:rsidP="00875DFA">
            <w:pPr>
              <w:tabs>
                <w:tab w:val="left" w:pos="3632"/>
                <w:tab w:val="left" w:pos="6867"/>
              </w:tabs>
              <w:spacing w:line="264" w:lineRule="exact"/>
              <w:ind w:right="180"/>
              <w:rPr>
                <w:rFonts w:ascii="Times New Roman" w:eastAsia="Arial Unicode MS" w:hAnsi="Times New Roman" w:cs="Times New Roman"/>
                <w:b/>
                <w:bCs/>
              </w:rPr>
            </w:pPr>
            <w:r w:rsidRPr="00D649FC">
              <w:rPr>
                <w:rFonts w:ascii="Times New Roman" w:eastAsia="Arial Unicode MS" w:hAnsi="Times New Roman" w:cs="Times New Roman"/>
              </w:rPr>
              <w:t xml:space="preserve">(протокол от </w:t>
            </w:r>
            <w:r w:rsidR="00875DFA">
              <w:rPr>
                <w:rFonts w:ascii="Times New Roman" w:eastAsia="Arial Unicode MS" w:hAnsi="Times New Roman" w:cs="Times New Roman"/>
              </w:rPr>
              <w:t>24</w:t>
            </w:r>
            <w:r w:rsidRPr="00D649FC">
              <w:rPr>
                <w:rFonts w:ascii="Times New Roman" w:eastAsia="Arial Unicode MS" w:hAnsi="Times New Roman" w:cs="Times New Roman"/>
              </w:rPr>
              <w:t>.05.202</w:t>
            </w:r>
            <w:r w:rsidR="00875DFA">
              <w:rPr>
                <w:rFonts w:ascii="Times New Roman" w:eastAsia="Arial Unicode MS" w:hAnsi="Times New Roman" w:cs="Times New Roman"/>
              </w:rPr>
              <w:t>4</w:t>
            </w:r>
            <w:r w:rsidRPr="00D649FC">
              <w:rPr>
                <w:rFonts w:ascii="Times New Roman" w:eastAsia="Arial Unicode MS" w:hAnsi="Times New Roman" w:cs="Times New Roman"/>
              </w:rPr>
              <w:t xml:space="preserve"> № 1</w:t>
            </w:r>
            <w:r w:rsidR="00875DFA">
              <w:rPr>
                <w:rFonts w:ascii="Times New Roman" w:eastAsia="Arial Unicode MS" w:hAnsi="Times New Roman" w:cs="Times New Roman"/>
              </w:rPr>
              <w:t>1</w:t>
            </w:r>
            <w:r w:rsidRPr="00D649FC">
              <w:rPr>
                <w:rFonts w:ascii="Times New Roman" w:eastAsia="Arial Unicode MS" w:hAnsi="Times New Roman" w:cs="Times New Roman"/>
              </w:rPr>
              <w:t>)</w:t>
            </w:r>
          </w:p>
        </w:tc>
        <w:tc>
          <w:tcPr>
            <w:tcW w:w="3261" w:type="dxa"/>
          </w:tcPr>
          <w:p w:rsidR="00D649FC" w:rsidRPr="00D649FC" w:rsidRDefault="00D649FC" w:rsidP="00CB7A25">
            <w:pPr>
              <w:tabs>
                <w:tab w:val="left" w:pos="3632"/>
                <w:tab w:val="left" w:pos="6867"/>
              </w:tabs>
              <w:spacing w:line="264" w:lineRule="exact"/>
              <w:ind w:right="180"/>
              <w:rPr>
                <w:rFonts w:ascii="Times New Roman" w:eastAsia="Arial Unicode MS" w:hAnsi="Times New Roman" w:cs="Times New Roman"/>
                <w:b/>
                <w:bCs/>
              </w:rPr>
            </w:pPr>
            <w:r w:rsidRPr="00D649FC">
              <w:rPr>
                <w:rFonts w:ascii="Times New Roman" w:eastAsia="Arial Unicode MS" w:hAnsi="Times New Roman" w:cs="Times New Roman"/>
              </w:rPr>
              <w:t>Утверждаю</w:t>
            </w:r>
          </w:p>
          <w:p w:rsidR="00D649FC" w:rsidRPr="00D649FC" w:rsidRDefault="00D649FC" w:rsidP="00CB7A25">
            <w:pPr>
              <w:tabs>
                <w:tab w:val="left" w:pos="3632"/>
                <w:tab w:val="left" w:pos="6867"/>
              </w:tabs>
              <w:spacing w:line="264" w:lineRule="exact"/>
              <w:ind w:right="180"/>
              <w:rPr>
                <w:rFonts w:ascii="Times New Roman" w:eastAsia="Arial Unicode MS" w:hAnsi="Times New Roman" w:cs="Times New Roman"/>
                <w:b/>
                <w:bCs/>
              </w:rPr>
            </w:pPr>
            <w:r w:rsidRPr="00D649FC">
              <w:rPr>
                <w:rFonts w:ascii="Times New Roman" w:eastAsia="Arial Unicode MS" w:hAnsi="Times New Roman" w:cs="Times New Roman"/>
              </w:rPr>
              <w:t>Директор МОБУ СОШ №23</w:t>
            </w:r>
          </w:p>
          <w:p w:rsidR="00D649FC" w:rsidRPr="00D649FC" w:rsidRDefault="00D649FC" w:rsidP="00CB7A25">
            <w:pPr>
              <w:tabs>
                <w:tab w:val="left" w:pos="3632"/>
                <w:tab w:val="left" w:pos="6867"/>
              </w:tabs>
              <w:spacing w:line="264" w:lineRule="exact"/>
              <w:ind w:right="180"/>
              <w:rPr>
                <w:rFonts w:ascii="Times New Roman" w:eastAsia="Arial Unicode MS" w:hAnsi="Times New Roman" w:cs="Times New Roman"/>
                <w:b/>
                <w:bCs/>
              </w:rPr>
            </w:pPr>
            <w:r w:rsidRPr="00D649FC">
              <w:rPr>
                <w:rFonts w:ascii="Times New Roman" w:eastAsia="Arial Unicode MS" w:hAnsi="Times New Roman" w:cs="Times New Roman"/>
              </w:rPr>
              <w:t>__________ М.В.Крышнева</w:t>
            </w:r>
          </w:p>
          <w:p w:rsidR="00D649FC" w:rsidRPr="00D649FC" w:rsidRDefault="00D649FC" w:rsidP="00875DFA">
            <w:pPr>
              <w:tabs>
                <w:tab w:val="left" w:pos="3632"/>
                <w:tab w:val="left" w:pos="6867"/>
              </w:tabs>
              <w:spacing w:line="264" w:lineRule="exact"/>
              <w:ind w:right="180"/>
              <w:rPr>
                <w:rFonts w:ascii="Times New Roman" w:eastAsia="Arial Unicode MS" w:hAnsi="Times New Roman" w:cs="Times New Roman"/>
                <w:b/>
                <w:bCs/>
              </w:rPr>
            </w:pPr>
            <w:r w:rsidRPr="00D649FC">
              <w:rPr>
                <w:rFonts w:ascii="Times New Roman" w:eastAsia="Arial Unicode MS" w:hAnsi="Times New Roman" w:cs="Times New Roman"/>
              </w:rPr>
              <w:t xml:space="preserve">(приказ от </w:t>
            </w:r>
            <w:r w:rsidR="00875DFA">
              <w:rPr>
                <w:rFonts w:ascii="Times New Roman" w:eastAsia="Arial Unicode MS" w:hAnsi="Times New Roman" w:cs="Times New Roman"/>
              </w:rPr>
              <w:t xml:space="preserve"> 31</w:t>
            </w:r>
            <w:r w:rsidRPr="00D649FC">
              <w:rPr>
                <w:rFonts w:ascii="Times New Roman" w:eastAsia="Arial Unicode MS" w:hAnsi="Times New Roman" w:cs="Times New Roman"/>
              </w:rPr>
              <w:t>.0</w:t>
            </w:r>
            <w:r w:rsidR="00875DFA">
              <w:rPr>
                <w:rFonts w:ascii="Times New Roman" w:eastAsia="Arial Unicode MS" w:hAnsi="Times New Roman" w:cs="Times New Roman"/>
              </w:rPr>
              <w:t>5</w:t>
            </w:r>
            <w:r w:rsidRPr="00D649FC">
              <w:rPr>
                <w:rFonts w:ascii="Times New Roman" w:eastAsia="Arial Unicode MS" w:hAnsi="Times New Roman" w:cs="Times New Roman"/>
              </w:rPr>
              <w:t>.202</w:t>
            </w:r>
            <w:r w:rsidR="00875DFA">
              <w:rPr>
                <w:rFonts w:ascii="Times New Roman" w:eastAsia="Arial Unicode MS" w:hAnsi="Times New Roman" w:cs="Times New Roman"/>
              </w:rPr>
              <w:t>4</w:t>
            </w:r>
            <w:r w:rsidRPr="00D649FC">
              <w:rPr>
                <w:rFonts w:ascii="Times New Roman" w:eastAsia="Arial Unicode MS" w:hAnsi="Times New Roman" w:cs="Times New Roman"/>
              </w:rPr>
              <w:t xml:space="preserve"> № 3</w:t>
            </w:r>
            <w:r w:rsidR="00875DFA">
              <w:rPr>
                <w:rFonts w:ascii="Times New Roman" w:eastAsia="Arial Unicode MS" w:hAnsi="Times New Roman" w:cs="Times New Roman"/>
              </w:rPr>
              <w:t>0</w:t>
            </w:r>
            <w:r w:rsidRPr="00D649FC">
              <w:rPr>
                <w:rFonts w:ascii="Times New Roman" w:eastAsia="Arial Unicode MS" w:hAnsi="Times New Roman" w:cs="Times New Roman"/>
              </w:rPr>
              <w:t>4)</w:t>
            </w:r>
          </w:p>
        </w:tc>
      </w:tr>
    </w:tbl>
    <w:p w:rsidR="00D649FC" w:rsidRPr="00D649FC" w:rsidRDefault="00D649FC" w:rsidP="00D649FC">
      <w:pPr>
        <w:spacing w:line="264" w:lineRule="exact"/>
        <w:ind w:right="180"/>
        <w:rPr>
          <w:rFonts w:ascii="Times New Roman" w:hAnsi="Times New Roman" w:cs="Times New Roman"/>
          <w:b/>
          <w:bCs/>
        </w:rPr>
      </w:pPr>
    </w:p>
    <w:p w:rsidR="00D649FC" w:rsidRPr="00D649FC" w:rsidRDefault="00D649FC" w:rsidP="00D649FC">
      <w:pPr>
        <w:spacing w:line="264" w:lineRule="exact"/>
        <w:ind w:right="180"/>
        <w:rPr>
          <w:rFonts w:ascii="Times New Roman" w:hAnsi="Times New Roman" w:cs="Times New Roman"/>
          <w:b/>
          <w:bCs/>
        </w:rPr>
      </w:pPr>
    </w:p>
    <w:p w:rsidR="00D649FC" w:rsidRPr="00D649FC" w:rsidRDefault="00D649FC" w:rsidP="00D649FC">
      <w:pPr>
        <w:spacing w:line="264" w:lineRule="exact"/>
        <w:ind w:right="180"/>
        <w:rPr>
          <w:rFonts w:ascii="Times New Roman" w:hAnsi="Times New Roman" w:cs="Times New Roman"/>
          <w:b/>
          <w:bCs/>
        </w:rPr>
      </w:pPr>
    </w:p>
    <w:p w:rsidR="00D649FC" w:rsidRPr="00D649FC" w:rsidRDefault="00D649FC" w:rsidP="00D649FC">
      <w:pPr>
        <w:spacing w:line="264" w:lineRule="exact"/>
        <w:ind w:right="180"/>
        <w:rPr>
          <w:rFonts w:ascii="Times New Roman" w:hAnsi="Times New Roman" w:cs="Times New Roman"/>
          <w:b/>
          <w:bCs/>
        </w:rPr>
      </w:pPr>
    </w:p>
    <w:p w:rsidR="00D649FC" w:rsidRPr="00D649FC" w:rsidRDefault="00D649FC" w:rsidP="00D649FC">
      <w:pPr>
        <w:spacing w:line="264" w:lineRule="exact"/>
        <w:ind w:right="180"/>
        <w:rPr>
          <w:rFonts w:ascii="Times New Roman" w:hAnsi="Times New Roman" w:cs="Times New Roman"/>
          <w:b/>
          <w:bCs/>
        </w:rPr>
      </w:pPr>
    </w:p>
    <w:p w:rsidR="00D649FC" w:rsidRPr="00D649FC" w:rsidRDefault="00D649FC" w:rsidP="00D649FC">
      <w:pPr>
        <w:spacing w:line="264" w:lineRule="exact"/>
        <w:ind w:right="180"/>
        <w:rPr>
          <w:rFonts w:ascii="Times New Roman" w:hAnsi="Times New Roman" w:cs="Times New Roman"/>
          <w:b/>
          <w:bCs/>
        </w:rPr>
      </w:pPr>
    </w:p>
    <w:p w:rsidR="00D649FC" w:rsidRPr="00D649FC" w:rsidRDefault="00D649FC" w:rsidP="00D649FC">
      <w:pPr>
        <w:spacing w:line="264" w:lineRule="exact"/>
        <w:ind w:right="180"/>
        <w:rPr>
          <w:rFonts w:ascii="Times New Roman" w:hAnsi="Times New Roman" w:cs="Times New Roman"/>
          <w:b/>
          <w:bCs/>
        </w:rPr>
      </w:pPr>
    </w:p>
    <w:p w:rsidR="00D649FC" w:rsidRPr="00D649FC" w:rsidRDefault="00D649FC" w:rsidP="00D649FC">
      <w:pPr>
        <w:jc w:val="center"/>
        <w:rPr>
          <w:rFonts w:ascii="Times New Roman" w:hAnsi="Times New Roman" w:cs="Times New Roman"/>
        </w:rPr>
      </w:pPr>
      <w:r w:rsidRPr="00D649FC">
        <w:rPr>
          <w:rFonts w:ascii="Times New Roman" w:hAnsi="Times New Roman" w:cs="Times New Roman"/>
        </w:rPr>
        <w:t>УЧЕБНЫЙ  ПЛАН</w:t>
      </w:r>
    </w:p>
    <w:p w:rsidR="00D649FC" w:rsidRPr="00D649FC" w:rsidRDefault="00D649FC" w:rsidP="00D649FC">
      <w:pPr>
        <w:keepNext/>
        <w:keepLines/>
        <w:spacing w:after="15" w:line="300" w:lineRule="exact"/>
        <w:ind w:right="20"/>
        <w:jc w:val="center"/>
        <w:rPr>
          <w:rFonts w:ascii="Times New Roman" w:hAnsi="Times New Roman" w:cs="Times New Roman"/>
        </w:rPr>
      </w:pPr>
      <w:r w:rsidRPr="00D649FC">
        <w:rPr>
          <w:rFonts w:ascii="Times New Roman" w:hAnsi="Times New Roman" w:cs="Times New Roman"/>
        </w:rPr>
        <w:t>СРЕДНЕГО ОБЩЕГО ОБРАЗОВАНИЯ</w:t>
      </w:r>
    </w:p>
    <w:p w:rsidR="00D649FC" w:rsidRPr="00D649FC" w:rsidRDefault="00D649FC" w:rsidP="00D649FC">
      <w:pPr>
        <w:spacing w:line="302" w:lineRule="exact"/>
        <w:ind w:right="20"/>
        <w:jc w:val="center"/>
        <w:rPr>
          <w:rFonts w:ascii="Times New Roman" w:hAnsi="Times New Roman" w:cs="Times New Roman"/>
        </w:rPr>
      </w:pPr>
      <w:r w:rsidRPr="00D649FC">
        <w:rPr>
          <w:rFonts w:ascii="Times New Roman" w:hAnsi="Times New Roman" w:cs="Times New Roman"/>
        </w:rPr>
        <w:t>(10</w:t>
      </w:r>
      <w:r w:rsidR="00F5283D">
        <w:rPr>
          <w:rFonts w:ascii="Times New Roman" w:hAnsi="Times New Roman" w:cs="Times New Roman"/>
        </w:rPr>
        <w:t>- 11</w:t>
      </w:r>
      <w:r w:rsidRPr="00D649FC">
        <w:rPr>
          <w:rFonts w:ascii="Times New Roman" w:hAnsi="Times New Roman" w:cs="Times New Roman"/>
        </w:rPr>
        <w:t>класс, в соответствии с требованиями федерального государственного</w:t>
      </w:r>
      <w:r w:rsidRPr="00D649FC">
        <w:rPr>
          <w:rFonts w:ascii="Times New Roman" w:hAnsi="Times New Roman" w:cs="Times New Roman"/>
        </w:rPr>
        <w:br/>
        <w:t xml:space="preserve">образовательного стандарта </w:t>
      </w:r>
      <w:r w:rsidR="00C0285F">
        <w:rPr>
          <w:rFonts w:ascii="Times New Roman" w:hAnsi="Times New Roman" w:cs="Times New Roman"/>
        </w:rPr>
        <w:t xml:space="preserve">среднего </w:t>
      </w:r>
      <w:r w:rsidRPr="00D649FC">
        <w:rPr>
          <w:rFonts w:ascii="Times New Roman" w:hAnsi="Times New Roman" w:cs="Times New Roman"/>
        </w:rPr>
        <w:t xml:space="preserve"> общего образования, федеральной</w:t>
      </w:r>
      <w:r w:rsidRPr="00D649FC">
        <w:rPr>
          <w:rFonts w:ascii="Times New Roman" w:hAnsi="Times New Roman" w:cs="Times New Roman"/>
        </w:rPr>
        <w:br/>
        <w:t xml:space="preserve">основной  общеобразовательной программой </w:t>
      </w:r>
      <w:r w:rsidR="00C0285F">
        <w:rPr>
          <w:rFonts w:ascii="Times New Roman" w:hAnsi="Times New Roman" w:cs="Times New Roman"/>
        </w:rPr>
        <w:t>среднего</w:t>
      </w:r>
      <w:r w:rsidRPr="00D649FC">
        <w:rPr>
          <w:rFonts w:ascii="Times New Roman" w:hAnsi="Times New Roman" w:cs="Times New Roman"/>
        </w:rPr>
        <w:t xml:space="preserve"> общего образования (утверждённой  приказом Министерства просвещения Российской Федерации</w:t>
      </w:r>
      <w:r w:rsidRPr="00D649FC">
        <w:rPr>
          <w:rFonts w:ascii="Times New Roman" w:hAnsi="Times New Roman" w:cs="Times New Roman"/>
        </w:rPr>
        <w:br/>
        <w:t xml:space="preserve">от </w:t>
      </w:r>
      <w:r w:rsidR="003851D8">
        <w:rPr>
          <w:rFonts w:ascii="Times New Roman" w:hAnsi="Times New Roman" w:cs="Times New Roman"/>
        </w:rPr>
        <w:t>18</w:t>
      </w:r>
      <w:r w:rsidRPr="00D649FC">
        <w:rPr>
          <w:rFonts w:ascii="Times New Roman" w:hAnsi="Times New Roman" w:cs="Times New Roman"/>
        </w:rPr>
        <w:t>.</w:t>
      </w:r>
      <w:r w:rsidR="003851D8">
        <w:rPr>
          <w:rFonts w:ascii="Times New Roman" w:hAnsi="Times New Roman" w:cs="Times New Roman"/>
        </w:rPr>
        <w:t>05</w:t>
      </w:r>
      <w:r w:rsidRPr="00D649FC">
        <w:rPr>
          <w:rFonts w:ascii="Times New Roman" w:hAnsi="Times New Roman" w:cs="Times New Roman"/>
        </w:rPr>
        <w:t>.202</w:t>
      </w:r>
      <w:r w:rsidR="003851D8">
        <w:rPr>
          <w:rFonts w:ascii="Times New Roman" w:hAnsi="Times New Roman" w:cs="Times New Roman"/>
        </w:rPr>
        <w:t>3</w:t>
      </w:r>
      <w:r w:rsidRPr="00D649FC">
        <w:rPr>
          <w:rFonts w:ascii="Times New Roman" w:hAnsi="Times New Roman" w:cs="Times New Roman"/>
        </w:rPr>
        <w:t xml:space="preserve"> №</w:t>
      </w:r>
      <w:r w:rsidR="003851D8">
        <w:rPr>
          <w:rFonts w:ascii="Times New Roman" w:hAnsi="Times New Roman" w:cs="Times New Roman"/>
        </w:rPr>
        <w:t>371</w:t>
      </w:r>
      <w:r w:rsidRPr="00D649FC">
        <w:rPr>
          <w:rFonts w:ascii="Times New Roman" w:hAnsi="Times New Roman" w:cs="Times New Roman"/>
        </w:rPr>
        <w:t>)</w:t>
      </w:r>
      <w:r w:rsidR="00697F2E">
        <w:rPr>
          <w:rFonts w:ascii="Times New Roman" w:hAnsi="Times New Roman" w:cs="Times New Roman"/>
        </w:rPr>
        <w:t xml:space="preserve"> </w:t>
      </w:r>
    </w:p>
    <w:p w:rsidR="00D649FC" w:rsidRPr="00D649FC" w:rsidRDefault="00D649FC" w:rsidP="00DC5CD6">
      <w:pPr>
        <w:spacing w:after="3344"/>
        <w:ind w:right="20"/>
        <w:jc w:val="center"/>
        <w:rPr>
          <w:rFonts w:ascii="Times New Roman" w:hAnsi="Times New Roman" w:cs="Times New Roman"/>
        </w:rPr>
      </w:pPr>
      <w:r w:rsidRPr="00D649FC">
        <w:rPr>
          <w:rFonts w:ascii="Times New Roman" w:hAnsi="Times New Roman" w:cs="Times New Roman"/>
        </w:rPr>
        <w:t>МУНИЦИПАЛЬНОГО ОБЩЕОБРАЗОВАТЕЛЬНОГО</w:t>
      </w:r>
      <w:r w:rsidRPr="00D649FC">
        <w:rPr>
          <w:rFonts w:ascii="Times New Roman" w:hAnsi="Times New Roman" w:cs="Times New Roman"/>
        </w:rPr>
        <w:br/>
        <w:t>БЮДЖЕТНОГО УЧРЕЖДЕНИЯ СРЕДНЕЙ ОБЩЕОБРАЗОВАТЕЛЬНОЙ ШКОЛЫ № 23</w:t>
      </w:r>
      <w:r w:rsidRPr="00D649FC">
        <w:rPr>
          <w:rFonts w:ascii="Times New Roman" w:hAnsi="Times New Roman" w:cs="Times New Roman"/>
        </w:rPr>
        <w:br/>
        <w:t>НА 202</w:t>
      </w:r>
      <w:r w:rsidR="003851D8">
        <w:rPr>
          <w:rFonts w:ascii="Times New Roman" w:hAnsi="Times New Roman" w:cs="Times New Roman"/>
        </w:rPr>
        <w:t>4</w:t>
      </w:r>
      <w:r w:rsidRPr="00D649FC">
        <w:rPr>
          <w:rFonts w:ascii="Times New Roman" w:hAnsi="Times New Roman" w:cs="Times New Roman"/>
        </w:rPr>
        <w:t>-202</w:t>
      </w:r>
      <w:r w:rsidR="003851D8">
        <w:rPr>
          <w:rFonts w:ascii="Times New Roman" w:hAnsi="Times New Roman" w:cs="Times New Roman"/>
        </w:rPr>
        <w:t>5</w:t>
      </w:r>
      <w:r w:rsidRPr="00D649FC">
        <w:rPr>
          <w:rFonts w:ascii="Times New Roman" w:hAnsi="Times New Roman" w:cs="Times New Roman"/>
        </w:rPr>
        <w:t xml:space="preserve"> УЧЕБНЫЙ ГОД</w:t>
      </w:r>
      <w:r w:rsidRPr="00D649FC">
        <w:rPr>
          <w:rFonts w:ascii="Times New Roman" w:hAnsi="Times New Roman" w:cs="Times New Roman"/>
        </w:rPr>
        <w:br/>
        <w:t>(извлечение из основной образовательной программы среднего общего</w:t>
      </w:r>
      <w:r w:rsidRPr="00D649FC">
        <w:rPr>
          <w:rFonts w:ascii="Times New Roman" w:hAnsi="Times New Roman" w:cs="Times New Roman"/>
        </w:rPr>
        <w:br/>
        <w:t>образования МОБУ СОШ № 23 на 202</w:t>
      </w:r>
      <w:r w:rsidR="003851D8">
        <w:rPr>
          <w:rFonts w:ascii="Times New Roman" w:hAnsi="Times New Roman" w:cs="Times New Roman"/>
        </w:rPr>
        <w:t>4</w:t>
      </w:r>
      <w:r w:rsidRPr="00D649FC">
        <w:rPr>
          <w:rFonts w:ascii="Times New Roman" w:hAnsi="Times New Roman" w:cs="Times New Roman"/>
        </w:rPr>
        <w:t>-202</w:t>
      </w:r>
      <w:r w:rsidR="003851D8">
        <w:rPr>
          <w:rFonts w:ascii="Times New Roman" w:hAnsi="Times New Roman" w:cs="Times New Roman"/>
        </w:rPr>
        <w:t>5</w:t>
      </w:r>
      <w:r w:rsidRPr="00D649FC">
        <w:rPr>
          <w:rFonts w:ascii="Times New Roman" w:hAnsi="Times New Roman" w:cs="Times New Roman"/>
        </w:rPr>
        <w:t xml:space="preserve"> учебный год</w:t>
      </w:r>
      <w:r w:rsidR="00DC5CD6">
        <w:rPr>
          <w:rFonts w:ascii="Times New Roman" w:hAnsi="Times New Roman" w:cs="Times New Roman"/>
        </w:rPr>
        <w:t>)</w:t>
      </w:r>
    </w:p>
    <w:p w:rsidR="00D649FC" w:rsidRPr="00D649FC" w:rsidRDefault="00D649FC" w:rsidP="00D649FC">
      <w:pPr>
        <w:pStyle w:val="a8"/>
        <w:jc w:val="center"/>
        <w:rPr>
          <w:rFonts w:ascii="Times New Roman" w:hAnsi="Times New Roman" w:cs="Times New Roman"/>
        </w:rPr>
      </w:pPr>
      <w:r w:rsidRPr="00D649FC">
        <w:rPr>
          <w:rFonts w:ascii="Times New Roman" w:hAnsi="Times New Roman" w:cs="Times New Roman"/>
        </w:rPr>
        <w:t>Таганрог</w:t>
      </w:r>
    </w:p>
    <w:p w:rsidR="00D649FC" w:rsidRPr="00D649FC" w:rsidRDefault="00D649FC" w:rsidP="00D649FC">
      <w:pPr>
        <w:pStyle w:val="a8"/>
        <w:jc w:val="center"/>
        <w:rPr>
          <w:rFonts w:ascii="Times New Roman" w:hAnsi="Times New Roman" w:cs="Times New Roman"/>
        </w:rPr>
      </w:pPr>
      <w:r w:rsidRPr="00D649FC">
        <w:rPr>
          <w:rFonts w:ascii="Times New Roman" w:hAnsi="Times New Roman" w:cs="Times New Roman"/>
        </w:rPr>
        <w:t>202</w:t>
      </w:r>
      <w:r w:rsidR="005F6D83">
        <w:rPr>
          <w:rFonts w:ascii="Times New Roman" w:hAnsi="Times New Roman" w:cs="Times New Roman"/>
        </w:rPr>
        <w:t>4</w:t>
      </w:r>
    </w:p>
    <w:p w:rsidR="003A60C7" w:rsidRDefault="003A60C7">
      <w:pPr>
        <w:pStyle w:val="25"/>
        <w:keepNext/>
        <w:keepLines/>
        <w:shd w:val="clear" w:color="auto" w:fill="auto"/>
        <w:rPr>
          <w:b w:val="0"/>
        </w:rPr>
      </w:pPr>
    </w:p>
    <w:p w:rsidR="003A60C7" w:rsidRDefault="003A60C7">
      <w:pPr>
        <w:pStyle w:val="25"/>
        <w:keepNext/>
        <w:keepLines/>
        <w:shd w:val="clear" w:color="auto" w:fill="auto"/>
        <w:rPr>
          <w:b w:val="0"/>
        </w:rPr>
      </w:pPr>
    </w:p>
    <w:p w:rsidR="00AF6EEC" w:rsidRDefault="00AF6EEC">
      <w:pPr>
        <w:pStyle w:val="25"/>
        <w:keepNext/>
        <w:keepLines/>
        <w:shd w:val="clear" w:color="auto" w:fill="auto"/>
        <w:rPr>
          <w:b w:val="0"/>
        </w:rPr>
      </w:pPr>
    </w:p>
    <w:p w:rsidR="001E7D3B" w:rsidRPr="00E941F7" w:rsidRDefault="000344D7">
      <w:pPr>
        <w:pStyle w:val="25"/>
        <w:keepNext/>
        <w:keepLines/>
        <w:shd w:val="clear" w:color="auto" w:fill="auto"/>
        <w:rPr>
          <w:b w:val="0"/>
        </w:rPr>
      </w:pPr>
      <w:r w:rsidRPr="00E941F7">
        <w:rPr>
          <w:b w:val="0"/>
        </w:rPr>
        <w:t>Пояснительная записка к учебному плану среднего общего образования</w:t>
      </w:r>
      <w:r w:rsidRPr="00E941F7">
        <w:rPr>
          <w:b w:val="0"/>
        </w:rPr>
        <w:br/>
        <w:t xml:space="preserve">муниципального общеобразовательного бюджетного учреждения </w:t>
      </w:r>
      <w:bookmarkEnd w:id="0"/>
      <w:r w:rsidR="00E941F7">
        <w:rPr>
          <w:b w:val="0"/>
        </w:rPr>
        <w:t>средней общеобразовательной школы № 23</w:t>
      </w:r>
    </w:p>
    <w:p w:rsidR="001E7D3B" w:rsidRPr="00E941F7" w:rsidRDefault="000344D7">
      <w:pPr>
        <w:pStyle w:val="60"/>
        <w:shd w:val="clear" w:color="auto" w:fill="auto"/>
        <w:ind w:left="3640"/>
        <w:rPr>
          <w:b w:val="0"/>
        </w:rPr>
      </w:pPr>
      <w:r w:rsidRPr="00E941F7">
        <w:rPr>
          <w:b w:val="0"/>
        </w:rPr>
        <w:t>Общие положения</w:t>
      </w:r>
    </w:p>
    <w:p w:rsidR="001E7D3B" w:rsidRDefault="000344D7" w:rsidP="00E941F7">
      <w:pPr>
        <w:pStyle w:val="21"/>
        <w:shd w:val="clear" w:color="auto" w:fill="auto"/>
        <w:tabs>
          <w:tab w:val="left" w:pos="7536"/>
        </w:tabs>
        <w:spacing w:after="0" w:line="274" w:lineRule="exact"/>
        <w:ind w:firstLine="600"/>
        <w:jc w:val="both"/>
      </w:pPr>
      <w:r>
        <w:t xml:space="preserve">Учебный план среднего общего образования муниципального общеобразовательного бюджетного учреждения </w:t>
      </w:r>
      <w:r w:rsidR="00E941F7">
        <w:t>средней общеобразовательной школы № 23</w:t>
      </w:r>
      <w:r>
        <w:t xml:space="preserve">, реализующего основную образовательную программу </w:t>
      </w:r>
      <w:r w:rsidR="00A25C3E">
        <w:t>среднего</w:t>
      </w:r>
      <w:r>
        <w:t xml:space="preserve"> общего образования </w:t>
      </w:r>
      <w:r w:rsidR="00E941F7">
        <w:t xml:space="preserve"> обеспечивает р</w:t>
      </w:r>
      <w:r>
        <w:t>еализацию требований федерального государственного образовательного стандарта среднего общего образования,</w:t>
      </w:r>
      <w:r w:rsidR="00A25C3E">
        <w:t xml:space="preserve"> </w:t>
      </w:r>
      <w:r>
        <w:t>федеральной образовательной программы среднего общего образования (далее - ФОП СОО),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w:t>
      </w:r>
      <w:r w:rsidR="00E941F7">
        <w:t xml:space="preserve">       </w:t>
      </w:r>
      <w:r>
        <w:t>№28 (далее - Санитарно-эпидемиологические</w:t>
      </w:r>
      <w:r w:rsidR="00E941F7">
        <w:t xml:space="preserve"> </w:t>
      </w:r>
      <w:r>
        <w:t>требования), состав и структуру предметных областей, распределяет учебное время, отводимое на их освоение по классам и учебным предметам.</w:t>
      </w:r>
    </w:p>
    <w:p w:rsidR="001E7D3B" w:rsidRDefault="000344D7">
      <w:pPr>
        <w:pStyle w:val="21"/>
        <w:shd w:val="clear" w:color="auto" w:fill="auto"/>
        <w:spacing w:after="0" w:line="274" w:lineRule="exact"/>
        <w:ind w:firstLine="600"/>
        <w:jc w:val="both"/>
      </w:pPr>
      <w:r>
        <w:t xml:space="preserve">В соответствии с ч. 6.1. ст. 12 Федерального закона от 29.12.2012 № 273-ФЗ «Об образовании в Российской Федерации» (далее - Федеральный закон) содержание и планируемые результаты разработанной МОБУ </w:t>
      </w:r>
      <w:r w:rsidR="00463A20">
        <w:t>СОШ</w:t>
      </w:r>
      <w:r>
        <w:t xml:space="preserve"> № </w:t>
      </w:r>
      <w:r w:rsidR="00463A20">
        <w:t>2</w:t>
      </w:r>
      <w:r>
        <w:t>3 основной образовательной программы среднего общего образования являются не ниже соответствующих содержания и планируемых результатов федеральной образовательной программы среднего общего образования (часть 6.1 введена Федеральным законом от 24.09.2022 № 371-ФЗ).</w:t>
      </w:r>
    </w:p>
    <w:p w:rsidR="001E7D3B" w:rsidRDefault="000344D7">
      <w:pPr>
        <w:pStyle w:val="21"/>
        <w:shd w:val="clear" w:color="auto" w:fill="auto"/>
        <w:spacing w:after="0" w:line="274" w:lineRule="exact"/>
        <w:ind w:firstLine="600"/>
        <w:jc w:val="both"/>
      </w:pPr>
      <w:r>
        <w:t xml:space="preserve">Учебный план среднего общего образования МОБУ </w:t>
      </w:r>
      <w:r w:rsidR="00463A20">
        <w:t>СОШ</w:t>
      </w:r>
      <w:r>
        <w:t xml:space="preserve"> № </w:t>
      </w:r>
      <w:r w:rsidR="00463A20">
        <w:t>2</w:t>
      </w:r>
      <w:r>
        <w:t>3 на 202</w:t>
      </w:r>
      <w:r w:rsidR="00631FA1">
        <w:t>4</w:t>
      </w:r>
      <w:r>
        <w:t>-202</w:t>
      </w:r>
      <w:r w:rsidR="00631FA1">
        <w:t>5</w:t>
      </w:r>
      <w:r>
        <w:t xml:space="preserve"> учебный год является одним из компонентов ООП СОО МОБУ </w:t>
      </w:r>
      <w:r w:rsidR="00463A20">
        <w:t>СОШ</w:t>
      </w:r>
      <w:r>
        <w:t xml:space="preserve"> № </w:t>
      </w:r>
      <w:r w:rsidR="00463A20">
        <w:t>2</w:t>
      </w:r>
      <w:r>
        <w:t>3 на 202</w:t>
      </w:r>
      <w:r w:rsidR="00631FA1">
        <w:t>4</w:t>
      </w:r>
      <w:r>
        <w:t>-202</w:t>
      </w:r>
      <w:r w:rsidR="00631FA1">
        <w:t>5</w:t>
      </w:r>
      <w:r>
        <w:t xml:space="preserve"> учебный год (</w:t>
      </w:r>
      <w:r w:rsidR="00B50FC6">
        <w:t xml:space="preserve">обновленные </w:t>
      </w:r>
      <w:r>
        <w:t>ФГОС) и разработан в соответствии с требованиями, изложенными в следующих документах:</w:t>
      </w:r>
    </w:p>
    <w:p w:rsidR="001E7D3B" w:rsidRDefault="000344D7">
      <w:pPr>
        <w:pStyle w:val="21"/>
        <w:numPr>
          <w:ilvl w:val="0"/>
          <w:numId w:val="1"/>
        </w:numPr>
        <w:shd w:val="clear" w:color="auto" w:fill="auto"/>
        <w:tabs>
          <w:tab w:val="left" w:pos="207"/>
        </w:tabs>
        <w:spacing w:after="0" w:line="274" w:lineRule="exact"/>
        <w:ind w:firstLine="0"/>
        <w:jc w:val="both"/>
      </w:pPr>
      <w:r>
        <w:t>Федеральным Законом «Об образовании в Российской Федерации» от 29.12.2012 № 273-ФЗ (ред. от 17.02.2023, с изменениями и дополнениями, вступившими в силу с 28.02.2023);</w:t>
      </w:r>
    </w:p>
    <w:p w:rsidR="001E7D3B" w:rsidRDefault="000344D7">
      <w:pPr>
        <w:pStyle w:val="21"/>
        <w:numPr>
          <w:ilvl w:val="0"/>
          <w:numId w:val="1"/>
        </w:numPr>
        <w:shd w:val="clear" w:color="auto" w:fill="auto"/>
        <w:tabs>
          <w:tab w:val="left" w:pos="202"/>
        </w:tabs>
        <w:spacing w:after="0" w:line="274" w:lineRule="exact"/>
        <w:ind w:firstLine="0"/>
        <w:jc w:val="both"/>
      </w:pPr>
      <w:r>
        <w:t>Федеральным государственным образовательным стандартом основного общего образования, утверждённым приказом Министерства Просвещения Российской Федерации от 31.05.2021 № 287;</w:t>
      </w:r>
    </w:p>
    <w:p w:rsidR="001E7D3B" w:rsidRDefault="000344D7">
      <w:pPr>
        <w:pStyle w:val="21"/>
        <w:numPr>
          <w:ilvl w:val="0"/>
          <w:numId w:val="1"/>
        </w:numPr>
        <w:shd w:val="clear" w:color="auto" w:fill="auto"/>
        <w:tabs>
          <w:tab w:val="left" w:pos="207"/>
        </w:tabs>
        <w:spacing w:after="0" w:line="274" w:lineRule="exact"/>
        <w:ind w:firstLine="0"/>
        <w:jc w:val="both"/>
      </w:pPr>
      <w:r>
        <w:t xml:space="preserve">Приказом Министерства просвещения Российской Федерации «Об утверждении федеральной образовательной программы среднего общего образования» от </w:t>
      </w:r>
      <w:r w:rsidR="007C7176">
        <w:t xml:space="preserve">18.05.2023 </w:t>
      </w:r>
      <w:r>
        <w:t xml:space="preserve"> №</w:t>
      </w:r>
      <w:r w:rsidR="007C7176">
        <w:t>371 (зарегистрирован 12.07.2023 №74228)</w:t>
      </w:r>
      <w:r>
        <w:t>;</w:t>
      </w:r>
    </w:p>
    <w:p w:rsidR="001E7D3B" w:rsidRDefault="000344D7">
      <w:pPr>
        <w:pStyle w:val="21"/>
        <w:numPr>
          <w:ilvl w:val="0"/>
          <w:numId w:val="1"/>
        </w:numPr>
        <w:shd w:val="clear" w:color="auto" w:fill="auto"/>
        <w:tabs>
          <w:tab w:val="left" w:pos="212"/>
        </w:tabs>
        <w:spacing w:after="0" w:line="274" w:lineRule="exact"/>
        <w:ind w:firstLine="0"/>
        <w:jc w:val="both"/>
      </w:pPr>
      <w:r>
        <w:t>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года №115;</w:t>
      </w:r>
    </w:p>
    <w:p w:rsidR="001E7D3B" w:rsidRDefault="000344D7">
      <w:pPr>
        <w:pStyle w:val="21"/>
        <w:numPr>
          <w:ilvl w:val="0"/>
          <w:numId w:val="1"/>
        </w:numPr>
        <w:shd w:val="clear" w:color="auto" w:fill="auto"/>
        <w:tabs>
          <w:tab w:val="left" w:pos="206"/>
        </w:tabs>
        <w:spacing w:after="0" w:line="274" w:lineRule="exact"/>
        <w:ind w:firstLine="0"/>
        <w:jc w:val="both"/>
      </w:pPr>
      <w:r>
        <w:t>Приказом Министерства просвещения Российской Федерации «Об утверждении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от 21.09.2022 № 858;</w:t>
      </w:r>
    </w:p>
    <w:p w:rsidR="00E8078F" w:rsidRPr="00E8078F" w:rsidRDefault="00E8078F" w:rsidP="00E8078F">
      <w:pPr>
        <w:pStyle w:val="a8"/>
        <w:jc w:val="both"/>
        <w:rPr>
          <w:rFonts w:ascii="Times New Roman" w:hAnsi="Times New Roman" w:cs="Times New Roman"/>
        </w:rPr>
      </w:pPr>
      <w:r>
        <w:rPr>
          <w:rFonts w:ascii="Times New Roman" w:hAnsi="Times New Roman" w:cs="Times New Roman"/>
        </w:rPr>
        <w:t xml:space="preserve">- </w:t>
      </w:r>
      <w:r w:rsidRPr="00E8078F">
        <w:rPr>
          <w:rFonts w:ascii="Times New Roman" w:hAnsi="Times New Roman" w:cs="Times New Roman"/>
        </w:rPr>
        <w:t>Приказ</w:t>
      </w:r>
      <w:r>
        <w:rPr>
          <w:rFonts w:ascii="Times New Roman" w:hAnsi="Times New Roman" w:cs="Times New Roman"/>
        </w:rPr>
        <w:t>ом</w:t>
      </w:r>
      <w:r w:rsidRPr="00E8078F">
        <w:rPr>
          <w:rFonts w:ascii="Times New Roman" w:hAnsi="Times New Roman" w:cs="Times New Roman"/>
        </w:rPr>
        <w:t xml:space="preserve"> Минпросвещения России № 119 от 21.02.2024 «О внесении изменений в приложения № 1 и № 2 к приказу Минпросвещения 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r>
        <w:rPr>
          <w:rFonts w:ascii="Times New Roman" w:hAnsi="Times New Roman" w:cs="Times New Roman"/>
        </w:rPr>
        <w:t>з</w:t>
      </w:r>
      <w:r w:rsidRPr="00E8078F">
        <w:rPr>
          <w:rFonts w:ascii="Times New Roman" w:hAnsi="Times New Roman" w:cs="Times New Roman"/>
        </w:rPr>
        <w:t>арегистрирован 22.03.2024 № 77603)</w:t>
      </w:r>
      <w:r>
        <w:rPr>
          <w:rFonts w:ascii="Times New Roman" w:hAnsi="Times New Roman" w:cs="Times New Roman"/>
        </w:rPr>
        <w:t>;</w:t>
      </w:r>
    </w:p>
    <w:p w:rsidR="001E7D3B" w:rsidRDefault="000344D7">
      <w:pPr>
        <w:pStyle w:val="21"/>
        <w:numPr>
          <w:ilvl w:val="0"/>
          <w:numId w:val="1"/>
        </w:numPr>
        <w:shd w:val="clear" w:color="auto" w:fill="auto"/>
        <w:tabs>
          <w:tab w:val="left" w:pos="312"/>
        </w:tabs>
        <w:spacing w:after="0" w:line="274" w:lineRule="exact"/>
        <w:ind w:firstLine="0"/>
        <w:jc w:val="both"/>
      </w:pPr>
      <w: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№28;</w:t>
      </w:r>
    </w:p>
    <w:p w:rsidR="001E7D3B" w:rsidRDefault="000344D7" w:rsidP="00223AEC">
      <w:pPr>
        <w:pStyle w:val="21"/>
        <w:numPr>
          <w:ilvl w:val="0"/>
          <w:numId w:val="1"/>
        </w:numPr>
        <w:shd w:val="clear" w:color="auto" w:fill="auto"/>
        <w:tabs>
          <w:tab w:val="left" w:pos="426"/>
        </w:tabs>
        <w:spacing w:after="0" w:line="274" w:lineRule="exact"/>
        <w:ind w:firstLine="0"/>
        <w:jc w:val="both"/>
      </w:pPr>
      <w:r>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№28;</w:t>
      </w:r>
    </w:p>
    <w:p w:rsidR="001E7D3B" w:rsidRDefault="000344D7">
      <w:pPr>
        <w:pStyle w:val="21"/>
        <w:numPr>
          <w:ilvl w:val="0"/>
          <w:numId w:val="1"/>
        </w:numPr>
        <w:shd w:val="clear" w:color="auto" w:fill="auto"/>
        <w:tabs>
          <w:tab w:val="left" w:pos="212"/>
        </w:tabs>
        <w:spacing w:after="0" w:line="274" w:lineRule="exact"/>
        <w:ind w:right="280" w:firstLine="0"/>
        <w:jc w:val="both"/>
      </w:pPr>
      <w:r>
        <w:t>Письмом Министерства общего и профессионального образования Ростовской области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w:t>
      </w:r>
      <w:r w:rsidR="002D2922">
        <w:t>4</w:t>
      </w:r>
      <w:r>
        <w:t>-202</w:t>
      </w:r>
      <w:r w:rsidR="002D2922">
        <w:t>5</w:t>
      </w:r>
      <w:r>
        <w:t xml:space="preserve"> учебный год) от </w:t>
      </w:r>
      <w:r w:rsidR="002D2922">
        <w:t>17</w:t>
      </w:r>
      <w:r>
        <w:t>.05.202</w:t>
      </w:r>
      <w:r w:rsidR="002D2922">
        <w:t>4</w:t>
      </w:r>
      <w:r>
        <w:t xml:space="preserve"> № 24/2.</w:t>
      </w:r>
      <w:r w:rsidR="002D2922">
        <w:t>1</w:t>
      </w:r>
      <w:r>
        <w:t>-8</w:t>
      </w:r>
      <w:r w:rsidR="002D2922">
        <w:t>000</w:t>
      </w:r>
      <w:r>
        <w:t>;</w:t>
      </w:r>
    </w:p>
    <w:p w:rsidR="00967650" w:rsidRPr="00DB727E" w:rsidRDefault="00223A57" w:rsidP="00967650">
      <w:pPr>
        <w:pStyle w:val="a8"/>
        <w:numPr>
          <w:ilvl w:val="0"/>
          <w:numId w:val="1"/>
        </w:numPr>
        <w:tabs>
          <w:tab w:val="left" w:pos="142"/>
        </w:tabs>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967650" w:rsidRPr="00DB727E">
        <w:rPr>
          <w:rFonts w:ascii="Times New Roman" w:hAnsi="Times New Roman" w:cs="Times New Roman"/>
        </w:rPr>
        <w:t>Положением «О проведении промежуточной аттестации обучающихся и осуществления текущего контроля их успеваемости в МОБУ СОШ № 23»;</w:t>
      </w:r>
    </w:p>
    <w:p w:rsidR="001E7D3B" w:rsidRDefault="000344D7">
      <w:pPr>
        <w:pStyle w:val="21"/>
        <w:numPr>
          <w:ilvl w:val="0"/>
          <w:numId w:val="1"/>
        </w:numPr>
        <w:shd w:val="clear" w:color="auto" w:fill="auto"/>
        <w:tabs>
          <w:tab w:val="left" w:pos="312"/>
        </w:tabs>
        <w:spacing w:after="0" w:line="274" w:lineRule="exact"/>
        <w:ind w:right="280" w:firstLine="0"/>
        <w:jc w:val="both"/>
      </w:pPr>
      <w:r>
        <w:t xml:space="preserve">Уставом </w:t>
      </w:r>
      <w:r w:rsidR="00196FB4">
        <w:t xml:space="preserve"> МОБУ СОШ № 23.</w:t>
      </w:r>
    </w:p>
    <w:p w:rsidR="001E7D3B" w:rsidRDefault="000344D7">
      <w:pPr>
        <w:pStyle w:val="21"/>
        <w:shd w:val="clear" w:color="auto" w:fill="auto"/>
        <w:spacing w:after="0" w:line="274" w:lineRule="exact"/>
        <w:ind w:right="280" w:firstLine="740"/>
        <w:jc w:val="both"/>
      </w:pPr>
      <w:r>
        <w:t>В 202</w:t>
      </w:r>
      <w:r w:rsidR="00872B18">
        <w:t>4</w:t>
      </w:r>
      <w:r>
        <w:t>-202</w:t>
      </w:r>
      <w:r w:rsidR="00872B18">
        <w:t>5</w:t>
      </w:r>
      <w:r>
        <w:t xml:space="preserve"> учебном году МОБУ </w:t>
      </w:r>
      <w:r w:rsidR="00B93F1E">
        <w:t xml:space="preserve">СОШ </w:t>
      </w:r>
      <w:r>
        <w:t xml:space="preserve">№ </w:t>
      </w:r>
      <w:r w:rsidR="00B93F1E">
        <w:t>2</w:t>
      </w:r>
      <w:r>
        <w:t>3 в 10</w:t>
      </w:r>
      <w:r w:rsidR="00872B18">
        <w:t>-11</w:t>
      </w:r>
      <w:r>
        <w:t xml:space="preserve"> класс</w:t>
      </w:r>
      <w:r w:rsidR="00872B18">
        <w:t>ах</w:t>
      </w:r>
      <w:r>
        <w:t xml:space="preserve"> реализует федеральный государственный образовательный стандарт среднего общего образования (далее ФГОС СОО)</w:t>
      </w:r>
      <w:r w:rsidR="00872B18">
        <w:t>.</w:t>
      </w:r>
      <w:r>
        <w:t xml:space="preserve"> </w:t>
      </w:r>
    </w:p>
    <w:p w:rsidR="001E7D3B" w:rsidRDefault="000344D7">
      <w:pPr>
        <w:pStyle w:val="21"/>
        <w:shd w:val="clear" w:color="auto" w:fill="auto"/>
        <w:spacing w:after="0" w:line="274" w:lineRule="exact"/>
        <w:ind w:firstLine="600"/>
        <w:jc w:val="both"/>
      </w:pPr>
      <w:r>
        <w:t xml:space="preserve">Среднее общее образование направлено </w:t>
      </w:r>
      <w:r>
        <w:rPr>
          <w:rStyle w:val="26"/>
        </w:rPr>
        <w:t>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к получению высшего профессионального образования.</w:t>
      </w:r>
    </w:p>
    <w:p w:rsidR="001E7D3B" w:rsidRDefault="000344D7">
      <w:pPr>
        <w:pStyle w:val="21"/>
        <w:shd w:val="clear" w:color="auto" w:fill="auto"/>
        <w:spacing w:after="0" w:line="274" w:lineRule="exact"/>
        <w:ind w:firstLine="600"/>
        <w:jc w:val="both"/>
      </w:pPr>
      <w:r>
        <w:t>Среднее общее образование обеспечивает качественную подготовку обучающихся к получению дальнейшего образования в высших учебных заведениях, условия для развития и самореализации обучающихся, формирование здорового, безопасного и экологически целесообразного образа жизни.</w:t>
      </w:r>
    </w:p>
    <w:p w:rsidR="001E7D3B" w:rsidRDefault="00CB7A25">
      <w:pPr>
        <w:pStyle w:val="21"/>
        <w:shd w:val="clear" w:color="auto" w:fill="auto"/>
        <w:spacing w:after="0" w:line="274" w:lineRule="exact"/>
        <w:ind w:firstLine="740"/>
        <w:jc w:val="both"/>
      </w:pPr>
      <w:r>
        <w:t>На</w:t>
      </w:r>
      <w:r w:rsidR="000344D7">
        <w:t xml:space="preserve"> уровне среднего общего образования </w:t>
      </w:r>
      <w:r w:rsidR="00B51C6D">
        <w:t xml:space="preserve">происходит </w:t>
      </w:r>
      <w:r w:rsidR="000344D7">
        <w:t xml:space="preserve"> развитие и расширение общего деятельностного базиса как системы универсальных учебных действий, определяющих способность личности к самосовершенствованию навыков в обучении, познании, сотрудничестве</w:t>
      </w:r>
      <w:r w:rsidR="00836719">
        <w:t xml:space="preserve">, </w:t>
      </w:r>
      <w:r w:rsidR="000344D7">
        <w:t xml:space="preserve"> в познании и преобразовании окружающего мира</w:t>
      </w:r>
      <w:r w:rsidR="003D7700">
        <w:t>.</w:t>
      </w:r>
    </w:p>
    <w:p w:rsidR="001E7D3B" w:rsidRDefault="000344D7">
      <w:pPr>
        <w:pStyle w:val="21"/>
        <w:shd w:val="clear" w:color="auto" w:fill="auto"/>
        <w:spacing w:after="240" w:line="274" w:lineRule="exact"/>
        <w:ind w:firstLine="740"/>
        <w:jc w:val="both"/>
      </w:pPr>
      <w:r>
        <w:t xml:space="preserve">Единой основой учебных планов МОБУ </w:t>
      </w:r>
      <w:r w:rsidR="00F02B2F">
        <w:t xml:space="preserve"> СОШ № 23 </w:t>
      </w:r>
      <w:r>
        <w:t xml:space="preserve"> на 202</w:t>
      </w:r>
      <w:r w:rsidR="00872B18">
        <w:t>4</w:t>
      </w:r>
      <w:r>
        <w:t>-202</w:t>
      </w:r>
      <w:r w:rsidR="00872B18">
        <w:t>5</w:t>
      </w:r>
      <w:r>
        <w:t xml:space="preserve"> учебный год всех уровней является осуществление таких принципов, как целостность, преемственность структуры и содержания начального общего, основного общего и среднего общего образования; вариативность образования, обеспечивающая индивидуальные потребности в выборе учебных предметов; индивидуализация, позволяющая учитывать интересы, склонности и способности обучающихся.</w:t>
      </w:r>
    </w:p>
    <w:p w:rsidR="001E7D3B" w:rsidRPr="00555DEA" w:rsidRDefault="000344D7">
      <w:pPr>
        <w:pStyle w:val="25"/>
        <w:keepNext/>
        <w:keepLines/>
        <w:shd w:val="clear" w:color="auto" w:fill="auto"/>
        <w:ind w:left="20"/>
        <w:rPr>
          <w:b w:val="0"/>
          <w:sz w:val="24"/>
          <w:szCs w:val="24"/>
        </w:rPr>
      </w:pPr>
      <w:bookmarkStart w:id="1" w:name="bookmark3"/>
      <w:r w:rsidRPr="00555DEA">
        <w:rPr>
          <w:b w:val="0"/>
          <w:sz w:val="24"/>
          <w:szCs w:val="24"/>
        </w:rPr>
        <w:t>Особенности учебного плана среднего общего образования</w:t>
      </w:r>
      <w:r w:rsidR="00555DEA" w:rsidRPr="00555DEA">
        <w:rPr>
          <w:b w:val="0"/>
          <w:sz w:val="24"/>
          <w:szCs w:val="24"/>
        </w:rPr>
        <w:t xml:space="preserve"> </w:t>
      </w:r>
      <w:r w:rsidRPr="00555DEA">
        <w:rPr>
          <w:b w:val="0"/>
          <w:sz w:val="24"/>
          <w:szCs w:val="24"/>
        </w:rPr>
        <w:br/>
        <w:t xml:space="preserve">муниципального общеобразовательного бюджетного учреждения </w:t>
      </w:r>
      <w:bookmarkEnd w:id="1"/>
      <w:r w:rsidR="00555DEA" w:rsidRPr="00555DEA">
        <w:rPr>
          <w:b w:val="0"/>
          <w:sz w:val="24"/>
          <w:szCs w:val="24"/>
        </w:rPr>
        <w:t>средней</w:t>
      </w:r>
      <w:r w:rsidR="00555DEA">
        <w:rPr>
          <w:b w:val="0"/>
          <w:sz w:val="24"/>
          <w:szCs w:val="24"/>
        </w:rPr>
        <w:t xml:space="preserve"> общеобразовательной школы № 23</w:t>
      </w:r>
    </w:p>
    <w:p w:rsidR="001E7D3B" w:rsidRDefault="000344D7">
      <w:pPr>
        <w:pStyle w:val="21"/>
        <w:shd w:val="clear" w:color="auto" w:fill="auto"/>
        <w:spacing w:after="0" w:line="274" w:lineRule="exact"/>
        <w:ind w:firstLine="740"/>
        <w:jc w:val="both"/>
      </w:pPr>
      <w:r>
        <w:t xml:space="preserve">Учебный план среднего общего образования ориентирован на 2-летний нормативный срок освоения ООП СОО МОБУ </w:t>
      </w:r>
      <w:r w:rsidR="00302B40">
        <w:t>СОШ</w:t>
      </w:r>
      <w:r>
        <w:t xml:space="preserve"> № </w:t>
      </w:r>
      <w:r w:rsidR="00302B40">
        <w:t>2</w:t>
      </w:r>
      <w:r>
        <w:t>3.</w:t>
      </w:r>
    </w:p>
    <w:p w:rsidR="001E7D3B" w:rsidRDefault="000344D7">
      <w:pPr>
        <w:pStyle w:val="21"/>
        <w:shd w:val="clear" w:color="auto" w:fill="auto"/>
        <w:spacing w:after="0" w:line="274" w:lineRule="exact"/>
        <w:ind w:firstLine="600"/>
        <w:jc w:val="both"/>
      </w:pPr>
      <w:r>
        <w:t>Режим работы в 10-11 классах - 5-дневная учебная неделя. Продолжительность учебного года для обучающихся 10 классов составляет 34 учебны</w:t>
      </w:r>
      <w:r w:rsidR="00516E98">
        <w:t>е</w:t>
      </w:r>
      <w:r>
        <w:t xml:space="preserve"> недел</w:t>
      </w:r>
      <w:r w:rsidR="00516E98">
        <w:t>и</w:t>
      </w:r>
      <w:r>
        <w:t xml:space="preserve">, для 11 классов </w:t>
      </w:r>
      <w:r w:rsidR="009E738F">
        <w:t>окончание учебного года определяется в соответствии с расписанием</w:t>
      </w:r>
      <w:r>
        <w:t xml:space="preserve"> государственной итоговой аттестации. Продолжительность урока в 10-11 классах - 40 минут. Объем домашних заданий (по всем предметам) предполагает затраты времени на его выполнение, не превышающие (в астрономических часах) в 10-11 классах - до 3,5 часов (СанПиН 2.4. 3648-20). Максимальный объём недельной аудиторной нагрузки - 34 часа.</w:t>
      </w:r>
      <w:r w:rsidR="00872B18">
        <w:t xml:space="preserve"> В 2024-2025 учебном году недельная аудиторная нагрузка составляет 33 часа.</w:t>
      </w:r>
    </w:p>
    <w:p w:rsidR="001E7D3B" w:rsidRDefault="000344D7" w:rsidP="000B3737">
      <w:pPr>
        <w:pStyle w:val="21"/>
        <w:shd w:val="clear" w:color="auto" w:fill="auto"/>
        <w:spacing w:after="0" w:line="274" w:lineRule="exact"/>
        <w:ind w:firstLine="600"/>
        <w:jc w:val="both"/>
      </w:pPr>
      <w:r>
        <w:t>Продолжительность каникул в течение 202</w:t>
      </w:r>
      <w:r w:rsidR="00F23386">
        <w:t>4</w:t>
      </w:r>
      <w:r>
        <w:t>-202</w:t>
      </w:r>
      <w:r w:rsidR="00F23386">
        <w:t xml:space="preserve">5 </w:t>
      </w:r>
      <w:r>
        <w:t xml:space="preserve"> учебного года в 10-11 классах - </w:t>
      </w:r>
      <w:r w:rsidR="00C10F03">
        <w:t>27</w:t>
      </w:r>
      <w:r>
        <w:t xml:space="preserve"> календарных дней. Каникулы проводятся в сроки, установленные календарным учебным графиком МОБУ </w:t>
      </w:r>
      <w:r w:rsidR="00D400EB">
        <w:t>СОШ</w:t>
      </w:r>
      <w:r>
        <w:t xml:space="preserve"> № </w:t>
      </w:r>
      <w:r w:rsidR="00D400EB">
        <w:t>2</w:t>
      </w:r>
      <w:r>
        <w:t>3 на 202</w:t>
      </w:r>
      <w:r w:rsidR="007A4AC0">
        <w:t>4</w:t>
      </w:r>
      <w:r>
        <w:t>-202</w:t>
      </w:r>
      <w:r w:rsidR="007A4AC0">
        <w:t>5</w:t>
      </w:r>
      <w:r>
        <w:t xml:space="preserve"> учебный год.</w:t>
      </w:r>
    </w:p>
    <w:p w:rsidR="000B3737" w:rsidRPr="005E60AB" w:rsidRDefault="000344D7" w:rsidP="000B3737">
      <w:pPr>
        <w:pStyle w:val="a9"/>
        <w:ind w:right="183" w:firstLine="283"/>
        <w:jc w:val="both"/>
      </w:pPr>
      <w:r>
        <w:t>Система организации образовательной деятельности в 10-11 классах по четвертям.</w:t>
      </w:r>
      <w:r w:rsidR="000B3737">
        <w:t xml:space="preserve"> Учебный план МОБУ СОШ № 23 состоит из 2-х частей: обязательной части и части, </w:t>
      </w:r>
      <w:r w:rsidR="00F303C2">
        <w:t>формируемой участниками образовательных отношений</w:t>
      </w:r>
      <w:r w:rsidR="000B3737">
        <w:t>.</w:t>
      </w:r>
      <w:r w:rsidR="000B3737" w:rsidRPr="000B3737">
        <w:t xml:space="preserve"> </w:t>
      </w:r>
      <w:r w:rsidR="000B3737">
        <w:t>При</w:t>
      </w:r>
      <w:r w:rsidR="000B3737">
        <w:rPr>
          <w:spacing w:val="-3"/>
        </w:rPr>
        <w:t xml:space="preserve"> </w:t>
      </w:r>
      <w:r w:rsidR="000B3737">
        <w:t>проведении</w:t>
      </w:r>
      <w:r w:rsidR="000B3737">
        <w:rPr>
          <w:spacing w:val="-5"/>
        </w:rPr>
        <w:t xml:space="preserve"> </w:t>
      </w:r>
      <w:r w:rsidR="000B3737">
        <w:t>занятий</w:t>
      </w:r>
      <w:r w:rsidR="000B3737">
        <w:rPr>
          <w:spacing w:val="-3"/>
        </w:rPr>
        <w:t xml:space="preserve"> </w:t>
      </w:r>
      <w:r w:rsidR="000B3737">
        <w:t>по</w:t>
      </w:r>
      <w:r w:rsidR="000B3737">
        <w:rPr>
          <w:spacing w:val="-3"/>
        </w:rPr>
        <w:t xml:space="preserve"> </w:t>
      </w:r>
      <w:r w:rsidR="000B3737">
        <w:t>иностранному</w:t>
      </w:r>
      <w:r w:rsidR="000B3737">
        <w:rPr>
          <w:spacing w:val="-10"/>
        </w:rPr>
        <w:t xml:space="preserve"> </w:t>
      </w:r>
      <w:r w:rsidR="000B3737">
        <w:t>языку,</w:t>
      </w:r>
      <w:r w:rsidR="000B3737">
        <w:rPr>
          <w:spacing w:val="-3"/>
        </w:rPr>
        <w:t xml:space="preserve"> </w:t>
      </w:r>
      <w:r w:rsidR="000B3737">
        <w:t>информатике,</w:t>
      </w:r>
      <w:r w:rsidR="000B3737">
        <w:rPr>
          <w:spacing w:val="-3"/>
        </w:rPr>
        <w:t xml:space="preserve"> </w:t>
      </w:r>
      <w:r w:rsidR="000B3737">
        <w:rPr>
          <w:spacing w:val="-4"/>
        </w:rPr>
        <w:t xml:space="preserve"> </w:t>
      </w:r>
      <w:r w:rsidR="000B3737">
        <w:t>осуществляется</w:t>
      </w:r>
      <w:r w:rsidR="004336D5">
        <w:t xml:space="preserve"> </w:t>
      </w:r>
      <w:r w:rsidR="000B3737">
        <w:rPr>
          <w:spacing w:val="-57"/>
        </w:rPr>
        <w:t xml:space="preserve"> </w:t>
      </w:r>
      <w:r w:rsidR="000B3737">
        <w:t>деление классов на две группы с учетом норм по предельно допустимой наполняемости групп, при</w:t>
      </w:r>
      <w:r w:rsidR="000B3737">
        <w:rPr>
          <w:spacing w:val="1"/>
        </w:rPr>
        <w:t xml:space="preserve"> </w:t>
      </w:r>
      <w:r w:rsidR="000B3737">
        <w:t>наличии</w:t>
      </w:r>
      <w:r w:rsidR="000B3737">
        <w:rPr>
          <w:spacing w:val="-3"/>
        </w:rPr>
        <w:t xml:space="preserve"> </w:t>
      </w:r>
      <w:r w:rsidR="000B3737">
        <w:t>необходимых</w:t>
      </w:r>
      <w:r w:rsidR="000B3737">
        <w:rPr>
          <w:spacing w:val="-1"/>
        </w:rPr>
        <w:t xml:space="preserve"> </w:t>
      </w:r>
      <w:r w:rsidR="000B3737">
        <w:t>средств.</w:t>
      </w:r>
    </w:p>
    <w:p w:rsidR="001E7D3B" w:rsidRDefault="000344D7" w:rsidP="004336D5">
      <w:pPr>
        <w:pStyle w:val="21"/>
        <w:shd w:val="clear" w:color="auto" w:fill="auto"/>
        <w:spacing w:after="0" w:line="274" w:lineRule="exact"/>
        <w:ind w:firstLine="600"/>
        <w:jc w:val="both"/>
      </w:pPr>
      <w:r>
        <w:t>В 202</w:t>
      </w:r>
      <w:r w:rsidR="00F303C2">
        <w:t>4</w:t>
      </w:r>
      <w:r>
        <w:t>-202</w:t>
      </w:r>
      <w:r w:rsidR="00F303C2">
        <w:t>5</w:t>
      </w:r>
      <w:r>
        <w:t xml:space="preserve"> учебном году в МОБУ </w:t>
      </w:r>
      <w:r w:rsidR="000C5B35">
        <w:t xml:space="preserve"> СОШ № 2</w:t>
      </w:r>
      <w:r>
        <w:t>3 укомплектовано 2 класса среднего общего образования.</w:t>
      </w:r>
      <w:r w:rsidR="004336D5">
        <w:t xml:space="preserve"> Учебный план для 10-11 классов представлении </w:t>
      </w:r>
      <w:r w:rsidR="004336D5" w:rsidRPr="004336D5">
        <w:rPr>
          <w:i/>
        </w:rPr>
        <w:t>универсальным профилем</w:t>
      </w:r>
      <w:r w:rsidR="004336D5">
        <w:rPr>
          <w:i/>
        </w:rPr>
        <w:t xml:space="preserve">  </w:t>
      </w:r>
      <w:r w:rsidR="004336D5" w:rsidRPr="004336D5">
        <w:t>с</w:t>
      </w:r>
      <w:r w:rsidR="004336D5">
        <w:rPr>
          <w:i/>
        </w:rPr>
        <w:t xml:space="preserve"> </w:t>
      </w:r>
      <w:r>
        <w:t xml:space="preserve"> изучением предметов на профильном уровне: «Алгебра и начала математического анализа», «Геометрия», «Вероятность и статистика», «</w:t>
      </w:r>
      <w:r w:rsidR="004336D5">
        <w:t>История</w:t>
      </w:r>
      <w:r>
        <w:t xml:space="preserve">» </w:t>
      </w:r>
      <w:r w:rsidR="004336D5">
        <w:t xml:space="preserve"> в 10</w:t>
      </w:r>
      <w:r w:rsidR="00F303C2">
        <w:t>-11</w:t>
      </w:r>
      <w:r w:rsidR="004336D5">
        <w:t xml:space="preserve"> класс</w:t>
      </w:r>
      <w:r w:rsidR="00F303C2">
        <w:t>ах</w:t>
      </w:r>
      <w:r w:rsidR="004336D5">
        <w:t>.</w:t>
      </w:r>
    </w:p>
    <w:p w:rsidR="001E7D3B" w:rsidRDefault="000344D7">
      <w:pPr>
        <w:pStyle w:val="21"/>
        <w:shd w:val="clear" w:color="auto" w:fill="auto"/>
        <w:spacing w:after="0" w:line="274" w:lineRule="exact"/>
        <w:ind w:firstLine="600"/>
        <w:jc w:val="both"/>
      </w:pPr>
      <w:r>
        <w:t>В соответствии с требованиями ФГОС СОО</w:t>
      </w:r>
      <w:r w:rsidR="004336D5">
        <w:t xml:space="preserve"> </w:t>
      </w:r>
      <w:r>
        <w:t xml:space="preserve"> основная образовательная программа среднего общего образования МОБУ </w:t>
      </w:r>
      <w:r w:rsidR="004336D5">
        <w:t xml:space="preserve">СОШ </w:t>
      </w:r>
      <w:r>
        <w:t xml:space="preserve">№ </w:t>
      </w:r>
      <w:r w:rsidR="004336D5">
        <w:t>2</w:t>
      </w:r>
      <w:r>
        <w:t>3 реализуется через урочную и внеурочную деятельность (10-11 классы).</w:t>
      </w:r>
    </w:p>
    <w:p w:rsidR="00B6104C" w:rsidRDefault="000344D7" w:rsidP="00B6104C">
      <w:pPr>
        <w:pStyle w:val="a9"/>
        <w:ind w:right="254" w:firstLine="283"/>
        <w:jc w:val="both"/>
      </w:pPr>
      <w:r>
        <w:t>Для обучающихся 10-11 классов предусматривается внеурочная деятельность (10 часов в неделю в каждом классе), которая позволяет в полной мере реализовать требования федерального государственного образовательного стандарта среднего общего образования, запросы обучающихся, родителей (законных представителей) и социума</w:t>
      </w:r>
      <w:r w:rsidR="00B6104C">
        <w:t>.</w:t>
      </w:r>
      <w:r w:rsidR="00B6104C" w:rsidRPr="00B6104C">
        <w:t xml:space="preserve"> </w:t>
      </w:r>
      <w:r w:rsidR="00B6104C">
        <w:t>В</w:t>
      </w:r>
      <w:r w:rsidR="00B6104C">
        <w:rPr>
          <w:spacing w:val="1"/>
        </w:rPr>
        <w:t xml:space="preserve"> </w:t>
      </w:r>
      <w:r w:rsidR="00B6104C">
        <w:t>учебном</w:t>
      </w:r>
      <w:r w:rsidR="00B6104C">
        <w:rPr>
          <w:spacing w:val="1"/>
        </w:rPr>
        <w:t xml:space="preserve"> </w:t>
      </w:r>
      <w:r w:rsidR="00B6104C">
        <w:t>плане</w:t>
      </w:r>
      <w:r w:rsidR="00B6104C">
        <w:rPr>
          <w:spacing w:val="1"/>
        </w:rPr>
        <w:t xml:space="preserve"> </w:t>
      </w:r>
      <w:r w:rsidR="00B6104C">
        <w:t>обязательным</w:t>
      </w:r>
      <w:r w:rsidR="00B6104C">
        <w:rPr>
          <w:spacing w:val="1"/>
        </w:rPr>
        <w:t xml:space="preserve"> </w:t>
      </w:r>
      <w:r w:rsidR="00B6104C">
        <w:t>для</w:t>
      </w:r>
      <w:r w:rsidR="00B6104C">
        <w:rPr>
          <w:spacing w:val="1"/>
        </w:rPr>
        <w:t xml:space="preserve"> </w:t>
      </w:r>
      <w:r w:rsidR="00B6104C">
        <w:t>каждого</w:t>
      </w:r>
      <w:r w:rsidR="00B6104C">
        <w:rPr>
          <w:spacing w:val="1"/>
        </w:rPr>
        <w:t xml:space="preserve"> </w:t>
      </w:r>
      <w:r w:rsidR="00B6104C">
        <w:t>ученика</w:t>
      </w:r>
      <w:r w:rsidR="00B6104C">
        <w:rPr>
          <w:spacing w:val="1"/>
        </w:rPr>
        <w:t xml:space="preserve"> </w:t>
      </w:r>
      <w:r w:rsidR="00B6104C">
        <w:t>отводится</w:t>
      </w:r>
      <w:r w:rsidR="00B6104C">
        <w:rPr>
          <w:spacing w:val="1"/>
        </w:rPr>
        <w:t xml:space="preserve"> </w:t>
      </w:r>
      <w:r w:rsidR="00B6104C">
        <w:t>1 час</w:t>
      </w:r>
      <w:r w:rsidR="00B6104C">
        <w:rPr>
          <w:spacing w:val="1"/>
        </w:rPr>
        <w:t xml:space="preserve"> </w:t>
      </w:r>
      <w:r w:rsidR="00B6104C">
        <w:t>в</w:t>
      </w:r>
      <w:r w:rsidR="00B6104C">
        <w:rPr>
          <w:spacing w:val="1"/>
        </w:rPr>
        <w:t xml:space="preserve"> </w:t>
      </w:r>
      <w:r w:rsidR="00B6104C">
        <w:t>неделю</w:t>
      </w:r>
      <w:r w:rsidR="00B6104C">
        <w:rPr>
          <w:spacing w:val="1"/>
        </w:rPr>
        <w:t xml:space="preserve">  (34 часа за 1 год обучения) </w:t>
      </w:r>
      <w:r w:rsidR="00B6104C">
        <w:t>для</w:t>
      </w:r>
      <w:r w:rsidR="00B6104C">
        <w:rPr>
          <w:spacing w:val="1"/>
        </w:rPr>
        <w:t xml:space="preserve"> </w:t>
      </w:r>
      <w:r w:rsidR="00B6104C">
        <w:t>реализации</w:t>
      </w:r>
      <w:r w:rsidR="00B6104C">
        <w:rPr>
          <w:spacing w:val="1"/>
        </w:rPr>
        <w:t xml:space="preserve"> </w:t>
      </w:r>
      <w:r w:rsidR="00B6104C">
        <w:t>индивидуального проекта. Индивидуальный проект выполняется обучающимся в течение одного  года в рамках учебного времени, специально отведённого учебным планом, и должен быть представлен в виде</w:t>
      </w:r>
      <w:r w:rsidR="00B6104C">
        <w:rPr>
          <w:spacing w:val="1"/>
        </w:rPr>
        <w:t xml:space="preserve"> </w:t>
      </w:r>
      <w:r w:rsidR="00B6104C">
        <w:t>завершённого</w:t>
      </w:r>
      <w:r w:rsidR="00B6104C">
        <w:rPr>
          <w:spacing w:val="1"/>
        </w:rPr>
        <w:t xml:space="preserve"> </w:t>
      </w:r>
      <w:r w:rsidR="00B6104C">
        <w:t>учебного</w:t>
      </w:r>
      <w:r w:rsidR="00B6104C">
        <w:rPr>
          <w:spacing w:val="1"/>
        </w:rPr>
        <w:t xml:space="preserve"> </w:t>
      </w:r>
      <w:r w:rsidR="00B6104C">
        <w:t>исследования</w:t>
      </w:r>
      <w:r w:rsidR="00B6104C">
        <w:rPr>
          <w:spacing w:val="1"/>
        </w:rPr>
        <w:t xml:space="preserve"> </w:t>
      </w:r>
      <w:r w:rsidR="00B6104C">
        <w:t>или</w:t>
      </w:r>
      <w:r w:rsidR="00B6104C">
        <w:rPr>
          <w:spacing w:val="1"/>
        </w:rPr>
        <w:t xml:space="preserve"> </w:t>
      </w:r>
      <w:r w:rsidR="00B6104C">
        <w:t>разработанного</w:t>
      </w:r>
      <w:r w:rsidR="00B6104C">
        <w:rPr>
          <w:spacing w:val="1"/>
        </w:rPr>
        <w:t xml:space="preserve"> </w:t>
      </w:r>
      <w:r w:rsidR="00B6104C">
        <w:t>проекта:</w:t>
      </w:r>
      <w:r w:rsidR="00B6104C">
        <w:rPr>
          <w:spacing w:val="1"/>
        </w:rPr>
        <w:t xml:space="preserve"> </w:t>
      </w:r>
      <w:r w:rsidR="00B6104C">
        <w:t>информационного,</w:t>
      </w:r>
      <w:r w:rsidR="00B6104C">
        <w:rPr>
          <w:spacing w:val="1"/>
        </w:rPr>
        <w:t xml:space="preserve"> </w:t>
      </w:r>
      <w:r w:rsidR="00B6104C">
        <w:t>творческого,</w:t>
      </w:r>
      <w:r w:rsidR="00B6104C">
        <w:rPr>
          <w:spacing w:val="1"/>
        </w:rPr>
        <w:t xml:space="preserve"> </w:t>
      </w:r>
      <w:r w:rsidR="00B6104C">
        <w:t>социального,</w:t>
      </w:r>
      <w:r w:rsidR="00B6104C">
        <w:rPr>
          <w:spacing w:val="-4"/>
        </w:rPr>
        <w:t xml:space="preserve"> </w:t>
      </w:r>
      <w:r w:rsidR="00B6104C">
        <w:t>прикладного, инновационного,</w:t>
      </w:r>
      <w:r w:rsidR="00B6104C">
        <w:rPr>
          <w:spacing w:val="-1"/>
        </w:rPr>
        <w:t xml:space="preserve">  </w:t>
      </w:r>
      <w:r w:rsidR="00B6104C">
        <w:t>конструкторского, инженерного.</w:t>
      </w:r>
    </w:p>
    <w:p w:rsidR="00A10D92" w:rsidRPr="00A10D92" w:rsidRDefault="00E37FC6" w:rsidP="00A10D92">
      <w:pPr>
        <w:pStyle w:val="a8"/>
        <w:jc w:val="both"/>
        <w:rPr>
          <w:rFonts w:ascii="Times New Roman" w:hAnsi="Times New Roman" w:cs="Times New Roman"/>
        </w:rPr>
      </w:pPr>
      <w:r>
        <w:rPr>
          <w:rFonts w:ascii="Times New Roman" w:hAnsi="Times New Roman" w:cs="Times New Roman"/>
          <w:i/>
        </w:rPr>
        <w:t xml:space="preserve">             </w:t>
      </w:r>
      <w:r w:rsidR="00B6104C" w:rsidRPr="00B6104C">
        <w:rPr>
          <w:rFonts w:ascii="Times New Roman" w:hAnsi="Times New Roman" w:cs="Times New Roman"/>
          <w:i/>
        </w:rPr>
        <w:t>Часть</w:t>
      </w:r>
      <w:r w:rsidR="00B6104C" w:rsidRPr="00B6104C">
        <w:rPr>
          <w:rFonts w:ascii="Times New Roman" w:hAnsi="Times New Roman" w:cs="Times New Roman"/>
          <w:i/>
          <w:spacing w:val="1"/>
        </w:rPr>
        <w:t xml:space="preserve"> </w:t>
      </w:r>
      <w:r w:rsidR="00B6104C" w:rsidRPr="00B6104C">
        <w:rPr>
          <w:rFonts w:ascii="Times New Roman" w:hAnsi="Times New Roman" w:cs="Times New Roman"/>
          <w:i/>
        </w:rPr>
        <w:t>учебного</w:t>
      </w:r>
      <w:r w:rsidR="00B6104C" w:rsidRPr="00B6104C">
        <w:rPr>
          <w:rFonts w:ascii="Times New Roman" w:hAnsi="Times New Roman" w:cs="Times New Roman"/>
          <w:i/>
          <w:spacing w:val="1"/>
        </w:rPr>
        <w:t xml:space="preserve"> </w:t>
      </w:r>
      <w:r w:rsidR="00B6104C" w:rsidRPr="00B6104C">
        <w:rPr>
          <w:rFonts w:ascii="Times New Roman" w:hAnsi="Times New Roman" w:cs="Times New Roman"/>
          <w:i/>
        </w:rPr>
        <w:t>плана,</w:t>
      </w:r>
      <w:r w:rsidR="00B6104C" w:rsidRPr="00B6104C">
        <w:rPr>
          <w:rFonts w:ascii="Times New Roman" w:hAnsi="Times New Roman" w:cs="Times New Roman"/>
          <w:i/>
          <w:spacing w:val="1"/>
        </w:rPr>
        <w:t xml:space="preserve"> формируемая участниками образовательных отношений</w:t>
      </w:r>
      <w:r w:rsidR="00B6104C">
        <w:rPr>
          <w:rFonts w:ascii="Times New Roman" w:hAnsi="Times New Roman" w:cs="Times New Roman"/>
          <w:b/>
          <w:spacing w:val="1"/>
        </w:rPr>
        <w:t xml:space="preserve">, </w:t>
      </w:r>
      <w:r w:rsidR="00B6104C" w:rsidRPr="00B6104C">
        <w:rPr>
          <w:rFonts w:ascii="Times New Roman" w:hAnsi="Times New Roman" w:cs="Times New Roman"/>
          <w:b/>
          <w:spacing w:val="1"/>
        </w:rPr>
        <w:t xml:space="preserve"> </w:t>
      </w:r>
      <w:r w:rsidR="00B6104C" w:rsidRPr="00B6104C">
        <w:rPr>
          <w:rFonts w:ascii="Times New Roman" w:hAnsi="Times New Roman" w:cs="Times New Roman"/>
        </w:rPr>
        <w:t>представлена</w:t>
      </w:r>
      <w:r>
        <w:rPr>
          <w:rFonts w:ascii="Times New Roman" w:hAnsi="Times New Roman" w:cs="Times New Roman"/>
        </w:rPr>
        <w:t xml:space="preserve">  </w:t>
      </w:r>
      <w:r w:rsidR="00B6104C" w:rsidRPr="00B6104C">
        <w:rPr>
          <w:rFonts w:ascii="Times New Roman" w:hAnsi="Times New Roman" w:cs="Times New Roman"/>
        </w:rPr>
        <w:t>учебными</w:t>
      </w:r>
      <w:r w:rsidR="00B6104C" w:rsidRPr="00B6104C">
        <w:rPr>
          <w:rFonts w:ascii="Times New Roman" w:hAnsi="Times New Roman" w:cs="Times New Roman"/>
          <w:spacing w:val="1"/>
        </w:rPr>
        <w:t xml:space="preserve"> </w:t>
      </w:r>
      <w:r w:rsidR="00B6104C" w:rsidRPr="00B6104C">
        <w:rPr>
          <w:rFonts w:ascii="Times New Roman" w:hAnsi="Times New Roman" w:cs="Times New Roman"/>
        </w:rPr>
        <w:t>предметами,</w:t>
      </w:r>
      <w:r w:rsidR="00B6104C" w:rsidRPr="00B6104C">
        <w:rPr>
          <w:rFonts w:ascii="Times New Roman" w:hAnsi="Times New Roman" w:cs="Times New Roman"/>
          <w:spacing w:val="1"/>
        </w:rPr>
        <w:t xml:space="preserve"> </w:t>
      </w:r>
      <w:r w:rsidR="00B6104C" w:rsidRPr="00B6104C">
        <w:rPr>
          <w:rFonts w:ascii="Times New Roman" w:hAnsi="Times New Roman" w:cs="Times New Roman"/>
        </w:rPr>
        <w:t>расширяющими</w:t>
      </w:r>
      <w:r w:rsidR="00B6104C" w:rsidRPr="00B6104C">
        <w:rPr>
          <w:rFonts w:ascii="Times New Roman" w:hAnsi="Times New Roman" w:cs="Times New Roman"/>
          <w:spacing w:val="1"/>
        </w:rPr>
        <w:t xml:space="preserve"> </w:t>
      </w:r>
      <w:r w:rsidR="00B6104C" w:rsidRPr="00B6104C">
        <w:rPr>
          <w:rFonts w:ascii="Times New Roman" w:hAnsi="Times New Roman" w:cs="Times New Roman"/>
        </w:rPr>
        <w:t>и</w:t>
      </w:r>
      <w:r w:rsidR="00B6104C" w:rsidRPr="00B6104C">
        <w:rPr>
          <w:rFonts w:ascii="Times New Roman" w:hAnsi="Times New Roman" w:cs="Times New Roman"/>
          <w:spacing w:val="1"/>
        </w:rPr>
        <w:t xml:space="preserve"> </w:t>
      </w:r>
      <w:r w:rsidR="00B6104C" w:rsidRPr="00B6104C">
        <w:rPr>
          <w:rFonts w:ascii="Times New Roman" w:hAnsi="Times New Roman" w:cs="Times New Roman"/>
        </w:rPr>
        <w:t>углубляющими</w:t>
      </w:r>
      <w:r w:rsidR="00B6104C" w:rsidRPr="00B6104C">
        <w:rPr>
          <w:rFonts w:ascii="Times New Roman" w:hAnsi="Times New Roman" w:cs="Times New Roman"/>
          <w:spacing w:val="1"/>
        </w:rPr>
        <w:t xml:space="preserve"> </w:t>
      </w:r>
      <w:r w:rsidR="00B6104C" w:rsidRPr="00B6104C">
        <w:rPr>
          <w:rFonts w:ascii="Times New Roman" w:hAnsi="Times New Roman" w:cs="Times New Roman"/>
        </w:rPr>
        <w:t>образовательное</w:t>
      </w:r>
      <w:r w:rsidR="00B6104C" w:rsidRPr="00B6104C">
        <w:rPr>
          <w:rFonts w:ascii="Times New Roman" w:hAnsi="Times New Roman" w:cs="Times New Roman"/>
          <w:spacing w:val="1"/>
        </w:rPr>
        <w:t xml:space="preserve"> </w:t>
      </w:r>
      <w:r w:rsidR="00B6104C" w:rsidRPr="00B6104C">
        <w:rPr>
          <w:rFonts w:ascii="Times New Roman" w:hAnsi="Times New Roman" w:cs="Times New Roman"/>
        </w:rPr>
        <w:t>пространство</w:t>
      </w:r>
      <w:r w:rsidR="00B6104C" w:rsidRPr="00B6104C">
        <w:rPr>
          <w:rFonts w:ascii="Times New Roman" w:hAnsi="Times New Roman" w:cs="Times New Roman"/>
          <w:spacing w:val="-1"/>
        </w:rPr>
        <w:t xml:space="preserve"> </w:t>
      </w:r>
      <w:r w:rsidR="00B6104C">
        <w:rPr>
          <w:rFonts w:ascii="Times New Roman" w:hAnsi="Times New Roman" w:cs="Times New Roman"/>
          <w:spacing w:val="-1"/>
        </w:rPr>
        <w:t xml:space="preserve"> 10-11 классов.</w:t>
      </w:r>
      <w:r w:rsidR="00A10D92" w:rsidRPr="00A10D92">
        <w:rPr>
          <w:rFonts w:asciiTheme="majorHAnsi" w:hAnsiTheme="majorHAnsi"/>
          <w:b/>
        </w:rPr>
        <w:t xml:space="preserve"> </w:t>
      </w:r>
      <w:r w:rsidR="00A10D92" w:rsidRPr="00A10D92">
        <w:rPr>
          <w:rFonts w:ascii="Times New Roman" w:hAnsi="Times New Roman" w:cs="Times New Roman"/>
        </w:rPr>
        <w:t xml:space="preserve">Часть, формируемая участниками образовательных отношений, распределена следующим образом: по 1 часу в неделю </w:t>
      </w:r>
      <w:r w:rsidR="00A10D92">
        <w:rPr>
          <w:rFonts w:ascii="Times New Roman" w:hAnsi="Times New Roman" w:cs="Times New Roman"/>
        </w:rPr>
        <w:t xml:space="preserve"> в 1</w:t>
      </w:r>
      <w:r w:rsidR="00CD55E5">
        <w:rPr>
          <w:rFonts w:ascii="Times New Roman" w:hAnsi="Times New Roman" w:cs="Times New Roman"/>
        </w:rPr>
        <w:t>0</w:t>
      </w:r>
      <w:r w:rsidR="00A10D92">
        <w:rPr>
          <w:rFonts w:ascii="Times New Roman" w:hAnsi="Times New Roman" w:cs="Times New Roman"/>
        </w:rPr>
        <w:t xml:space="preserve"> классе</w:t>
      </w:r>
      <w:r w:rsidR="00CD55E5" w:rsidRPr="00CD55E5">
        <w:rPr>
          <w:rFonts w:ascii="Times New Roman" w:hAnsi="Times New Roman" w:cs="Times New Roman"/>
        </w:rPr>
        <w:t xml:space="preserve"> </w:t>
      </w:r>
      <w:r w:rsidR="00CD55E5">
        <w:rPr>
          <w:rFonts w:ascii="Times New Roman" w:hAnsi="Times New Roman" w:cs="Times New Roman"/>
        </w:rPr>
        <w:t xml:space="preserve">добавлен  </w:t>
      </w:r>
      <w:r w:rsidR="00CD55E5" w:rsidRPr="00A10D92">
        <w:rPr>
          <w:rFonts w:ascii="Times New Roman" w:hAnsi="Times New Roman" w:cs="Times New Roman"/>
        </w:rPr>
        <w:t>предмет «Экономика»</w:t>
      </w:r>
      <w:r w:rsidR="00CD55E5">
        <w:rPr>
          <w:rFonts w:ascii="Times New Roman" w:hAnsi="Times New Roman" w:cs="Times New Roman"/>
        </w:rPr>
        <w:t xml:space="preserve">, в 11 классе </w:t>
      </w:r>
      <w:r w:rsidR="00A10D92" w:rsidRPr="00A10D92">
        <w:rPr>
          <w:rFonts w:ascii="Times New Roman" w:hAnsi="Times New Roman" w:cs="Times New Roman"/>
        </w:rPr>
        <w:t xml:space="preserve"> предмет</w:t>
      </w:r>
      <w:r w:rsidR="00CD55E5">
        <w:rPr>
          <w:rFonts w:ascii="Times New Roman" w:hAnsi="Times New Roman" w:cs="Times New Roman"/>
        </w:rPr>
        <w:t>ы</w:t>
      </w:r>
      <w:r w:rsidR="00A10D92" w:rsidRPr="00A10D92">
        <w:rPr>
          <w:rFonts w:ascii="Times New Roman" w:hAnsi="Times New Roman" w:cs="Times New Roman"/>
        </w:rPr>
        <w:t xml:space="preserve"> «Право»</w:t>
      </w:r>
      <w:r w:rsidR="00CD55E5">
        <w:rPr>
          <w:rFonts w:ascii="Times New Roman" w:hAnsi="Times New Roman" w:cs="Times New Roman"/>
        </w:rPr>
        <w:t xml:space="preserve"> и  «Астрономия».</w:t>
      </w:r>
    </w:p>
    <w:p w:rsidR="0010401F" w:rsidRPr="004C07E1" w:rsidRDefault="00E37FC6" w:rsidP="004C07E1">
      <w:pPr>
        <w:pStyle w:val="a8"/>
        <w:jc w:val="both"/>
        <w:rPr>
          <w:rFonts w:ascii="Times New Roman" w:hAnsi="Times New Roman" w:cs="Times New Roman"/>
        </w:rPr>
      </w:pPr>
      <w:r>
        <w:rPr>
          <w:rFonts w:ascii="Times New Roman" w:hAnsi="Times New Roman" w:cs="Times New Roman"/>
          <w:spacing w:val="-1"/>
        </w:rPr>
        <w:t xml:space="preserve"> </w:t>
      </w:r>
      <w:r w:rsidR="00B6104C">
        <w:rPr>
          <w:rFonts w:ascii="Times New Roman" w:hAnsi="Times New Roman" w:cs="Times New Roman"/>
          <w:spacing w:val="-1"/>
        </w:rPr>
        <w:t xml:space="preserve">       </w:t>
      </w:r>
      <w:r w:rsidR="004C07E1">
        <w:rPr>
          <w:rFonts w:ascii="Times New Roman" w:hAnsi="Times New Roman" w:cs="Times New Roman"/>
          <w:spacing w:val="-1"/>
        </w:rPr>
        <w:t xml:space="preserve">      </w:t>
      </w:r>
      <w:r w:rsidR="0010401F" w:rsidRPr="004C07E1">
        <w:rPr>
          <w:rFonts w:ascii="Times New Roman" w:hAnsi="Times New Roman" w:cs="Times New Roman"/>
        </w:rPr>
        <w:t>Программа по математике углублённого уровня для обучающихся на уровне</w:t>
      </w:r>
      <w:r w:rsidR="004C07E1">
        <w:rPr>
          <w:rFonts w:ascii="Times New Roman" w:hAnsi="Times New Roman" w:cs="Times New Roman"/>
        </w:rPr>
        <w:t xml:space="preserve"> </w:t>
      </w:r>
      <w:r w:rsidR="0010401F" w:rsidRPr="004C07E1">
        <w:rPr>
          <w:rFonts w:ascii="Times New Roman" w:hAnsi="Times New Roman" w:cs="Times New Roman"/>
        </w:rPr>
        <w:t>среднего общего образования разработана на основе ФГОС СОО с учётом</w:t>
      </w:r>
      <w:r w:rsidR="004C07E1">
        <w:rPr>
          <w:rFonts w:ascii="Times New Roman" w:hAnsi="Times New Roman" w:cs="Times New Roman"/>
        </w:rPr>
        <w:t xml:space="preserve"> </w:t>
      </w:r>
      <w:r w:rsidR="0010401F" w:rsidRPr="004C07E1">
        <w:rPr>
          <w:rFonts w:ascii="Times New Roman" w:hAnsi="Times New Roman" w:cs="Times New Roman"/>
        </w:rPr>
        <w:t>современных мировых требований, предъявляемых к математическому</w:t>
      </w:r>
      <w:r w:rsidR="004C07E1">
        <w:rPr>
          <w:rFonts w:ascii="Times New Roman" w:hAnsi="Times New Roman" w:cs="Times New Roman"/>
        </w:rPr>
        <w:t xml:space="preserve"> </w:t>
      </w:r>
      <w:r w:rsidR="0010401F" w:rsidRPr="004C07E1">
        <w:rPr>
          <w:rFonts w:ascii="Times New Roman" w:hAnsi="Times New Roman" w:cs="Times New Roman"/>
        </w:rPr>
        <w:t>образованию, и традиций российского образования. Реализация программы</w:t>
      </w:r>
      <w:r w:rsidR="004C07E1">
        <w:rPr>
          <w:rFonts w:ascii="Times New Roman" w:hAnsi="Times New Roman" w:cs="Times New Roman"/>
        </w:rPr>
        <w:t xml:space="preserve"> </w:t>
      </w:r>
      <w:r w:rsidR="0010401F" w:rsidRPr="004C07E1">
        <w:rPr>
          <w:rFonts w:ascii="Times New Roman" w:hAnsi="Times New Roman" w:cs="Times New Roman"/>
        </w:rPr>
        <w:t>по математике обеспечивает овладение ключевыми компетенциями,</w:t>
      </w:r>
      <w:r w:rsidR="004C07E1">
        <w:rPr>
          <w:rFonts w:ascii="Times New Roman" w:hAnsi="Times New Roman" w:cs="Times New Roman"/>
        </w:rPr>
        <w:t xml:space="preserve"> </w:t>
      </w:r>
      <w:r w:rsidR="0010401F" w:rsidRPr="004C07E1">
        <w:rPr>
          <w:rFonts w:ascii="Times New Roman" w:hAnsi="Times New Roman" w:cs="Times New Roman"/>
        </w:rPr>
        <w:t>составляющими основу для саморазвития и непрерывного образования,</w:t>
      </w:r>
      <w:r w:rsidR="004C07E1">
        <w:rPr>
          <w:rFonts w:ascii="Times New Roman" w:hAnsi="Times New Roman" w:cs="Times New Roman"/>
        </w:rPr>
        <w:t xml:space="preserve"> </w:t>
      </w:r>
      <w:r w:rsidR="0010401F" w:rsidRPr="004C07E1">
        <w:rPr>
          <w:rFonts w:ascii="Times New Roman" w:hAnsi="Times New Roman" w:cs="Times New Roman"/>
        </w:rPr>
        <w:t>целостность общекультурного, личностного и познавательного развития личности</w:t>
      </w:r>
      <w:r w:rsidR="004C07E1">
        <w:rPr>
          <w:rFonts w:ascii="Times New Roman" w:hAnsi="Times New Roman" w:cs="Times New Roman"/>
        </w:rPr>
        <w:t xml:space="preserve"> </w:t>
      </w:r>
      <w:r w:rsidR="0010401F" w:rsidRPr="004C07E1">
        <w:rPr>
          <w:rFonts w:ascii="Times New Roman" w:hAnsi="Times New Roman" w:cs="Times New Roman"/>
        </w:rPr>
        <w:t>обучающихся.</w:t>
      </w:r>
    </w:p>
    <w:p w:rsidR="0010401F" w:rsidRPr="004C07E1" w:rsidRDefault="00BF4FAD" w:rsidP="004C07E1">
      <w:pPr>
        <w:pStyle w:val="a8"/>
        <w:jc w:val="both"/>
        <w:rPr>
          <w:rFonts w:ascii="Times New Roman" w:hAnsi="Times New Roman" w:cs="Times New Roman"/>
        </w:rPr>
      </w:pPr>
      <w:r>
        <w:rPr>
          <w:rFonts w:ascii="Times New Roman" w:hAnsi="Times New Roman" w:cs="Times New Roman"/>
        </w:rPr>
        <w:t xml:space="preserve">         </w:t>
      </w:r>
      <w:r w:rsidR="0010401F" w:rsidRPr="004C07E1">
        <w:rPr>
          <w:rFonts w:ascii="Times New Roman" w:hAnsi="Times New Roman" w:cs="Times New Roman"/>
        </w:rPr>
        <w:t>В программе по математике учтены идеи и положения «Концепции развития</w:t>
      </w:r>
      <w:r w:rsidR="00DE44C2">
        <w:rPr>
          <w:rFonts w:ascii="Times New Roman" w:hAnsi="Times New Roman" w:cs="Times New Roman"/>
        </w:rPr>
        <w:t xml:space="preserve"> </w:t>
      </w:r>
      <w:r w:rsidR="0010401F" w:rsidRPr="004C07E1">
        <w:rPr>
          <w:rFonts w:ascii="Times New Roman" w:hAnsi="Times New Roman" w:cs="Times New Roman"/>
        </w:rPr>
        <w:t>математического образования в Российской Федерации». В соответствии</w:t>
      </w:r>
      <w:r>
        <w:rPr>
          <w:rFonts w:ascii="Times New Roman" w:hAnsi="Times New Roman" w:cs="Times New Roman"/>
        </w:rPr>
        <w:t xml:space="preserve"> </w:t>
      </w:r>
      <w:r w:rsidR="0010401F" w:rsidRPr="004C07E1">
        <w:rPr>
          <w:rFonts w:ascii="Times New Roman" w:hAnsi="Times New Roman" w:cs="Times New Roman"/>
        </w:rPr>
        <w:t>с названием концепции математическое образование должно, в частности, решать</w:t>
      </w:r>
      <w:r>
        <w:rPr>
          <w:rFonts w:ascii="Times New Roman" w:hAnsi="Times New Roman" w:cs="Times New Roman"/>
        </w:rPr>
        <w:t xml:space="preserve"> </w:t>
      </w:r>
      <w:r w:rsidR="0010401F" w:rsidRPr="004C07E1">
        <w:rPr>
          <w:rFonts w:ascii="Times New Roman" w:hAnsi="Times New Roman" w:cs="Times New Roman"/>
        </w:rPr>
        <w:t>задачу обеспечения необходимого стране числа обучающихся, математическая</w:t>
      </w:r>
      <w:r>
        <w:rPr>
          <w:rFonts w:ascii="Times New Roman" w:hAnsi="Times New Roman" w:cs="Times New Roman"/>
        </w:rPr>
        <w:t xml:space="preserve"> </w:t>
      </w:r>
      <w:r w:rsidR="0010401F" w:rsidRPr="004C07E1">
        <w:rPr>
          <w:rFonts w:ascii="Times New Roman" w:hAnsi="Times New Roman" w:cs="Times New Roman"/>
        </w:rPr>
        <w:t>подготовка которых достаточна для продолжения образования по различным</w:t>
      </w:r>
      <w:r>
        <w:rPr>
          <w:rFonts w:ascii="Times New Roman" w:hAnsi="Times New Roman" w:cs="Times New Roman"/>
        </w:rPr>
        <w:t xml:space="preserve"> </w:t>
      </w:r>
      <w:r w:rsidR="0010401F" w:rsidRPr="004C07E1">
        <w:rPr>
          <w:rFonts w:ascii="Times New Roman" w:hAnsi="Times New Roman" w:cs="Times New Roman"/>
        </w:rPr>
        <w:t>направлениям, включая преподавание математики, математические исследования,</w:t>
      </w:r>
      <w:r>
        <w:rPr>
          <w:rFonts w:ascii="Times New Roman" w:hAnsi="Times New Roman" w:cs="Times New Roman"/>
        </w:rPr>
        <w:t xml:space="preserve"> </w:t>
      </w:r>
      <w:r w:rsidR="0010401F" w:rsidRPr="004C07E1">
        <w:rPr>
          <w:rFonts w:ascii="Times New Roman" w:hAnsi="Times New Roman" w:cs="Times New Roman"/>
        </w:rPr>
        <w:t>работу в сфере информационных технологий и других, а также обеспечения</w:t>
      </w:r>
      <w:r>
        <w:rPr>
          <w:rFonts w:ascii="Times New Roman" w:hAnsi="Times New Roman" w:cs="Times New Roman"/>
        </w:rPr>
        <w:t xml:space="preserve"> </w:t>
      </w:r>
      <w:r w:rsidR="0010401F" w:rsidRPr="004C07E1">
        <w:rPr>
          <w:rFonts w:ascii="Times New Roman" w:hAnsi="Times New Roman" w:cs="Times New Roman"/>
        </w:rPr>
        <w:t>для каждого обучающегося возможности достижения математической подготовки</w:t>
      </w:r>
      <w:r>
        <w:rPr>
          <w:rFonts w:ascii="Times New Roman" w:hAnsi="Times New Roman" w:cs="Times New Roman"/>
        </w:rPr>
        <w:t xml:space="preserve"> </w:t>
      </w:r>
      <w:r w:rsidR="0010401F" w:rsidRPr="004C07E1">
        <w:rPr>
          <w:rFonts w:ascii="Times New Roman" w:hAnsi="Times New Roman" w:cs="Times New Roman"/>
        </w:rPr>
        <w:t>в соответствии с необходимым ему уровнем. Именно на решение этих задач</w:t>
      </w:r>
      <w:r>
        <w:rPr>
          <w:rFonts w:ascii="Times New Roman" w:hAnsi="Times New Roman" w:cs="Times New Roman"/>
        </w:rPr>
        <w:t xml:space="preserve"> </w:t>
      </w:r>
      <w:r w:rsidR="0010401F" w:rsidRPr="004C07E1">
        <w:rPr>
          <w:rFonts w:ascii="Times New Roman" w:hAnsi="Times New Roman" w:cs="Times New Roman"/>
        </w:rPr>
        <w:t>нацелена программа по математике углублённого уровня.</w:t>
      </w:r>
    </w:p>
    <w:p w:rsidR="0010401F" w:rsidRPr="004C07E1" w:rsidRDefault="00BF4FAD" w:rsidP="00BF4FAD">
      <w:pPr>
        <w:pStyle w:val="a8"/>
        <w:jc w:val="both"/>
        <w:rPr>
          <w:rFonts w:ascii="Times New Roman" w:hAnsi="Times New Roman" w:cs="Times New Roman"/>
        </w:rPr>
      </w:pPr>
      <w:r>
        <w:rPr>
          <w:rFonts w:ascii="Times New Roman" w:hAnsi="Times New Roman" w:cs="Times New Roman"/>
        </w:rPr>
        <w:t xml:space="preserve">        </w:t>
      </w:r>
      <w:r w:rsidR="0010401F" w:rsidRPr="004C07E1">
        <w:rPr>
          <w:rFonts w:ascii="Times New Roman" w:hAnsi="Times New Roman" w:cs="Times New Roman"/>
        </w:rPr>
        <w:t>Прикладная значимость математики обусловлена тем, что её предметом</w:t>
      </w:r>
      <w:r>
        <w:rPr>
          <w:rFonts w:ascii="Times New Roman" w:hAnsi="Times New Roman" w:cs="Times New Roman"/>
        </w:rPr>
        <w:t xml:space="preserve"> </w:t>
      </w:r>
      <w:r w:rsidR="0010401F" w:rsidRPr="004C07E1">
        <w:rPr>
          <w:rFonts w:ascii="Times New Roman" w:hAnsi="Times New Roman" w:cs="Times New Roman"/>
        </w:rPr>
        <w:t>являются фундаментальные структуры нашего мира: пространственные формы и</w:t>
      </w:r>
      <w:r>
        <w:rPr>
          <w:rFonts w:ascii="Times New Roman" w:hAnsi="Times New Roman" w:cs="Times New Roman"/>
        </w:rPr>
        <w:t xml:space="preserve"> </w:t>
      </w:r>
      <w:r w:rsidR="0010401F" w:rsidRPr="004C07E1">
        <w:rPr>
          <w:rFonts w:ascii="Times New Roman" w:hAnsi="Times New Roman" w:cs="Times New Roman"/>
        </w:rPr>
        <w:t>количественные отношения, функциональные зависимости и категории</w:t>
      </w:r>
      <w:r>
        <w:rPr>
          <w:rFonts w:ascii="Times New Roman" w:hAnsi="Times New Roman" w:cs="Times New Roman"/>
        </w:rPr>
        <w:t xml:space="preserve"> </w:t>
      </w:r>
      <w:r w:rsidR="0010401F" w:rsidRPr="004C07E1">
        <w:rPr>
          <w:rFonts w:ascii="Times New Roman" w:hAnsi="Times New Roman" w:cs="Times New Roman"/>
        </w:rPr>
        <w:t>неопределённости, от простейших, усваиваемых в непосредственном опыте,</w:t>
      </w:r>
      <w:r>
        <w:rPr>
          <w:rFonts w:ascii="Times New Roman" w:hAnsi="Times New Roman" w:cs="Times New Roman"/>
        </w:rPr>
        <w:t xml:space="preserve"> </w:t>
      </w:r>
      <w:r w:rsidR="0010401F" w:rsidRPr="004C07E1">
        <w:rPr>
          <w:rFonts w:ascii="Times New Roman" w:hAnsi="Times New Roman" w:cs="Times New Roman"/>
        </w:rPr>
        <w:t>до достаточно сложных, необходимых для развития научных и технологических</w:t>
      </w:r>
      <w:r>
        <w:rPr>
          <w:rFonts w:ascii="Times New Roman" w:hAnsi="Times New Roman" w:cs="Times New Roman"/>
        </w:rPr>
        <w:t xml:space="preserve"> </w:t>
      </w:r>
      <w:r w:rsidR="0010401F" w:rsidRPr="004C07E1">
        <w:rPr>
          <w:rFonts w:ascii="Times New Roman" w:hAnsi="Times New Roman" w:cs="Times New Roman"/>
        </w:rPr>
        <w:t xml:space="preserve">идей. </w:t>
      </w:r>
    </w:p>
    <w:p w:rsidR="001E7D3B" w:rsidRPr="004C07E1" w:rsidRDefault="0010401F" w:rsidP="004C07E1">
      <w:pPr>
        <w:pStyle w:val="a8"/>
        <w:jc w:val="both"/>
        <w:rPr>
          <w:rFonts w:ascii="Times New Roman" w:hAnsi="Times New Roman" w:cs="Times New Roman"/>
        </w:rPr>
      </w:pPr>
      <w:r w:rsidRPr="004C07E1">
        <w:rPr>
          <w:rFonts w:ascii="Times New Roman" w:hAnsi="Times New Roman" w:cs="Times New Roman"/>
        </w:rPr>
        <w:t>В процессе решения задач – основы для организации</w:t>
      </w:r>
      <w:r w:rsidR="00BF4FAD">
        <w:rPr>
          <w:rFonts w:ascii="Times New Roman" w:hAnsi="Times New Roman" w:cs="Times New Roman"/>
        </w:rPr>
        <w:t xml:space="preserve">  </w:t>
      </w:r>
      <w:r w:rsidRPr="004C07E1">
        <w:rPr>
          <w:rFonts w:ascii="Times New Roman" w:hAnsi="Times New Roman" w:cs="Times New Roman"/>
        </w:rPr>
        <w:t>учебной деятельности на уроках математики – развиваются творческая и</w:t>
      </w:r>
      <w:r w:rsidR="00BF4FAD">
        <w:rPr>
          <w:rFonts w:ascii="Times New Roman" w:hAnsi="Times New Roman" w:cs="Times New Roman"/>
        </w:rPr>
        <w:t xml:space="preserve"> </w:t>
      </w:r>
      <w:r w:rsidRPr="004C07E1">
        <w:rPr>
          <w:rFonts w:ascii="Times New Roman" w:hAnsi="Times New Roman" w:cs="Times New Roman"/>
        </w:rPr>
        <w:t>прикладная стороны мышления.</w:t>
      </w:r>
      <w:r w:rsidR="00BF4FAD">
        <w:rPr>
          <w:rFonts w:ascii="Times New Roman" w:hAnsi="Times New Roman" w:cs="Times New Roman"/>
        </w:rPr>
        <w:t xml:space="preserve"> </w:t>
      </w:r>
      <w:r w:rsidRPr="004C07E1">
        <w:rPr>
          <w:rFonts w:ascii="Times New Roman" w:hAnsi="Times New Roman" w:cs="Times New Roman"/>
        </w:rPr>
        <w:t>Обучение математике даёт возможность развивать у обучающихся точную,</w:t>
      </w:r>
      <w:r w:rsidR="00BF4FAD">
        <w:rPr>
          <w:rFonts w:ascii="Times New Roman" w:hAnsi="Times New Roman" w:cs="Times New Roman"/>
        </w:rPr>
        <w:t xml:space="preserve"> </w:t>
      </w:r>
      <w:r w:rsidRPr="004C07E1">
        <w:rPr>
          <w:rFonts w:ascii="Times New Roman" w:hAnsi="Times New Roman" w:cs="Times New Roman"/>
        </w:rPr>
        <w:t>рациональную и информативную речь, умение отбирать наиболее подходящие</w:t>
      </w:r>
      <w:r w:rsidR="00BF4FAD">
        <w:rPr>
          <w:rFonts w:ascii="Times New Roman" w:hAnsi="Times New Roman" w:cs="Times New Roman"/>
        </w:rPr>
        <w:t xml:space="preserve"> </w:t>
      </w:r>
      <w:r w:rsidRPr="004C07E1">
        <w:rPr>
          <w:rFonts w:ascii="Times New Roman" w:hAnsi="Times New Roman" w:cs="Times New Roman"/>
        </w:rPr>
        <w:t>языковые, символические, графические средства для выражения суждений и</w:t>
      </w:r>
      <w:r w:rsidR="00BF4FAD">
        <w:rPr>
          <w:rFonts w:ascii="Times New Roman" w:hAnsi="Times New Roman" w:cs="Times New Roman"/>
        </w:rPr>
        <w:t xml:space="preserve"> </w:t>
      </w:r>
      <w:r w:rsidRPr="004C07E1">
        <w:rPr>
          <w:rFonts w:ascii="Times New Roman" w:hAnsi="Times New Roman" w:cs="Times New Roman"/>
        </w:rPr>
        <w:t>наглядного их представ</w:t>
      </w:r>
      <w:r w:rsidR="00993BAE">
        <w:rPr>
          <w:rFonts w:ascii="Times New Roman" w:hAnsi="Times New Roman" w:cs="Times New Roman"/>
        </w:rPr>
        <w:pict>
          <v:shapetype id="_x0000_t202" coordsize="21600,21600" o:spt="202" path="m,l,21600r21600,l21600,xe">
            <v:stroke joinstyle="miter"/>
            <v:path gradientshapeok="t" o:connecttype="rect"/>
          </v:shapetype>
          <v:shape id="_x0000_s1029" type="#_x0000_t202" style="position:absolute;left:0;text-align:left;margin-left:.05pt;margin-top:396.95pt;width:12.95pt;height:19.75pt;z-index:251657728;mso-wrap-distance-left:5pt;mso-wrap-distance-right:5pt;mso-position-horizontal-relative:margin;mso-position-vertical-relative:text" filled="f" stroked="f">
            <v:textbox style="mso-fit-shape-to-text:t" inset="0,0,0,0">
              <w:txbxContent>
                <w:p w:rsidR="00CB7A25" w:rsidRPr="00A94EEA" w:rsidRDefault="00CB7A25" w:rsidP="00A94EEA"/>
              </w:txbxContent>
            </v:textbox>
            <w10:wrap anchorx="margin"/>
          </v:shape>
        </w:pict>
      </w:r>
      <w:r w:rsidR="00BF4FAD">
        <w:rPr>
          <w:rFonts w:ascii="Times New Roman" w:hAnsi="Times New Roman" w:cs="Times New Roman"/>
        </w:rPr>
        <w:t>ления.</w:t>
      </w:r>
    </w:p>
    <w:p w:rsidR="00125359" w:rsidRPr="002060C2" w:rsidRDefault="00125359" w:rsidP="00125359">
      <w:pPr>
        <w:jc w:val="both"/>
        <w:rPr>
          <w:rFonts w:ascii="Times New Roman" w:hAnsi="Times New Roman" w:cs="Times New Roman"/>
        </w:rPr>
      </w:pPr>
      <w:r>
        <w:rPr>
          <w:rFonts w:ascii="Times New Roman" w:hAnsi="Times New Roman" w:cs="Times New Roman"/>
        </w:rPr>
        <w:t xml:space="preserve">     Задачами  </w:t>
      </w:r>
      <w:r w:rsidRPr="002060C2">
        <w:rPr>
          <w:rFonts w:ascii="Times New Roman" w:hAnsi="Times New Roman" w:cs="Times New Roman"/>
        </w:rPr>
        <w:t xml:space="preserve"> программы учебного предмета «История» (углубленный уровень) являются: 1) формирование знаний о месте и роли исторической науки в системе научных дисциплин, представлений об историографии; 2) овладение системными историческими знаниями, понимание места и роли России в мировой истории; 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1E7D3B" w:rsidRDefault="000344D7" w:rsidP="008B2A8B">
      <w:pPr>
        <w:pStyle w:val="21"/>
        <w:shd w:val="clear" w:color="auto" w:fill="auto"/>
        <w:spacing w:after="0" w:line="278" w:lineRule="exact"/>
        <w:ind w:firstLine="780"/>
        <w:jc w:val="both"/>
      </w:pPr>
      <w:r>
        <w:t xml:space="preserve">Обязательным при составлении учебного плана среднего общего образования МОБУ </w:t>
      </w:r>
      <w:r w:rsidR="008B2A8B">
        <w:t xml:space="preserve">СОШ  № 23 </w:t>
      </w:r>
      <w:r>
        <w:t xml:space="preserve"> на 202</w:t>
      </w:r>
      <w:r w:rsidR="000F083E">
        <w:t>4</w:t>
      </w:r>
      <w:r>
        <w:t>-202</w:t>
      </w:r>
      <w:r w:rsidR="000F083E">
        <w:t>5</w:t>
      </w:r>
      <w:r>
        <w:t xml:space="preserve"> учебный год являлось обоснованное распределение часов из части, формируемой участником образовательных отношений</w:t>
      </w:r>
      <w:r w:rsidR="008B2A8B">
        <w:t>.</w:t>
      </w:r>
    </w:p>
    <w:p w:rsidR="00A145D5" w:rsidRPr="00A145D5" w:rsidRDefault="00A145D5" w:rsidP="00DB2EAC">
      <w:pPr>
        <w:pStyle w:val="21"/>
        <w:shd w:val="clear" w:color="auto" w:fill="auto"/>
        <w:spacing w:after="0" w:line="278" w:lineRule="exact"/>
        <w:ind w:firstLine="780"/>
        <w:jc w:val="both"/>
        <w:rPr>
          <w:i/>
        </w:rPr>
      </w:pPr>
      <w:r>
        <w:t xml:space="preserve"> </w:t>
      </w:r>
      <w:bookmarkStart w:id="2" w:name="bookmark5"/>
      <w:r>
        <w:t xml:space="preserve"> </w:t>
      </w:r>
      <w:r w:rsidRPr="00A145D5">
        <w:rPr>
          <w:i/>
        </w:rPr>
        <w:t xml:space="preserve">Формы промежуточной аттестации </w:t>
      </w:r>
      <w:r>
        <w:rPr>
          <w:i/>
        </w:rPr>
        <w:t xml:space="preserve"> </w:t>
      </w:r>
      <w:r w:rsidRPr="00A145D5">
        <w:rPr>
          <w:i/>
        </w:rPr>
        <w:t>обучающихся МОБУ СОШ  № 23</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Формы промежуточной аттестации на уровне </w:t>
      </w:r>
      <w:r>
        <w:rPr>
          <w:rFonts w:ascii="Times New Roman" w:hAnsi="Times New Roman" w:cs="Times New Roman"/>
        </w:rPr>
        <w:t xml:space="preserve">среднего </w:t>
      </w:r>
      <w:r w:rsidRPr="00A145D5">
        <w:rPr>
          <w:rFonts w:ascii="Times New Roman" w:hAnsi="Times New Roman" w:cs="Times New Roman"/>
        </w:rPr>
        <w:t xml:space="preserve"> общего образования устанавливаются с учетом требований ФГОС </w:t>
      </w:r>
      <w:r>
        <w:rPr>
          <w:rFonts w:ascii="Times New Roman" w:hAnsi="Times New Roman" w:cs="Times New Roman"/>
        </w:rPr>
        <w:t>С</w:t>
      </w:r>
      <w:r w:rsidRPr="00A145D5">
        <w:rPr>
          <w:rFonts w:ascii="Times New Roman" w:hAnsi="Times New Roman" w:cs="Times New Roman"/>
        </w:rPr>
        <w:t>ОО</w:t>
      </w:r>
      <w:r>
        <w:rPr>
          <w:rFonts w:ascii="Times New Roman" w:hAnsi="Times New Roman" w:cs="Times New Roman"/>
        </w:rPr>
        <w:t xml:space="preserve"> </w:t>
      </w:r>
      <w:r w:rsidRPr="00A145D5">
        <w:rPr>
          <w:rFonts w:ascii="Times New Roman" w:hAnsi="Times New Roman" w:cs="Times New Roman"/>
        </w:rPr>
        <w:t xml:space="preserve"> и в соответствии с положением «О проведении промежуточной аттестации обучающихся и осуществления текущего контроля их успеваемости в МОБУ СОШ № 23».</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Освоение ООП </w:t>
      </w:r>
      <w:r>
        <w:rPr>
          <w:rFonts w:ascii="Times New Roman" w:hAnsi="Times New Roman" w:cs="Times New Roman"/>
        </w:rPr>
        <w:t>С</w:t>
      </w:r>
      <w:r w:rsidRPr="00A145D5">
        <w:rPr>
          <w:rFonts w:ascii="Times New Roman" w:hAnsi="Times New Roman" w:cs="Times New Roman"/>
        </w:rPr>
        <w:t xml:space="preserve">ОО МОБУ СОШ  № 23, в том числе отдельной её части или всего объёма учебного предмета, курса, сопровождается промежуточной аттестацией обучающихся. Промежуточная аттестация является обязательной для обучающих </w:t>
      </w:r>
      <w:r w:rsidR="005C2ACF">
        <w:rPr>
          <w:rFonts w:ascii="Times New Roman" w:hAnsi="Times New Roman" w:cs="Times New Roman"/>
        </w:rPr>
        <w:t>10-11</w:t>
      </w:r>
      <w:r w:rsidRPr="00A145D5">
        <w:rPr>
          <w:rFonts w:ascii="Times New Roman" w:hAnsi="Times New Roman" w:cs="Times New Roman"/>
        </w:rPr>
        <w:t xml:space="preserve"> классов. Она подразделяется на аттестацию по итогам </w:t>
      </w:r>
      <w:r w:rsidR="005C2ACF">
        <w:rPr>
          <w:rFonts w:ascii="Times New Roman" w:hAnsi="Times New Roman" w:cs="Times New Roman"/>
        </w:rPr>
        <w:t>полугодия</w:t>
      </w:r>
      <w:r w:rsidRPr="00A145D5">
        <w:rPr>
          <w:rFonts w:ascii="Times New Roman" w:hAnsi="Times New Roman" w:cs="Times New Roman"/>
        </w:rPr>
        <w:t xml:space="preserve"> и аттестацию по итогам учебного года. Успешное прохождение обучающимися промежуточной аттестации по итогам учебного года является основанием для перевода в следующий класс. Решения по данным вопросам принимаются педагогическим советом школы. Промежуточную аттестацию имеют право пройти обучающиеся в форме семейного образования, в том числе экстерны (Часть 3, статья 63 № 273-ФЗ «Об образовании в РФ»).</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Промежуточная аттестация в МОБУ СОШ № 23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Сроки проведения промежуточной аттестации определяются календарным учебным графиком. Формами промежуточной аттестации являются четвертная (полугодовая) и годовая промежуточные аттестации.</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Четвертная (полугодовая)  промежуточная аттестация проводится на основе текущих оценок. Округление результатов производится в пользу обучающегося.</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учащимся  в срок более одной четверти (полугодия). Округление результата по усмотрению учителя проводится в пользу учащегося  или в сторону результатов промежуточной аттестации за последнюю четверть (полугодия).</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Фиксация результатов промежуточной аттестации осуществляется со 2 по 11 класс по пятибалльной системе. По отдельным предметам может быть предусмотрена фиксация результата промежуточной аттестации по дихотомической шкале (зачет/незачет).</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При пропуске обучающимся  по уважительной причине более половины учебного времени, отводимого на изучение учебного предмета, курса, дисциплины, модуля он имеет право на перенос срока проведения промежуточной аттестации. Новый срок проведения промежуточной аттестации определяется с учетом учебного плана, индивидуального учебного плана на основании заявления обучающегося  (его родителей, законных представителей).</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Особенности сроков и порядка проведения промежуточной аттестации могут быть установлены для следующих категорий  обучающихся по их  заявлению (их законных представителей):</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      отъезжающих на постоянное место жительства за рубеж;</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для иных обучающихся  по решению педагогического совета.</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Заключительные положения</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Учебный план </w:t>
      </w:r>
      <w:r w:rsidR="005C2ACF">
        <w:rPr>
          <w:rFonts w:ascii="Times New Roman" w:hAnsi="Times New Roman" w:cs="Times New Roman"/>
        </w:rPr>
        <w:t>среднего</w:t>
      </w:r>
      <w:r w:rsidRPr="00A145D5">
        <w:rPr>
          <w:rFonts w:ascii="Times New Roman" w:hAnsi="Times New Roman" w:cs="Times New Roman"/>
        </w:rPr>
        <w:t xml:space="preserve"> общего образования МОБУ  СОШ  № 23 на 202</w:t>
      </w:r>
      <w:r w:rsidR="000F083E">
        <w:rPr>
          <w:rFonts w:ascii="Times New Roman" w:hAnsi="Times New Roman" w:cs="Times New Roman"/>
        </w:rPr>
        <w:t>4</w:t>
      </w:r>
      <w:r w:rsidRPr="00A145D5">
        <w:rPr>
          <w:rFonts w:ascii="Times New Roman" w:hAnsi="Times New Roman" w:cs="Times New Roman"/>
        </w:rPr>
        <w:softHyphen/>
        <w:t xml:space="preserve"> - 202</w:t>
      </w:r>
      <w:r w:rsidR="000F083E">
        <w:rPr>
          <w:rFonts w:ascii="Times New Roman" w:hAnsi="Times New Roman" w:cs="Times New Roman"/>
        </w:rPr>
        <w:t>5</w:t>
      </w:r>
      <w:r w:rsidRPr="00A145D5">
        <w:rPr>
          <w:rFonts w:ascii="Times New Roman" w:hAnsi="Times New Roman" w:cs="Times New Roman"/>
        </w:rPr>
        <w:t xml:space="preserve"> учебный год соответствует ФГОС </w:t>
      </w:r>
      <w:r w:rsidR="005C2ACF">
        <w:rPr>
          <w:rFonts w:ascii="Times New Roman" w:hAnsi="Times New Roman" w:cs="Times New Roman"/>
        </w:rPr>
        <w:t>С</w:t>
      </w:r>
      <w:r w:rsidRPr="00A145D5">
        <w:rPr>
          <w:rFonts w:ascii="Times New Roman" w:hAnsi="Times New Roman" w:cs="Times New Roman"/>
        </w:rPr>
        <w:t xml:space="preserve">ОО. Учебно-методические комплексы, обеспечивающие реализацию учебного плана </w:t>
      </w:r>
      <w:r w:rsidR="005C2ACF">
        <w:rPr>
          <w:rFonts w:ascii="Times New Roman" w:hAnsi="Times New Roman" w:cs="Times New Roman"/>
        </w:rPr>
        <w:t>среднего</w:t>
      </w:r>
      <w:r w:rsidRPr="00A145D5">
        <w:rPr>
          <w:rFonts w:ascii="Times New Roman" w:hAnsi="Times New Roman" w:cs="Times New Roman"/>
        </w:rPr>
        <w:t xml:space="preserve"> общего образования МОБУ СОШ № 23 на 202</w:t>
      </w:r>
      <w:r w:rsidR="000F083E">
        <w:rPr>
          <w:rFonts w:ascii="Times New Roman" w:hAnsi="Times New Roman" w:cs="Times New Roman"/>
        </w:rPr>
        <w:t>4</w:t>
      </w:r>
      <w:r w:rsidRPr="00A145D5">
        <w:rPr>
          <w:rFonts w:ascii="Times New Roman" w:hAnsi="Times New Roman" w:cs="Times New Roman"/>
        </w:rPr>
        <w:t>-202</w:t>
      </w:r>
      <w:r w:rsidR="000F083E">
        <w:rPr>
          <w:rFonts w:ascii="Times New Roman" w:hAnsi="Times New Roman" w:cs="Times New Roman"/>
        </w:rPr>
        <w:t>5</w:t>
      </w:r>
      <w:r w:rsidRPr="00A145D5">
        <w:rPr>
          <w:rFonts w:ascii="Times New Roman" w:hAnsi="Times New Roman" w:cs="Times New Roman"/>
        </w:rPr>
        <w:t xml:space="preserve"> входят в федеральный перечень учебников, утверждённый приказом Министерства просвещения Российской Федерации «Об утверждении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от 21.09.2022 № 858.</w:t>
      </w:r>
    </w:p>
    <w:p w:rsidR="00A145D5" w:rsidRPr="00A145D5" w:rsidRDefault="00A145D5" w:rsidP="00A145D5">
      <w:pPr>
        <w:pStyle w:val="a8"/>
        <w:jc w:val="both"/>
        <w:rPr>
          <w:rFonts w:ascii="Times New Roman" w:hAnsi="Times New Roman" w:cs="Times New Roman"/>
        </w:rPr>
      </w:pPr>
      <w:r w:rsidRPr="00A145D5">
        <w:rPr>
          <w:rFonts w:ascii="Times New Roman" w:hAnsi="Times New Roman" w:cs="Times New Roman"/>
        </w:rPr>
        <w:t xml:space="preserve">     Учебный план </w:t>
      </w:r>
      <w:r w:rsidR="004F7EF3">
        <w:rPr>
          <w:rFonts w:ascii="Times New Roman" w:hAnsi="Times New Roman" w:cs="Times New Roman"/>
        </w:rPr>
        <w:t>среднего</w:t>
      </w:r>
      <w:r w:rsidRPr="00A145D5">
        <w:rPr>
          <w:rFonts w:ascii="Times New Roman" w:hAnsi="Times New Roman" w:cs="Times New Roman"/>
        </w:rPr>
        <w:t xml:space="preserve"> общего образования МОБУ СОШ  № 23 на 202</w:t>
      </w:r>
      <w:r w:rsidR="00E04C0D">
        <w:rPr>
          <w:rFonts w:ascii="Times New Roman" w:hAnsi="Times New Roman" w:cs="Times New Roman"/>
        </w:rPr>
        <w:t>4</w:t>
      </w:r>
      <w:r w:rsidRPr="00A145D5">
        <w:rPr>
          <w:rFonts w:ascii="Times New Roman" w:hAnsi="Times New Roman" w:cs="Times New Roman"/>
        </w:rPr>
        <w:t xml:space="preserve"> - </w:t>
      </w:r>
      <w:r w:rsidRPr="00A145D5">
        <w:rPr>
          <w:rFonts w:ascii="Times New Roman" w:hAnsi="Times New Roman" w:cs="Times New Roman"/>
        </w:rPr>
        <w:softHyphen/>
        <w:t>202</w:t>
      </w:r>
      <w:r w:rsidR="00E04C0D">
        <w:rPr>
          <w:rFonts w:ascii="Times New Roman" w:hAnsi="Times New Roman" w:cs="Times New Roman"/>
        </w:rPr>
        <w:t>5</w:t>
      </w:r>
      <w:r w:rsidRPr="00A145D5">
        <w:rPr>
          <w:rFonts w:ascii="Times New Roman" w:hAnsi="Times New Roman" w:cs="Times New Roman"/>
        </w:rPr>
        <w:t xml:space="preserve"> учебный год отвечает санитарным нормам и правилам.</w:t>
      </w:r>
    </w:p>
    <w:bookmarkEnd w:id="2"/>
    <w:p w:rsidR="001E7D3B" w:rsidRDefault="000344D7">
      <w:pPr>
        <w:pStyle w:val="21"/>
        <w:shd w:val="clear" w:color="auto" w:fill="auto"/>
        <w:spacing w:after="0" w:line="278" w:lineRule="exact"/>
        <w:ind w:firstLine="740"/>
        <w:jc w:val="both"/>
      </w:pPr>
      <w:r>
        <w:t>В соответствии с ФГОС СОО количество учебных занятий за 2 года на одного обучающегося составляет не менее 2170 часов (не менее 31 часа в неделю) и не более 2516 часов (не более 37 часов в неделю).</w:t>
      </w:r>
    </w:p>
    <w:p w:rsidR="001E7D3B" w:rsidRDefault="000344D7">
      <w:pPr>
        <w:pStyle w:val="21"/>
        <w:shd w:val="clear" w:color="auto" w:fill="auto"/>
        <w:spacing w:after="0" w:line="274" w:lineRule="exact"/>
        <w:ind w:firstLine="740"/>
        <w:jc w:val="both"/>
      </w:pPr>
      <w:r>
        <w:t>В недельном учебном плане 10-11 классов представлены все обязательные предметные области и учебные предметы:</w:t>
      </w:r>
    </w:p>
    <w:p w:rsidR="001E7D3B" w:rsidRDefault="000344D7">
      <w:pPr>
        <w:pStyle w:val="21"/>
        <w:shd w:val="clear" w:color="auto" w:fill="auto"/>
        <w:spacing w:after="0" w:line="274" w:lineRule="exact"/>
        <w:ind w:firstLine="620"/>
        <w:jc w:val="both"/>
      </w:pPr>
      <w:r>
        <w:t>Общими для включения во все учебные планы 10-11 классов являются обязательные учебные предметы «Русский язык», «Литература», «Иностранный язык», «История», «</w:t>
      </w:r>
      <w:r w:rsidR="0088004E">
        <w:t>Математика</w:t>
      </w:r>
      <w:r>
        <w:t xml:space="preserve">», «Физическая культура», «Основы безопасности </w:t>
      </w:r>
      <w:r w:rsidR="00AB71AC">
        <w:t>и защиты Родины</w:t>
      </w:r>
      <w:r>
        <w:t>», «</w:t>
      </w:r>
      <w:r w:rsidR="004E0C2E">
        <w:t>Информатика</w:t>
      </w:r>
      <w:r>
        <w:t>»</w:t>
      </w:r>
      <w:r w:rsidR="004E0C2E">
        <w:t xml:space="preserve">, «Обществознание», «Физика», «Химия», «Биология». </w:t>
      </w:r>
      <w:r>
        <w:t xml:space="preserve"> </w:t>
      </w:r>
    </w:p>
    <w:p w:rsidR="001E7D3B" w:rsidRDefault="00E80ED5">
      <w:pPr>
        <w:pStyle w:val="21"/>
        <w:shd w:val="clear" w:color="auto" w:fill="auto"/>
        <w:spacing w:after="0" w:line="274" w:lineRule="exact"/>
        <w:ind w:firstLine="600"/>
        <w:jc w:val="both"/>
      </w:pPr>
      <w:r>
        <w:t>Все учебные предметы в 10-11 классах, кроме «Математики» и «Истории»</w:t>
      </w:r>
      <w:r w:rsidR="000344D7">
        <w:t xml:space="preserve"> изучаются в 10-11-х классах на базовом уровне.</w:t>
      </w:r>
    </w:p>
    <w:p w:rsidR="001E7D3B" w:rsidRDefault="000344D7">
      <w:pPr>
        <w:pStyle w:val="21"/>
        <w:shd w:val="clear" w:color="auto" w:fill="auto"/>
        <w:spacing w:after="0" w:line="274" w:lineRule="exact"/>
        <w:ind w:firstLine="740"/>
        <w:jc w:val="both"/>
      </w:pPr>
      <w:r w:rsidRPr="00AD4BE6">
        <w:rPr>
          <w:rStyle w:val="2a"/>
          <w:u w:val="none"/>
        </w:rPr>
        <w:t xml:space="preserve">Федеральные рабочие программы по учебным предметам «Русский язык», «Литература», «История», «Обществознание», «География» и «Основы безопасности </w:t>
      </w:r>
      <w:r w:rsidR="0049405D">
        <w:rPr>
          <w:rStyle w:val="2a"/>
          <w:u w:val="none"/>
        </w:rPr>
        <w:t>и защиты Родины</w:t>
      </w:r>
      <w:r w:rsidRPr="00AD4BE6">
        <w:rPr>
          <w:rStyle w:val="2a"/>
          <w:u w:val="none"/>
        </w:rPr>
        <w:t xml:space="preserve">» применяются непосредственно при реализации </w:t>
      </w:r>
      <w:r w:rsidRPr="00AD4BE6">
        <w:t>о</w:t>
      </w:r>
      <w:r>
        <w:t>бязательной части образовательной программы среднего общего образования.</w:t>
      </w:r>
    </w:p>
    <w:p w:rsidR="001E7D3B" w:rsidRDefault="009449F1">
      <w:pPr>
        <w:pStyle w:val="21"/>
        <w:shd w:val="clear" w:color="auto" w:fill="auto"/>
        <w:spacing w:after="0" w:line="274" w:lineRule="exact"/>
        <w:ind w:firstLine="740"/>
        <w:jc w:val="both"/>
      </w:pPr>
      <w:r>
        <w:t>МОБУ СОШ № 23 в 202</w:t>
      </w:r>
      <w:r w:rsidR="0049405D">
        <w:t>4</w:t>
      </w:r>
      <w:r>
        <w:t>-202</w:t>
      </w:r>
      <w:r w:rsidR="0049405D">
        <w:t>5</w:t>
      </w:r>
      <w:r>
        <w:t xml:space="preserve"> учебном году  н</w:t>
      </w:r>
      <w:r w:rsidR="000344D7">
        <w:t xml:space="preserve">а углубленном уровне </w:t>
      </w:r>
      <w:r>
        <w:t xml:space="preserve"> в 10</w:t>
      </w:r>
      <w:r w:rsidR="0049405D">
        <w:t>- 11</w:t>
      </w:r>
      <w:r>
        <w:t xml:space="preserve"> классе </w:t>
      </w:r>
      <w:r w:rsidR="000344D7">
        <w:t>выбраны учебные предметы «</w:t>
      </w:r>
      <w:r>
        <w:t>Математика</w:t>
      </w:r>
      <w:r w:rsidR="000344D7">
        <w:t>» и «</w:t>
      </w:r>
      <w:r>
        <w:t>История</w:t>
      </w:r>
      <w:r w:rsidR="000344D7">
        <w:t>»</w:t>
      </w:r>
      <w:r w:rsidR="00A76921">
        <w:t>,</w:t>
      </w:r>
      <w:r w:rsidR="009872F5">
        <w:t xml:space="preserve"> при </w:t>
      </w:r>
      <w:r w:rsidR="00A76921">
        <w:t xml:space="preserve"> универсально</w:t>
      </w:r>
      <w:r w:rsidR="009872F5">
        <w:t>м</w:t>
      </w:r>
      <w:r w:rsidR="00A76921">
        <w:t xml:space="preserve"> профил</w:t>
      </w:r>
      <w:r w:rsidR="009872F5">
        <w:t>е</w:t>
      </w:r>
      <w:r w:rsidR="00A76921">
        <w:t>.</w:t>
      </w:r>
    </w:p>
    <w:p w:rsidR="00F02DEE" w:rsidRPr="00F02DEE" w:rsidRDefault="00F02DEE" w:rsidP="00F02DEE">
      <w:pPr>
        <w:jc w:val="both"/>
        <w:rPr>
          <w:rFonts w:ascii="Times New Roman" w:hAnsi="Times New Roman" w:cs="Times New Roman"/>
        </w:rPr>
      </w:pPr>
      <w:r>
        <w:rPr>
          <w:rFonts w:ascii="Times New Roman" w:hAnsi="Times New Roman" w:cs="Times New Roman"/>
        </w:rPr>
        <w:t xml:space="preserve">      </w:t>
      </w:r>
      <w:r w:rsidR="00A76921" w:rsidRPr="00F02DEE">
        <w:rPr>
          <w:rFonts w:ascii="Times New Roman" w:hAnsi="Times New Roman" w:cs="Times New Roman"/>
        </w:rPr>
        <w:t xml:space="preserve">Универсальный профиль ориентирован на обучающихся, чей выбор выходит за рамки каких – либо профилей. </w:t>
      </w:r>
      <w:r w:rsidR="000344D7" w:rsidRPr="00F02DEE">
        <w:rPr>
          <w:rFonts w:ascii="Times New Roman" w:hAnsi="Times New Roman" w:cs="Times New Roman"/>
        </w:rPr>
        <w:t>Учебный план профиля построен с ориентацией на будущую сферу профессиональной деятельности, с учетом предполагаемого продолжения образования обучающихся.</w:t>
      </w:r>
    </w:p>
    <w:p w:rsidR="00F02DEE" w:rsidRPr="00E80ED5" w:rsidRDefault="00F02DEE" w:rsidP="00E80ED5">
      <w:pPr>
        <w:pStyle w:val="a8"/>
        <w:rPr>
          <w:rFonts w:ascii="Times New Roman" w:hAnsi="Times New Roman" w:cs="Times New Roman"/>
        </w:rPr>
      </w:pPr>
    </w:p>
    <w:p w:rsidR="00E80ED5" w:rsidRPr="00E80ED5" w:rsidRDefault="00E80ED5" w:rsidP="00E80ED5">
      <w:pPr>
        <w:pStyle w:val="a8"/>
        <w:jc w:val="center"/>
        <w:rPr>
          <w:rFonts w:ascii="Times New Roman" w:hAnsi="Times New Roman" w:cs="Times New Roman"/>
          <w:b/>
        </w:rPr>
      </w:pPr>
      <w:r w:rsidRPr="00E80ED5">
        <w:rPr>
          <w:rFonts w:ascii="Times New Roman" w:hAnsi="Times New Roman" w:cs="Times New Roman"/>
          <w:b/>
        </w:rPr>
        <w:t>УЧЕБНЫЙ ПЛАН</w:t>
      </w:r>
    </w:p>
    <w:p w:rsidR="00E80ED5" w:rsidRPr="00E80ED5" w:rsidRDefault="00E80ED5" w:rsidP="00E80ED5">
      <w:pPr>
        <w:pStyle w:val="a8"/>
        <w:jc w:val="center"/>
        <w:rPr>
          <w:rFonts w:ascii="Times New Roman" w:hAnsi="Times New Roman" w:cs="Times New Roman"/>
          <w:b/>
        </w:rPr>
      </w:pPr>
      <w:r w:rsidRPr="00E80ED5">
        <w:rPr>
          <w:rFonts w:ascii="Times New Roman" w:hAnsi="Times New Roman" w:cs="Times New Roman"/>
          <w:b/>
        </w:rPr>
        <w:t>10 класса</w:t>
      </w:r>
    </w:p>
    <w:p w:rsidR="00E80ED5" w:rsidRPr="00E80ED5" w:rsidRDefault="00E80ED5" w:rsidP="00E80ED5">
      <w:pPr>
        <w:pStyle w:val="a8"/>
        <w:jc w:val="center"/>
        <w:rPr>
          <w:rFonts w:ascii="Times New Roman" w:hAnsi="Times New Roman" w:cs="Times New Roman"/>
          <w:b/>
        </w:rPr>
      </w:pPr>
      <w:r w:rsidRPr="00E80ED5">
        <w:rPr>
          <w:rFonts w:ascii="Times New Roman" w:hAnsi="Times New Roman" w:cs="Times New Roman"/>
          <w:b/>
        </w:rPr>
        <w:t>(универсальный  профиль)</w:t>
      </w:r>
    </w:p>
    <w:p w:rsidR="00E80ED5" w:rsidRPr="00E80ED5" w:rsidRDefault="00E80ED5" w:rsidP="00E80ED5">
      <w:pPr>
        <w:pStyle w:val="a8"/>
        <w:jc w:val="center"/>
        <w:rPr>
          <w:rFonts w:ascii="Times New Roman" w:hAnsi="Times New Roman" w:cs="Times New Roman"/>
          <w:b/>
        </w:rPr>
      </w:pPr>
      <w:r w:rsidRPr="00E80ED5">
        <w:rPr>
          <w:rFonts w:ascii="Times New Roman" w:hAnsi="Times New Roman" w:cs="Times New Roman"/>
          <w:b/>
        </w:rPr>
        <w:t>на 2024-2025 учебный год</w:t>
      </w:r>
    </w:p>
    <w:p w:rsidR="00E80ED5" w:rsidRPr="00E80ED5" w:rsidRDefault="00E80ED5" w:rsidP="00E80ED5">
      <w:pPr>
        <w:pStyle w:val="a8"/>
        <w:jc w:val="center"/>
        <w:rPr>
          <w:rFonts w:ascii="Times New Roman" w:hAnsi="Times New Roman" w:cs="Times New Roman"/>
          <w:b/>
        </w:rPr>
      </w:pPr>
      <w:r w:rsidRPr="00E80ED5">
        <w:rPr>
          <w:rFonts w:ascii="Times New Roman" w:hAnsi="Times New Roman" w:cs="Times New Roman"/>
          <w:b/>
        </w:rPr>
        <w:t>(пятидневная учебная неделя)</w:t>
      </w:r>
    </w:p>
    <w:p w:rsidR="00E80ED5" w:rsidRPr="00E80ED5" w:rsidRDefault="00E80ED5" w:rsidP="00E80ED5">
      <w:pPr>
        <w:pStyle w:val="a8"/>
        <w:jc w:val="center"/>
        <w:rPr>
          <w:rFonts w:ascii="Times New Roman" w:hAnsi="Times New Roman" w:cs="Times New Roman"/>
        </w:rPr>
      </w:pPr>
      <w:r w:rsidRPr="00E80ED5">
        <w:rPr>
          <w:rFonts w:ascii="Times New Roman" w:hAnsi="Times New Roman" w:cs="Times New Roman"/>
        </w:rPr>
        <w:t>среднего общего образования</w:t>
      </w:r>
    </w:p>
    <w:p w:rsidR="00E80ED5" w:rsidRPr="00E80ED5" w:rsidRDefault="00E80ED5" w:rsidP="00E80ED5">
      <w:pPr>
        <w:pStyle w:val="a8"/>
        <w:rPr>
          <w:rFonts w:ascii="Times New Roman" w:hAnsi="Times New Roman" w:cs="Times New Roman"/>
        </w:rPr>
      </w:pPr>
    </w:p>
    <w:tbl>
      <w:tblPr>
        <w:tblpPr w:leftFromText="180" w:rightFromText="180" w:vertAnchor="text" w:horzAnchor="margin" w:tblpXSpec="center" w:tblpY="28"/>
        <w:tblW w:w="6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7"/>
        <w:gridCol w:w="2100"/>
        <w:gridCol w:w="1084"/>
        <w:gridCol w:w="1417"/>
      </w:tblGrid>
      <w:tr w:rsidR="00E80ED5" w:rsidRPr="00E80ED5" w:rsidTr="00111EF8">
        <w:tc>
          <w:tcPr>
            <w:tcW w:w="2183"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Предметная область</w:t>
            </w:r>
          </w:p>
        </w:tc>
        <w:tc>
          <w:tcPr>
            <w:tcW w:w="2176" w:type="dxa"/>
            <w:shd w:val="clear" w:color="auto" w:fill="auto"/>
          </w:tcPr>
          <w:p w:rsidR="00E80ED5" w:rsidRPr="00E80ED5" w:rsidRDefault="00E80ED5" w:rsidP="00E80ED5">
            <w:pPr>
              <w:pStyle w:val="a8"/>
              <w:rPr>
                <w:rFonts w:ascii="Times New Roman" w:hAnsi="Times New Roman" w:cs="Times New Roman"/>
                <w:i/>
              </w:rPr>
            </w:pPr>
            <w:r w:rsidRPr="00E80ED5">
              <w:rPr>
                <w:rFonts w:ascii="Times New Roman" w:hAnsi="Times New Roman" w:cs="Times New Roman"/>
              </w:rPr>
              <w:t>Учебные предметы</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Уровень</w:t>
            </w:r>
          </w:p>
        </w:tc>
        <w:tc>
          <w:tcPr>
            <w:tcW w:w="1317"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 xml:space="preserve">Количество часов </w:t>
            </w:r>
          </w:p>
        </w:tc>
      </w:tr>
      <w:tr w:rsidR="00E80ED5" w:rsidRPr="00E80ED5" w:rsidTr="00111EF8">
        <w:tc>
          <w:tcPr>
            <w:tcW w:w="2183" w:type="dxa"/>
            <w:vMerge w:val="restart"/>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bCs/>
              </w:rPr>
              <w:t>Русский язык</w:t>
            </w:r>
          </w:p>
          <w:p w:rsidR="00E80ED5" w:rsidRPr="00E80ED5" w:rsidRDefault="00E80ED5" w:rsidP="00E80ED5">
            <w:pPr>
              <w:pStyle w:val="a8"/>
              <w:rPr>
                <w:rFonts w:ascii="Times New Roman" w:hAnsi="Times New Roman" w:cs="Times New Roman"/>
              </w:rPr>
            </w:pPr>
            <w:r w:rsidRPr="00E80ED5">
              <w:rPr>
                <w:rFonts w:ascii="Times New Roman" w:hAnsi="Times New Roman" w:cs="Times New Roman"/>
                <w:bCs/>
              </w:rPr>
              <w:t>и литература</w:t>
            </w:r>
          </w:p>
        </w:tc>
        <w:tc>
          <w:tcPr>
            <w:tcW w:w="2176"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bCs/>
              </w:rPr>
              <w:t>Русский язык</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2</w:t>
            </w:r>
          </w:p>
        </w:tc>
      </w:tr>
      <w:tr w:rsidR="00E80ED5" w:rsidRPr="00E80ED5" w:rsidTr="00111EF8">
        <w:tc>
          <w:tcPr>
            <w:tcW w:w="2183" w:type="dxa"/>
            <w:vMerge/>
            <w:shd w:val="clear" w:color="auto" w:fill="auto"/>
          </w:tcPr>
          <w:p w:rsidR="00E80ED5" w:rsidRPr="00E80ED5" w:rsidRDefault="00E80ED5" w:rsidP="00E80ED5">
            <w:pPr>
              <w:pStyle w:val="a8"/>
              <w:rPr>
                <w:rFonts w:ascii="Times New Roman" w:hAnsi="Times New Roman" w:cs="Times New Roman"/>
                <w:bCs/>
              </w:rPr>
            </w:pPr>
          </w:p>
        </w:tc>
        <w:tc>
          <w:tcPr>
            <w:tcW w:w="2176"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Литература</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3</w:t>
            </w:r>
          </w:p>
        </w:tc>
      </w:tr>
      <w:tr w:rsidR="00E80ED5" w:rsidRPr="00E80ED5" w:rsidTr="00111EF8">
        <w:tc>
          <w:tcPr>
            <w:tcW w:w="2183"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Иностранные языки</w:t>
            </w:r>
          </w:p>
        </w:tc>
        <w:tc>
          <w:tcPr>
            <w:tcW w:w="2176"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Иностранный язык</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3</w:t>
            </w:r>
          </w:p>
        </w:tc>
      </w:tr>
      <w:tr w:rsidR="00E80ED5" w:rsidRPr="00E80ED5" w:rsidTr="00111EF8">
        <w:tc>
          <w:tcPr>
            <w:tcW w:w="2183" w:type="dxa"/>
            <w:vMerge w:val="restart"/>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bCs/>
              </w:rPr>
              <w:t xml:space="preserve">Общественно - научные предметы науки                                                                                                                                                                                                                                                                                                                  </w:t>
            </w:r>
          </w:p>
        </w:tc>
        <w:tc>
          <w:tcPr>
            <w:tcW w:w="2176"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История</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У</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4</w:t>
            </w:r>
          </w:p>
        </w:tc>
      </w:tr>
      <w:tr w:rsidR="00E80ED5" w:rsidRPr="00E80ED5" w:rsidTr="00111EF8">
        <w:tc>
          <w:tcPr>
            <w:tcW w:w="2183" w:type="dxa"/>
            <w:vMerge/>
            <w:shd w:val="clear" w:color="auto" w:fill="auto"/>
          </w:tcPr>
          <w:p w:rsidR="00E80ED5" w:rsidRPr="00E80ED5" w:rsidRDefault="00E80ED5" w:rsidP="00E80ED5">
            <w:pPr>
              <w:pStyle w:val="a8"/>
              <w:rPr>
                <w:rFonts w:ascii="Times New Roman" w:hAnsi="Times New Roman" w:cs="Times New Roman"/>
                <w:bCs/>
              </w:rPr>
            </w:pPr>
          </w:p>
        </w:tc>
        <w:tc>
          <w:tcPr>
            <w:tcW w:w="2176"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География</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1</w:t>
            </w:r>
          </w:p>
        </w:tc>
      </w:tr>
      <w:tr w:rsidR="00E80ED5" w:rsidRPr="00E80ED5" w:rsidTr="00111EF8">
        <w:tc>
          <w:tcPr>
            <w:tcW w:w="2183" w:type="dxa"/>
            <w:vMerge/>
            <w:shd w:val="clear" w:color="auto" w:fill="auto"/>
          </w:tcPr>
          <w:p w:rsidR="00E80ED5" w:rsidRPr="00E80ED5" w:rsidRDefault="00E80ED5" w:rsidP="00E80ED5">
            <w:pPr>
              <w:pStyle w:val="a8"/>
              <w:rPr>
                <w:rFonts w:ascii="Times New Roman" w:hAnsi="Times New Roman" w:cs="Times New Roman"/>
                <w:bCs/>
              </w:rPr>
            </w:pPr>
          </w:p>
        </w:tc>
        <w:tc>
          <w:tcPr>
            <w:tcW w:w="2176"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Обществознание</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2</w:t>
            </w:r>
          </w:p>
        </w:tc>
      </w:tr>
      <w:tr w:rsidR="00E80ED5" w:rsidRPr="00E80ED5" w:rsidTr="00111EF8">
        <w:tc>
          <w:tcPr>
            <w:tcW w:w="2183" w:type="dxa"/>
            <w:vMerge w:val="restart"/>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bCs/>
              </w:rPr>
              <w:t>Математика и информатика</w:t>
            </w:r>
          </w:p>
        </w:tc>
        <w:tc>
          <w:tcPr>
            <w:tcW w:w="2176"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Алгебра и начала математического анализа</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У</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4</w:t>
            </w:r>
          </w:p>
        </w:tc>
      </w:tr>
      <w:tr w:rsidR="00E80ED5" w:rsidRPr="00E80ED5" w:rsidTr="00111EF8">
        <w:tc>
          <w:tcPr>
            <w:tcW w:w="2183" w:type="dxa"/>
            <w:vMerge/>
            <w:shd w:val="clear" w:color="auto" w:fill="auto"/>
          </w:tcPr>
          <w:p w:rsidR="00E80ED5" w:rsidRPr="00E80ED5" w:rsidRDefault="00E80ED5" w:rsidP="00E80ED5">
            <w:pPr>
              <w:pStyle w:val="a8"/>
              <w:rPr>
                <w:rFonts w:ascii="Times New Roman" w:hAnsi="Times New Roman" w:cs="Times New Roman"/>
                <w:bCs/>
              </w:rPr>
            </w:pPr>
          </w:p>
        </w:tc>
        <w:tc>
          <w:tcPr>
            <w:tcW w:w="2176" w:type="dxa"/>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bCs/>
              </w:rPr>
              <w:t>Геометрия</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У</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3</w:t>
            </w:r>
          </w:p>
        </w:tc>
      </w:tr>
      <w:tr w:rsidR="00E80ED5" w:rsidRPr="00E80ED5" w:rsidTr="00111EF8">
        <w:tc>
          <w:tcPr>
            <w:tcW w:w="2183" w:type="dxa"/>
            <w:vMerge/>
            <w:shd w:val="clear" w:color="auto" w:fill="auto"/>
          </w:tcPr>
          <w:p w:rsidR="00E80ED5" w:rsidRPr="00E80ED5" w:rsidRDefault="00E80ED5" w:rsidP="00E80ED5">
            <w:pPr>
              <w:pStyle w:val="a8"/>
              <w:rPr>
                <w:rFonts w:ascii="Times New Roman" w:hAnsi="Times New Roman" w:cs="Times New Roman"/>
                <w:bCs/>
              </w:rPr>
            </w:pPr>
          </w:p>
        </w:tc>
        <w:tc>
          <w:tcPr>
            <w:tcW w:w="2176" w:type="dxa"/>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bCs/>
              </w:rPr>
              <w:t>Вероятность и статистика</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у</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1</w:t>
            </w:r>
          </w:p>
        </w:tc>
      </w:tr>
      <w:tr w:rsidR="00E80ED5" w:rsidRPr="00E80ED5" w:rsidTr="00111EF8">
        <w:tc>
          <w:tcPr>
            <w:tcW w:w="2183" w:type="dxa"/>
            <w:vMerge/>
            <w:shd w:val="clear" w:color="auto" w:fill="auto"/>
          </w:tcPr>
          <w:p w:rsidR="00E80ED5" w:rsidRPr="00E80ED5" w:rsidRDefault="00E80ED5" w:rsidP="00E80ED5">
            <w:pPr>
              <w:pStyle w:val="a8"/>
              <w:rPr>
                <w:rFonts w:ascii="Times New Roman" w:hAnsi="Times New Roman" w:cs="Times New Roman"/>
                <w:bCs/>
              </w:rPr>
            </w:pPr>
          </w:p>
        </w:tc>
        <w:tc>
          <w:tcPr>
            <w:tcW w:w="2176" w:type="dxa"/>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bCs/>
              </w:rPr>
              <w:t>Информатика</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1</w:t>
            </w:r>
          </w:p>
        </w:tc>
      </w:tr>
      <w:tr w:rsidR="00E80ED5" w:rsidRPr="00E80ED5" w:rsidTr="00111EF8">
        <w:tc>
          <w:tcPr>
            <w:tcW w:w="2183" w:type="dxa"/>
            <w:vMerge w:val="restart"/>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bCs/>
              </w:rPr>
              <w:t>Естественно – научные предметы</w:t>
            </w:r>
          </w:p>
        </w:tc>
        <w:tc>
          <w:tcPr>
            <w:tcW w:w="2176" w:type="dxa"/>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rPr>
              <w:t>Физика</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2</w:t>
            </w:r>
          </w:p>
        </w:tc>
      </w:tr>
      <w:tr w:rsidR="00E80ED5" w:rsidRPr="00E80ED5" w:rsidTr="00111EF8">
        <w:tc>
          <w:tcPr>
            <w:tcW w:w="2183" w:type="dxa"/>
            <w:vMerge/>
            <w:shd w:val="clear" w:color="auto" w:fill="auto"/>
          </w:tcPr>
          <w:p w:rsidR="00E80ED5" w:rsidRPr="00E80ED5" w:rsidRDefault="00E80ED5" w:rsidP="00E80ED5">
            <w:pPr>
              <w:pStyle w:val="a8"/>
              <w:rPr>
                <w:rFonts w:ascii="Times New Roman" w:hAnsi="Times New Roman" w:cs="Times New Roman"/>
                <w:bCs/>
              </w:rPr>
            </w:pPr>
          </w:p>
        </w:tc>
        <w:tc>
          <w:tcPr>
            <w:tcW w:w="2176" w:type="dxa"/>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rPr>
              <w:t>Химия</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1</w:t>
            </w:r>
          </w:p>
        </w:tc>
      </w:tr>
      <w:tr w:rsidR="00E80ED5" w:rsidRPr="00E80ED5" w:rsidTr="00111EF8">
        <w:tc>
          <w:tcPr>
            <w:tcW w:w="2183" w:type="dxa"/>
            <w:vMerge/>
            <w:shd w:val="clear" w:color="auto" w:fill="auto"/>
          </w:tcPr>
          <w:p w:rsidR="00E80ED5" w:rsidRPr="00E80ED5" w:rsidRDefault="00E80ED5" w:rsidP="00E80ED5">
            <w:pPr>
              <w:pStyle w:val="a8"/>
              <w:rPr>
                <w:rFonts w:ascii="Times New Roman" w:hAnsi="Times New Roman" w:cs="Times New Roman"/>
                <w:bCs/>
              </w:rPr>
            </w:pPr>
          </w:p>
        </w:tc>
        <w:tc>
          <w:tcPr>
            <w:tcW w:w="2176" w:type="dxa"/>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rPr>
              <w:t>Биология</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1</w:t>
            </w:r>
          </w:p>
        </w:tc>
      </w:tr>
      <w:tr w:rsidR="00E80ED5" w:rsidRPr="00E80ED5" w:rsidTr="00111EF8">
        <w:tc>
          <w:tcPr>
            <w:tcW w:w="2183" w:type="dxa"/>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rPr>
              <w:t>Физическая культура</w:t>
            </w:r>
          </w:p>
        </w:tc>
        <w:tc>
          <w:tcPr>
            <w:tcW w:w="2176" w:type="dxa"/>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rPr>
              <w:t>Физическая культура</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2</w:t>
            </w:r>
          </w:p>
        </w:tc>
      </w:tr>
      <w:tr w:rsidR="00E80ED5" w:rsidRPr="00E80ED5" w:rsidTr="00111EF8">
        <w:tc>
          <w:tcPr>
            <w:tcW w:w="2183"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bCs/>
              </w:rPr>
              <w:t>Основы безопасности и защиты Родины</w:t>
            </w:r>
          </w:p>
        </w:tc>
        <w:tc>
          <w:tcPr>
            <w:tcW w:w="2176" w:type="dxa"/>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bCs/>
              </w:rPr>
              <w:t>Основы безопасности и защиты Родины</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1</w:t>
            </w:r>
          </w:p>
        </w:tc>
      </w:tr>
      <w:tr w:rsidR="00E80ED5" w:rsidRPr="00E80ED5" w:rsidTr="00111EF8">
        <w:tc>
          <w:tcPr>
            <w:tcW w:w="2183" w:type="dxa"/>
            <w:shd w:val="clear" w:color="auto" w:fill="auto"/>
          </w:tcPr>
          <w:p w:rsidR="00E80ED5" w:rsidRPr="00E80ED5" w:rsidRDefault="00E80ED5" w:rsidP="00E80ED5">
            <w:pPr>
              <w:pStyle w:val="a8"/>
              <w:rPr>
                <w:rFonts w:ascii="Times New Roman" w:hAnsi="Times New Roman" w:cs="Times New Roman"/>
              </w:rPr>
            </w:pPr>
          </w:p>
        </w:tc>
        <w:tc>
          <w:tcPr>
            <w:tcW w:w="2176" w:type="dxa"/>
            <w:shd w:val="clear" w:color="auto" w:fill="auto"/>
          </w:tcPr>
          <w:p w:rsidR="00E80ED5" w:rsidRPr="00E80ED5" w:rsidRDefault="00E80ED5" w:rsidP="00E80ED5">
            <w:pPr>
              <w:pStyle w:val="a8"/>
              <w:rPr>
                <w:rFonts w:ascii="Times New Roman" w:hAnsi="Times New Roman" w:cs="Times New Roman"/>
                <w:bCs/>
              </w:rPr>
            </w:pPr>
            <w:r w:rsidRPr="00E80ED5">
              <w:rPr>
                <w:rFonts w:ascii="Times New Roman" w:hAnsi="Times New Roman" w:cs="Times New Roman"/>
                <w:bCs/>
              </w:rPr>
              <w:t>Индивидуальный проект</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1</w:t>
            </w:r>
          </w:p>
        </w:tc>
      </w:tr>
      <w:tr w:rsidR="00E80ED5" w:rsidRPr="00E80ED5" w:rsidTr="00111EF8">
        <w:trPr>
          <w:trHeight w:val="854"/>
        </w:trPr>
        <w:tc>
          <w:tcPr>
            <w:tcW w:w="2183"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Часть, формируемая участниками образовательных отношений</w:t>
            </w:r>
          </w:p>
        </w:tc>
        <w:tc>
          <w:tcPr>
            <w:tcW w:w="2176"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Экономика</w:t>
            </w:r>
          </w:p>
        </w:tc>
        <w:tc>
          <w:tcPr>
            <w:tcW w:w="1012" w:type="dxa"/>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Б</w:t>
            </w: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1</w:t>
            </w:r>
          </w:p>
        </w:tc>
      </w:tr>
      <w:tr w:rsidR="00E80ED5" w:rsidRPr="00E80ED5" w:rsidTr="00111EF8">
        <w:trPr>
          <w:trHeight w:val="854"/>
        </w:trPr>
        <w:tc>
          <w:tcPr>
            <w:tcW w:w="2183" w:type="dxa"/>
            <w:shd w:val="clear" w:color="auto" w:fill="auto"/>
          </w:tcPr>
          <w:p w:rsidR="00E80ED5" w:rsidRPr="00E80ED5" w:rsidRDefault="00E80ED5" w:rsidP="00E80ED5">
            <w:pPr>
              <w:pStyle w:val="a8"/>
              <w:rPr>
                <w:rFonts w:ascii="Times New Roman" w:hAnsi="Times New Roman" w:cs="Times New Roman"/>
              </w:rPr>
            </w:pPr>
            <w:r w:rsidRPr="00E80ED5">
              <w:rPr>
                <w:rFonts w:ascii="Times New Roman" w:hAnsi="Times New Roman" w:cs="Times New Roman"/>
              </w:rPr>
              <w:t>Итого</w:t>
            </w:r>
          </w:p>
        </w:tc>
        <w:tc>
          <w:tcPr>
            <w:tcW w:w="2176" w:type="dxa"/>
            <w:shd w:val="clear" w:color="auto" w:fill="auto"/>
          </w:tcPr>
          <w:p w:rsidR="00E80ED5" w:rsidRPr="00E80ED5" w:rsidRDefault="00E80ED5" w:rsidP="00E80ED5">
            <w:pPr>
              <w:pStyle w:val="a8"/>
              <w:rPr>
                <w:rFonts w:ascii="Times New Roman" w:hAnsi="Times New Roman" w:cs="Times New Roman"/>
              </w:rPr>
            </w:pPr>
          </w:p>
        </w:tc>
        <w:tc>
          <w:tcPr>
            <w:tcW w:w="1012" w:type="dxa"/>
          </w:tcPr>
          <w:p w:rsidR="00E80ED5" w:rsidRPr="00E80ED5" w:rsidRDefault="00E80ED5" w:rsidP="00E80ED5">
            <w:pPr>
              <w:pStyle w:val="a8"/>
              <w:rPr>
                <w:rFonts w:ascii="Times New Roman" w:hAnsi="Times New Roman" w:cs="Times New Roman"/>
              </w:rPr>
            </w:pPr>
          </w:p>
        </w:tc>
        <w:tc>
          <w:tcPr>
            <w:tcW w:w="1317" w:type="dxa"/>
          </w:tcPr>
          <w:p w:rsidR="00E80ED5" w:rsidRPr="00E80ED5" w:rsidRDefault="00E80ED5" w:rsidP="00E80ED5">
            <w:pPr>
              <w:pStyle w:val="a8"/>
              <w:rPr>
                <w:rFonts w:ascii="Times New Roman" w:hAnsi="Times New Roman" w:cs="Times New Roman"/>
                <w:b/>
              </w:rPr>
            </w:pPr>
            <w:r w:rsidRPr="00E80ED5">
              <w:rPr>
                <w:rFonts w:ascii="Times New Roman" w:hAnsi="Times New Roman" w:cs="Times New Roman"/>
                <w:b/>
              </w:rPr>
              <w:t>33</w:t>
            </w:r>
          </w:p>
        </w:tc>
      </w:tr>
    </w:tbl>
    <w:p w:rsidR="00E80ED5" w:rsidRPr="00E80ED5" w:rsidRDefault="00E80ED5" w:rsidP="00E80ED5">
      <w:pPr>
        <w:pStyle w:val="a8"/>
        <w:rPr>
          <w:rFonts w:ascii="Times New Roman" w:hAnsi="Times New Roman" w:cs="Times New Roman"/>
        </w:rPr>
      </w:pPr>
    </w:p>
    <w:p w:rsidR="00F02DEE" w:rsidRPr="00E80ED5" w:rsidRDefault="00F02DEE" w:rsidP="00E80ED5">
      <w:pPr>
        <w:pStyle w:val="a8"/>
        <w:rPr>
          <w:rFonts w:ascii="Times New Roman" w:hAnsi="Times New Roman" w:cs="Times New Roman"/>
        </w:rPr>
      </w:pPr>
    </w:p>
    <w:p w:rsidR="00F02DEE" w:rsidRPr="00E80ED5" w:rsidRDefault="00F02DEE" w:rsidP="00E80ED5">
      <w:pPr>
        <w:pStyle w:val="a8"/>
        <w:rPr>
          <w:rFonts w:ascii="Times New Roman" w:hAnsi="Times New Roman" w:cs="Times New Roman"/>
        </w:rPr>
      </w:pPr>
    </w:p>
    <w:p w:rsidR="00F02DEE" w:rsidRPr="00E80ED5" w:rsidRDefault="00F02DEE" w:rsidP="00E80ED5">
      <w:pPr>
        <w:pStyle w:val="a8"/>
        <w:rPr>
          <w:rFonts w:ascii="Times New Roman" w:hAnsi="Times New Roman" w:cs="Times New Roman"/>
        </w:rPr>
      </w:pPr>
    </w:p>
    <w:p w:rsidR="00F02DEE" w:rsidRPr="00E80ED5" w:rsidRDefault="00F02DEE" w:rsidP="00E80ED5">
      <w:pPr>
        <w:pStyle w:val="a8"/>
        <w:rPr>
          <w:rFonts w:ascii="Times New Roman" w:hAnsi="Times New Roman" w:cs="Times New Roman"/>
        </w:rPr>
      </w:pPr>
    </w:p>
    <w:p w:rsidR="00F02DEE" w:rsidRPr="00E80ED5" w:rsidRDefault="00F02DEE" w:rsidP="00E80ED5">
      <w:pPr>
        <w:pStyle w:val="a8"/>
        <w:rPr>
          <w:rFonts w:ascii="Times New Roman" w:hAnsi="Times New Roman" w:cs="Times New Roman"/>
        </w:rPr>
      </w:pPr>
    </w:p>
    <w:p w:rsidR="00F02DEE" w:rsidRPr="00E80ED5" w:rsidRDefault="00F02DEE" w:rsidP="00E80ED5">
      <w:pPr>
        <w:pStyle w:val="a8"/>
        <w:rPr>
          <w:rFonts w:ascii="Times New Roman" w:hAnsi="Times New Roman" w:cs="Times New Roman"/>
        </w:rPr>
      </w:pPr>
    </w:p>
    <w:p w:rsidR="00F02DEE" w:rsidRPr="00E80ED5" w:rsidRDefault="00F02DEE" w:rsidP="00E80ED5">
      <w:pPr>
        <w:pStyle w:val="a8"/>
        <w:rPr>
          <w:rFonts w:ascii="Times New Roman" w:hAnsi="Times New Roman" w:cs="Times New Roman"/>
        </w:rPr>
      </w:pPr>
    </w:p>
    <w:p w:rsidR="00F02DEE" w:rsidRPr="00E80ED5" w:rsidRDefault="00F02DEE" w:rsidP="00E80ED5">
      <w:pPr>
        <w:pStyle w:val="a8"/>
        <w:rPr>
          <w:rFonts w:ascii="Times New Roman" w:hAnsi="Times New Roman" w:cs="Times New Roman"/>
        </w:rPr>
      </w:pPr>
    </w:p>
    <w:p w:rsidR="00F02DEE" w:rsidRPr="00CD198B" w:rsidRDefault="00F02DEE" w:rsidP="001F0D30">
      <w:pPr>
        <w:pStyle w:val="a8"/>
        <w:jc w:val="center"/>
        <w:rPr>
          <w:rFonts w:ascii="Times New Roman" w:hAnsi="Times New Roman" w:cs="Times New Roman"/>
          <w:b/>
        </w:rPr>
      </w:pPr>
    </w:p>
    <w:p w:rsidR="00CD198B" w:rsidRPr="00CD198B" w:rsidRDefault="00CD198B" w:rsidP="001F0D30">
      <w:pPr>
        <w:pStyle w:val="a8"/>
        <w:jc w:val="center"/>
        <w:rPr>
          <w:rFonts w:ascii="Times New Roman" w:hAnsi="Times New Roman" w:cs="Times New Roman"/>
          <w:b/>
        </w:rPr>
      </w:pPr>
      <w:r w:rsidRPr="00CD198B">
        <w:rPr>
          <w:rFonts w:ascii="Times New Roman" w:hAnsi="Times New Roman" w:cs="Times New Roman"/>
          <w:b/>
        </w:rPr>
        <w:t>УЧЕБНЫЙ ПЛАН</w:t>
      </w:r>
    </w:p>
    <w:p w:rsidR="00CD198B" w:rsidRPr="00CD198B" w:rsidRDefault="00CD198B" w:rsidP="001F0D30">
      <w:pPr>
        <w:pStyle w:val="a8"/>
        <w:jc w:val="center"/>
        <w:rPr>
          <w:rFonts w:ascii="Times New Roman" w:hAnsi="Times New Roman" w:cs="Times New Roman"/>
          <w:b/>
        </w:rPr>
      </w:pPr>
      <w:r w:rsidRPr="00CD198B">
        <w:rPr>
          <w:rFonts w:ascii="Times New Roman" w:hAnsi="Times New Roman" w:cs="Times New Roman"/>
          <w:b/>
        </w:rPr>
        <w:t>11 класса</w:t>
      </w:r>
    </w:p>
    <w:p w:rsidR="00CD198B" w:rsidRPr="00CD198B" w:rsidRDefault="00CD198B" w:rsidP="001F0D30">
      <w:pPr>
        <w:pStyle w:val="a8"/>
        <w:jc w:val="center"/>
        <w:rPr>
          <w:rFonts w:ascii="Times New Roman" w:hAnsi="Times New Roman" w:cs="Times New Roman"/>
          <w:b/>
        </w:rPr>
      </w:pPr>
      <w:r w:rsidRPr="00CD198B">
        <w:rPr>
          <w:rFonts w:ascii="Times New Roman" w:hAnsi="Times New Roman" w:cs="Times New Roman"/>
          <w:b/>
        </w:rPr>
        <w:t>(универсальный  профиль)</w:t>
      </w:r>
    </w:p>
    <w:p w:rsidR="00CD198B" w:rsidRPr="00CD198B" w:rsidRDefault="00CD198B" w:rsidP="001F0D30">
      <w:pPr>
        <w:pStyle w:val="a8"/>
        <w:jc w:val="center"/>
        <w:rPr>
          <w:rFonts w:ascii="Times New Roman" w:hAnsi="Times New Roman" w:cs="Times New Roman"/>
          <w:b/>
        </w:rPr>
      </w:pPr>
      <w:r w:rsidRPr="00CD198B">
        <w:rPr>
          <w:rFonts w:ascii="Times New Roman" w:hAnsi="Times New Roman" w:cs="Times New Roman"/>
          <w:b/>
        </w:rPr>
        <w:t>на 2024-2025 учебный год</w:t>
      </w:r>
    </w:p>
    <w:p w:rsidR="00CD198B" w:rsidRPr="00CD198B" w:rsidRDefault="00CD198B" w:rsidP="001F0D30">
      <w:pPr>
        <w:pStyle w:val="a8"/>
        <w:jc w:val="center"/>
        <w:rPr>
          <w:rFonts w:ascii="Times New Roman" w:hAnsi="Times New Roman" w:cs="Times New Roman"/>
          <w:b/>
        </w:rPr>
      </w:pPr>
      <w:r w:rsidRPr="00CD198B">
        <w:rPr>
          <w:rFonts w:ascii="Times New Roman" w:hAnsi="Times New Roman" w:cs="Times New Roman"/>
          <w:b/>
        </w:rPr>
        <w:t>(пятидневная учебная неделя)</w:t>
      </w:r>
    </w:p>
    <w:p w:rsidR="00CD198B" w:rsidRPr="00CD198B" w:rsidRDefault="00CD198B" w:rsidP="001F0D30">
      <w:pPr>
        <w:pStyle w:val="a8"/>
        <w:jc w:val="center"/>
        <w:rPr>
          <w:rFonts w:ascii="Times New Roman" w:hAnsi="Times New Roman" w:cs="Times New Roman"/>
          <w:b/>
        </w:rPr>
      </w:pPr>
      <w:r w:rsidRPr="00CD198B">
        <w:rPr>
          <w:rFonts w:ascii="Times New Roman" w:hAnsi="Times New Roman" w:cs="Times New Roman"/>
          <w:b/>
        </w:rPr>
        <w:t>среднего общего образования</w:t>
      </w:r>
    </w:p>
    <w:p w:rsidR="00CD198B" w:rsidRPr="00CD198B" w:rsidRDefault="00CD198B" w:rsidP="001F0D30">
      <w:pPr>
        <w:pStyle w:val="a8"/>
        <w:jc w:val="center"/>
        <w:rPr>
          <w:rFonts w:ascii="Times New Roman" w:hAnsi="Times New Roman" w:cs="Times New Roman"/>
        </w:rPr>
      </w:pPr>
    </w:p>
    <w:tbl>
      <w:tblPr>
        <w:tblpPr w:leftFromText="180" w:rightFromText="180" w:vertAnchor="text" w:horzAnchor="page" w:tblpX="2924" w:tblpY="-61"/>
        <w:tblW w:w="6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6"/>
        <w:gridCol w:w="2091"/>
        <w:gridCol w:w="1084"/>
        <w:gridCol w:w="1417"/>
      </w:tblGrid>
      <w:tr w:rsidR="001F0D30" w:rsidRPr="00CD198B" w:rsidTr="001F0D30">
        <w:tc>
          <w:tcPr>
            <w:tcW w:w="2096"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Предметная область</w:t>
            </w:r>
          </w:p>
        </w:tc>
        <w:tc>
          <w:tcPr>
            <w:tcW w:w="2091" w:type="dxa"/>
            <w:shd w:val="clear" w:color="auto" w:fill="auto"/>
          </w:tcPr>
          <w:p w:rsidR="001F0D30" w:rsidRPr="00CD198B" w:rsidRDefault="001F0D30" w:rsidP="001F0D30">
            <w:pPr>
              <w:pStyle w:val="a8"/>
              <w:rPr>
                <w:rFonts w:ascii="Times New Roman" w:hAnsi="Times New Roman" w:cs="Times New Roman"/>
                <w:i/>
              </w:rPr>
            </w:pPr>
            <w:r w:rsidRPr="00CD198B">
              <w:rPr>
                <w:rFonts w:ascii="Times New Roman" w:hAnsi="Times New Roman" w:cs="Times New Roman"/>
              </w:rPr>
              <w:t>Учебные предметы</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Уровень</w:t>
            </w:r>
          </w:p>
        </w:tc>
        <w:tc>
          <w:tcPr>
            <w:tcW w:w="1417"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 xml:space="preserve">Количество часов </w:t>
            </w:r>
          </w:p>
        </w:tc>
      </w:tr>
      <w:tr w:rsidR="001F0D30" w:rsidRPr="00CD198B" w:rsidTr="001F0D30">
        <w:tc>
          <w:tcPr>
            <w:tcW w:w="2096" w:type="dxa"/>
            <w:vMerge w:val="restart"/>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bCs/>
              </w:rPr>
              <w:t>Русский язык</w:t>
            </w:r>
          </w:p>
          <w:p w:rsidR="001F0D30" w:rsidRPr="00CD198B" w:rsidRDefault="001F0D30" w:rsidP="001F0D30">
            <w:pPr>
              <w:pStyle w:val="a8"/>
              <w:rPr>
                <w:rFonts w:ascii="Times New Roman" w:hAnsi="Times New Roman" w:cs="Times New Roman"/>
              </w:rPr>
            </w:pPr>
            <w:r w:rsidRPr="00CD198B">
              <w:rPr>
                <w:rFonts w:ascii="Times New Roman" w:hAnsi="Times New Roman" w:cs="Times New Roman"/>
                <w:bCs/>
              </w:rPr>
              <w:t>и литература</w:t>
            </w:r>
          </w:p>
        </w:tc>
        <w:tc>
          <w:tcPr>
            <w:tcW w:w="2091"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bCs/>
              </w:rPr>
              <w:t>Русский язык</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2</w:t>
            </w:r>
          </w:p>
        </w:tc>
      </w:tr>
      <w:tr w:rsidR="001F0D30" w:rsidRPr="00CD198B" w:rsidTr="001F0D30">
        <w:tc>
          <w:tcPr>
            <w:tcW w:w="2096" w:type="dxa"/>
            <w:vMerge/>
            <w:shd w:val="clear" w:color="auto" w:fill="auto"/>
          </w:tcPr>
          <w:p w:rsidR="001F0D30" w:rsidRPr="00CD198B" w:rsidRDefault="001F0D30" w:rsidP="001F0D30">
            <w:pPr>
              <w:pStyle w:val="a8"/>
              <w:rPr>
                <w:rFonts w:ascii="Times New Roman" w:hAnsi="Times New Roman" w:cs="Times New Roman"/>
                <w:bCs/>
              </w:rPr>
            </w:pPr>
          </w:p>
        </w:tc>
        <w:tc>
          <w:tcPr>
            <w:tcW w:w="2091"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Литература</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3</w:t>
            </w:r>
          </w:p>
        </w:tc>
      </w:tr>
      <w:tr w:rsidR="001F0D30" w:rsidRPr="00CD198B" w:rsidTr="001F0D30">
        <w:tc>
          <w:tcPr>
            <w:tcW w:w="2096"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Иностранные языки</w:t>
            </w:r>
          </w:p>
        </w:tc>
        <w:tc>
          <w:tcPr>
            <w:tcW w:w="2091"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Иностранный язык</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3</w:t>
            </w:r>
          </w:p>
        </w:tc>
      </w:tr>
      <w:tr w:rsidR="001F0D30" w:rsidRPr="00CD198B" w:rsidTr="001F0D30">
        <w:tc>
          <w:tcPr>
            <w:tcW w:w="2096" w:type="dxa"/>
            <w:vMerge w:val="restart"/>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bCs/>
              </w:rPr>
              <w:t xml:space="preserve">Общественно - научные предметы науки                                                                                                                                                                                                                                                                                                                  </w:t>
            </w:r>
          </w:p>
        </w:tc>
        <w:tc>
          <w:tcPr>
            <w:tcW w:w="2091"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История</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У</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4</w:t>
            </w:r>
          </w:p>
        </w:tc>
      </w:tr>
      <w:tr w:rsidR="001F0D30" w:rsidRPr="00CD198B" w:rsidTr="001F0D30">
        <w:tc>
          <w:tcPr>
            <w:tcW w:w="2096" w:type="dxa"/>
            <w:vMerge/>
            <w:shd w:val="clear" w:color="auto" w:fill="auto"/>
          </w:tcPr>
          <w:p w:rsidR="001F0D30" w:rsidRPr="00CD198B" w:rsidRDefault="001F0D30" w:rsidP="001F0D30">
            <w:pPr>
              <w:pStyle w:val="a8"/>
              <w:rPr>
                <w:rFonts w:ascii="Times New Roman" w:hAnsi="Times New Roman" w:cs="Times New Roman"/>
                <w:bCs/>
              </w:rPr>
            </w:pPr>
          </w:p>
        </w:tc>
        <w:tc>
          <w:tcPr>
            <w:tcW w:w="2091"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География</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1</w:t>
            </w:r>
          </w:p>
        </w:tc>
      </w:tr>
      <w:tr w:rsidR="001F0D30" w:rsidRPr="00CD198B" w:rsidTr="001F0D30">
        <w:tc>
          <w:tcPr>
            <w:tcW w:w="2096" w:type="dxa"/>
            <w:vMerge/>
            <w:shd w:val="clear" w:color="auto" w:fill="auto"/>
          </w:tcPr>
          <w:p w:rsidR="001F0D30" w:rsidRPr="00CD198B" w:rsidRDefault="001F0D30" w:rsidP="001F0D30">
            <w:pPr>
              <w:pStyle w:val="a8"/>
              <w:rPr>
                <w:rFonts w:ascii="Times New Roman" w:hAnsi="Times New Roman" w:cs="Times New Roman"/>
                <w:bCs/>
              </w:rPr>
            </w:pPr>
          </w:p>
        </w:tc>
        <w:tc>
          <w:tcPr>
            <w:tcW w:w="2091"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Обществознание</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2</w:t>
            </w:r>
          </w:p>
        </w:tc>
      </w:tr>
      <w:tr w:rsidR="001F0D30" w:rsidRPr="00CD198B" w:rsidTr="001F0D30">
        <w:tc>
          <w:tcPr>
            <w:tcW w:w="2096" w:type="dxa"/>
            <w:vMerge w:val="restart"/>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bCs/>
              </w:rPr>
              <w:t>Математика и информатика</w:t>
            </w:r>
          </w:p>
        </w:tc>
        <w:tc>
          <w:tcPr>
            <w:tcW w:w="2091"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Алгебра и начала математического анализа</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У</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4</w:t>
            </w:r>
          </w:p>
        </w:tc>
      </w:tr>
      <w:tr w:rsidR="001F0D30" w:rsidRPr="00CD198B" w:rsidTr="001F0D30">
        <w:tc>
          <w:tcPr>
            <w:tcW w:w="2096" w:type="dxa"/>
            <w:vMerge/>
            <w:shd w:val="clear" w:color="auto" w:fill="auto"/>
          </w:tcPr>
          <w:p w:rsidR="001F0D30" w:rsidRPr="00CD198B" w:rsidRDefault="001F0D30" w:rsidP="001F0D30">
            <w:pPr>
              <w:pStyle w:val="a8"/>
              <w:rPr>
                <w:rFonts w:ascii="Times New Roman" w:hAnsi="Times New Roman" w:cs="Times New Roman"/>
                <w:bCs/>
              </w:rPr>
            </w:pPr>
          </w:p>
        </w:tc>
        <w:tc>
          <w:tcPr>
            <w:tcW w:w="2091" w:type="dxa"/>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bCs/>
              </w:rPr>
              <w:t>Геометрия</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У</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3</w:t>
            </w:r>
          </w:p>
        </w:tc>
      </w:tr>
      <w:tr w:rsidR="001F0D30" w:rsidRPr="00CD198B" w:rsidTr="001F0D30">
        <w:tc>
          <w:tcPr>
            <w:tcW w:w="2096" w:type="dxa"/>
            <w:vMerge/>
            <w:shd w:val="clear" w:color="auto" w:fill="auto"/>
          </w:tcPr>
          <w:p w:rsidR="001F0D30" w:rsidRPr="00CD198B" w:rsidRDefault="001F0D30" w:rsidP="001F0D30">
            <w:pPr>
              <w:pStyle w:val="a8"/>
              <w:rPr>
                <w:rFonts w:ascii="Times New Roman" w:hAnsi="Times New Roman" w:cs="Times New Roman"/>
                <w:bCs/>
              </w:rPr>
            </w:pPr>
          </w:p>
        </w:tc>
        <w:tc>
          <w:tcPr>
            <w:tcW w:w="2091" w:type="dxa"/>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bCs/>
              </w:rPr>
              <w:t>Вероятность и статистика</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у</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1</w:t>
            </w:r>
          </w:p>
        </w:tc>
      </w:tr>
      <w:tr w:rsidR="001F0D30" w:rsidRPr="00CD198B" w:rsidTr="001F0D30">
        <w:tc>
          <w:tcPr>
            <w:tcW w:w="2096" w:type="dxa"/>
            <w:vMerge/>
            <w:shd w:val="clear" w:color="auto" w:fill="auto"/>
          </w:tcPr>
          <w:p w:rsidR="001F0D30" w:rsidRPr="00CD198B" w:rsidRDefault="001F0D30" w:rsidP="001F0D30">
            <w:pPr>
              <w:pStyle w:val="a8"/>
              <w:rPr>
                <w:rFonts w:ascii="Times New Roman" w:hAnsi="Times New Roman" w:cs="Times New Roman"/>
                <w:bCs/>
              </w:rPr>
            </w:pPr>
          </w:p>
        </w:tc>
        <w:tc>
          <w:tcPr>
            <w:tcW w:w="2091" w:type="dxa"/>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bCs/>
              </w:rPr>
              <w:t>Информатика</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1</w:t>
            </w:r>
          </w:p>
        </w:tc>
      </w:tr>
      <w:tr w:rsidR="001F0D30" w:rsidRPr="00CD198B" w:rsidTr="001F0D30">
        <w:tc>
          <w:tcPr>
            <w:tcW w:w="2096" w:type="dxa"/>
            <w:vMerge w:val="restart"/>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bCs/>
              </w:rPr>
              <w:t>Естественно – научные предметы</w:t>
            </w:r>
          </w:p>
        </w:tc>
        <w:tc>
          <w:tcPr>
            <w:tcW w:w="2091" w:type="dxa"/>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rPr>
              <w:t>Физика</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2</w:t>
            </w:r>
          </w:p>
        </w:tc>
      </w:tr>
      <w:tr w:rsidR="001F0D30" w:rsidRPr="00CD198B" w:rsidTr="001F0D30">
        <w:tc>
          <w:tcPr>
            <w:tcW w:w="2096" w:type="dxa"/>
            <w:vMerge/>
            <w:shd w:val="clear" w:color="auto" w:fill="auto"/>
          </w:tcPr>
          <w:p w:rsidR="001F0D30" w:rsidRPr="00CD198B" w:rsidRDefault="001F0D30" w:rsidP="001F0D30">
            <w:pPr>
              <w:pStyle w:val="a8"/>
              <w:rPr>
                <w:rFonts w:ascii="Times New Roman" w:hAnsi="Times New Roman" w:cs="Times New Roman"/>
                <w:bCs/>
              </w:rPr>
            </w:pPr>
          </w:p>
        </w:tc>
        <w:tc>
          <w:tcPr>
            <w:tcW w:w="2091" w:type="dxa"/>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rPr>
              <w:t>Химия</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1</w:t>
            </w:r>
          </w:p>
        </w:tc>
      </w:tr>
      <w:tr w:rsidR="001F0D30" w:rsidRPr="00CD198B" w:rsidTr="001F0D30">
        <w:tc>
          <w:tcPr>
            <w:tcW w:w="2096" w:type="dxa"/>
            <w:vMerge/>
            <w:shd w:val="clear" w:color="auto" w:fill="auto"/>
          </w:tcPr>
          <w:p w:rsidR="001F0D30" w:rsidRPr="00CD198B" w:rsidRDefault="001F0D30" w:rsidP="001F0D30">
            <w:pPr>
              <w:pStyle w:val="a8"/>
              <w:rPr>
                <w:rFonts w:ascii="Times New Roman" w:hAnsi="Times New Roman" w:cs="Times New Roman"/>
                <w:bCs/>
              </w:rPr>
            </w:pPr>
          </w:p>
        </w:tc>
        <w:tc>
          <w:tcPr>
            <w:tcW w:w="2091" w:type="dxa"/>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rPr>
              <w:t>Биология</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1</w:t>
            </w:r>
          </w:p>
        </w:tc>
      </w:tr>
      <w:tr w:rsidR="001F0D30" w:rsidRPr="00CD198B" w:rsidTr="001F0D30">
        <w:tc>
          <w:tcPr>
            <w:tcW w:w="2096" w:type="dxa"/>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rPr>
              <w:t>Физическая культура</w:t>
            </w:r>
          </w:p>
        </w:tc>
        <w:tc>
          <w:tcPr>
            <w:tcW w:w="2091" w:type="dxa"/>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rPr>
              <w:t>Физическая культура</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2</w:t>
            </w:r>
          </w:p>
        </w:tc>
      </w:tr>
      <w:tr w:rsidR="001F0D30" w:rsidRPr="00CD198B" w:rsidTr="001F0D30">
        <w:tc>
          <w:tcPr>
            <w:tcW w:w="2096"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bCs/>
              </w:rPr>
              <w:t>Основы безопасности и защиты Родины</w:t>
            </w:r>
          </w:p>
        </w:tc>
        <w:tc>
          <w:tcPr>
            <w:tcW w:w="2091" w:type="dxa"/>
            <w:shd w:val="clear" w:color="auto" w:fill="auto"/>
          </w:tcPr>
          <w:p w:rsidR="001F0D30" w:rsidRPr="00CD198B" w:rsidRDefault="001F0D30" w:rsidP="001F0D30">
            <w:pPr>
              <w:pStyle w:val="a8"/>
              <w:rPr>
                <w:rFonts w:ascii="Times New Roman" w:hAnsi="Times New Roman" w:cs="Times New Roman"/>
                <w:bCs/>
              </w:rPr>
            </w:pPr>
            <w:r w:rsidRPr="00CD198B">
              <w:rPr>
                <w:rFonts w:ascii="Times New Roman" w:hAnsi="Times New Roman" w:cs="Times New Roman"/>
                <w:bCs/>
              </w:rPr>
              <w:t>Основы безопасности и защиты Родины</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1</w:t>
            </w:r>
          </w:p>
        </w:tc>
      </w:tr>
      <w:tr w:rsidR="001F0D30" w:rsidRPr="00CD198B" w:rsidTr="001F0D30">
        <w:trPr>
          <w:trHeight w:val="854"/>
        </w:trPr>
        <w:tc>
          <w:tcPr>
            <w:tcW w:w="2096"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Часть, формируемая участниками образовательных отношений</w:t>
            </w:r>
          </w:p>
        </w:tc>
        <w:tc>
          <w:tcPr>
            <w:tcW w:w="2091"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Право</w:t>
            </w:r>
          </w:p>
          <w:p w:rsidR="001F0D30" w:rsidRPr="00CD198B" w:rsidRDefault="001F0D30" w:rsidP="001F0D30">
            <w:pPr>
              <w:pStyle w:val="a8"/>
              <w:rPr>
                <w:rFonts w:ascii="Times New Roman" w:hAnsi="Times New Roman" w:cs="Times New Roman"/>
              </w:rPr>
            </w:pPr>
          </w:p>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 xml:space="preserve">Астрономия </w:t>
            </w:r>
          </w:p>
        </w:tc>
        <w:tc>
          <w:tcPr>
            <w:tcW w:w="1084" w:type="dxa"/>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p w:rsidR="001F0D30" w:rsidRPr="00CD198B" w:rsidRDefault="001F0D30" w:rsidP="001F0D30">
            <w:pPr>
              <w:pStyle w:val="a8"/>
              <w:rPr>
                <w:rFonts w:ascii="Times New Roman" w:hAnsi="Times New Roman" w:cs="Times New Roman"/>
              </w:rPr>
            </w:pPr>
          </w:p>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Б</w:t>
            </w: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1</w:t>
            </w:r>
          </w:p>
          <w:p w:rsidR="001F0D30" w:rsidRPr="00CD198B" w:rsidRDefault="001F0D30" w:rsidP="001F0D30">
            <w:pPr>
              <w:pStyle w:val="a8"/>
              <w:rPr>
                <w:rFonts w:ascii="Times New Roman" w:hAnsi="Times New Roman" w:cs="Times New Roman"/>
                <w:b/>
              </w:rPr>
            </w:pPr>
          </w:p>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1</w:t>
            </w:r>
          </w:p>
        </w:tc>
      </w:tr>
      <w:tr w:rsidR="001F0D30" w:rsidRPr="00CD198B" w:rsidTr="001F0D30">
        <w:trPr>
          <w:trHeight w:val="854"/>
        </w:trPr>
        <w:tc>
          <w:tcPr>
            <w:tcW w:w="2096" w:type="dxa"/>
            <w:shd w:val="clear" w:color="auto" w:fill="auto"/>
          </w:tcPr>
          <w:p w:rsidR="001F0D30" w:rsidRPr="00CD198B" w:rsidRDefault="001F0D30" w:rsidP="001F0D30">
            <w:pPr>
              <w:pStyle w:val="a8"/>
              <w:rPr>
                <w:rFonts w:ascii="Times New Roman" w:hAnsi="Times New Roman" w:cs="Times New Roman"/>
              </w:rPr>
            </w:pPr>
            <w:r w:rsidRPr="00CD198B">
              <w:rPr>
                <w:rFonts w:ascii="Times New Roman" w:hAnsi="Times New Roman" w:cs="Times New Roman"/>
              </w:rPr>
              <w:t>Итого</w:t>
            </w:r>
          </w:p>
        </w:tc>
        <w:tc>
          <w:tcPr>
            <w:tcW w:w="2091" w:type="dxa"/>
            <w:shd w:val="clear" w:color="auto" w:fill="auto"/>
          </w:tcPr>
          <w:p w:rsidR="001F0D30" w:rsidRPr="00CD198B" w:rsidRDefault="001F0D30" w:rsidP="001F0D30">
            <w:pPr>
              <w:pStyle w:val="a8"/>
              <w:rPr>
                <w:rFonts w:ascii="Times New Roman" w:hAnsi="Times New Roman" w:cs="Times New Roman"/>
              </w:rPr>
            </w:pPr>
          </w:p>
        </w:tc>
        <w:tc>
          <w:tcPr>
            <w:tcW w:w="1084" w:type="dxa"/>
          </w:tcPr>
          <w:p w:rsidR="001F0D30" w:rsidRPr="00CD198B" w:rsidRDefault="001F0D30" w:rsidP="001F0D30">
            <w:pPr>
              <w:pStyle w:val="a8"/>
              <w:rPr>
                <w:rFonts w:ascii="Times New Roman" w:hAnsi="Times New Roman" w:cs="Times New Roman"/>
              </w:rPr>
            </w:pPr>
          </w:p>
        </w:tc>
        <w:tc>
          <w:tcPr>
            <w:tcW w:w="1417" w:type="dxa"/>
          </w:tcPr>
          <w:p w:rsidR="001F0D30" w:rsidRPr="00CD198B" w:rsidRDefault="001F0D30" w:rsidP="001F0D30">
            <w:pPr>
              <w:pStyle w:val="a8"/>
              <w:rPr>
                <w:rFonts w:ascii="Times New Roman" w:hAnsi="Times New Roman" w:cs="Times New Roman"/>
                <w:b/>
              </w:rPr>
            </w:pPr>
            <w:r w:rsidRPr="00CD198B">
              <w:rPr>
                <w:rFonts w:ascii="Times New Roman" w:hAnsi="Times New Roman" w:cs="Times New Roman"/>
                <w:b/>
              </w:rPr>
              <w:t>33</w:t>
            </w:r>
          </w:p>
        </w:tc>
      </w:tr>
    </w:tbl>
    <w:p w:rsidR="00CD198B" w:rsidRPr="00CD198B" w:rsidRDefault="00CD198B" w:rsidP="00CD198B">
      <w:pPr>
        <w:pStyle w:val="a8"/>
        <w:rPr>
          <w:rFonts w:ascii="Times New Roman" w:hAnsi="Times New Roman" w:cs="Times New Roman"/>
        </w:rPr>
      </w:pPr>
    </w:p>
    <w:p w:rsidR="00F02DEE" w:rsidRPr="00CD198B" w:rsidRDefault="00F02DEE" w:rsidP="00CD198B">
      <w:pPr>
        <w:pStyle w:val="a8"/>
        <w:rPr>
          <w:rFonts w:ascii="Times New Roman" w:hAnsi="Times New Roman" w:cs="Times New Roman"/>
        </w:rPr>
      </w:pPr>
    </w:p>
    <w:p w:rsidR="00F02DEE" w:rsidRPr="00CD198B" w:rsidRDefault="00F02DEE" w:rsidP="00CD198B">
      <w:pPr>
        <w:pStyle w:val="a8"/>
        <w:rPr>
          <w:rFonts w:ascii="Times New Roman" w:hAnsi="Times New Roman" w:cs="Times New Roman"/>
        </w:rPr>
      </w:pPr>
    </w:p>
    <w:p w:rsidR="00F02DEE" w:rsidRPr="00CD198B" w:rsidRDefault="00F02DEE" w:rsidP="00CD198B">
      <w:pPr>
        <w:pStyle w:val="a8"/>
        <w:rPr>
          <w:rFonts w:ascii="Times New Roman" w:hAnsi="Times New Roman" w:cs="Times New Roman"/>
        </w:rPr>
      </w:pPr>
    </w:p>
    <w:p w:rsidR="00F02DEE" w:rsidRPr="00CD198B" w:rsidRDefault="00F02DEE" w:rsidP="00CD198B">
      <w:pPr>
        <w:pStyle w:val="a8"/>
        <w:rPr>
          <w:rFonts w:ascii="Times New Roman" w:hAnsi="Times New Roman" w:cs="Times New Roman"/>
        </w:rPr>
      </w:pPr>
    </w:p>
    <w:p w:rsidR="00F02DEE" w:rsidRPr="00CD198B" w:rsidRDefault="00F02DEE" w:rsidP="00CD198B">
      <w:pPr>
        <w:pStyle w:val="a8"/>
        <w:rPr>
          <w:rFonts w:ascii="Times New Roman" w:hAnsi="Times New Roman" w:cs="Times New Roman"/>
        </w:rPr>
      </w:pPr>
    </w:p>
    <w:p w:rsidR="00EA3B6A" w:rsidRPr="00CD198B" w:rsidRDefault="00F02DEE" w:rsidP="00CD198B">
      <w:pPr>
        <w:pStyle w:val="a8"/>
        <w:rPr>
          <w:rFonts w:ascii="Times New Roman" w:hAnsi="Times New Roman" w:cs="Times New Roman"/>
        </w:rPr>
      </w:pPr>
      <w:r w:rsidRPr="00CD198B">
        <w:rPr>
          <w:rFonts w:ascii="Times New Roman" w:hAnsi="Times New Roman" w:cs="Times New Roman"/>
        </w:rPr>
        <w:tab/>
      </w: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EA3B6A" w:rsidRPr="00CD198B" w:rsidRDefault="00EA3B6A" w:rsidP="00CD198B">
      <w:pPr>
        <w:pStyle w:val="a8"/>
        <w:rPr>
          <w:rFonts w:ascii="Times New Roman" w:hAnsi="Times New Roman" w:cs="Times New Roman"/>
        </w:rPr>
      </w:pPr>
    </w:p>
    <w:p w:rsidR="001E7D3B" w:rsidRDefault="000344D7">
      <w:pPr>
        <w:pStyle w:val="25"/>
        <w:keepNext/>
        <w:keepLines/>
        <w:shd w:val="clear" w:color="auto" w:fill="auto"/>
        <w:ind w:left="3080"/>
        <w:jc w:val="left"/>
      </w:pPr>
      <w:bookmarkStart w:id="3" w:name="bookmark6"/>
      <w:r>
        <w:t>Заключительные положения</w:t>
      </w:r>
      <w:bookmarkEnd w:id="3"/>
    </w:p>
    <w:p w:rsidR="001E7D3B" w:rsidRDefault="000344D7">
      <w:pPr>
        <w:pStyle w:val="21"/>
        <w:shd w:val="clear" w:color="auto" w:fill="auto"/>
        <w:spacing w:after="0" w:line="274" w:lineRule="exact"/>
        <w:ind w:firstLine="600"/>
        <w:jc w:val="both"/>
      </w:pPr>
      <w:r>
        <w:t xml:space="preserve">Учебно-методические комплексы, обеспечивающие реализацию учебного плана среднего общего образования МОБУ </w:t>
      </w:r>
      <w:r w:rsidR="001958F3">
        <w:t xml:space="preserve"> СОШ № 23 </w:t>
      </w:r>
      <w:r>
        <w:t>на 202</w:t>
      </w:r>
      <w:r w:rsidR="00CC02B0">
        <w:t>4</w:t>
      </w:r>
      <w:r>
        <w:t>-202</w:t>
      </w:r>
      <w:r w:rsidR="00CC02B0">
        <w:t>5</w:t>
      </w:r>
      <w:r>
        <w:t>, отражают преемственность содержания среднего общего образования и входят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181BCE" w:rsidRPr="005A54A8" w:rsidRDefault="000344D7" w:rsidP="00181BCE">
      <w:pPr>
        <w:jc w:val="center"/>
        <w:rPr>
          <w:rFonts w:ascii="Times New Roman" w:hAnsi="Times New Roman" w:cs="Times New Roman"/>
          <w:b/>
        </w:rPr>
      </w:pPr>
      <w:r>
        <w:br w:type="page"/>
      </w:r>
      <w:r w:rsidR="00774D73">
        <w:t xml:space="preserve">     </w:t>
      </w:r>
      <w:r w:rsidR="00181BCE" w:rsidRPr="005A54A8">
        <w:rPr>
          <w:rFonts w:ascii="Times New Roman" w:hAnsi="Times New Roman" w:cs="Times New Roman"/>
          <w:b/>
        </w:rPr>
        <w:t>Учебники на 202</w:t>
      </w:r>
      <w:r w:rsidR="00233508">
        <w:rPr>
          <w:rFonts w:ascii="Times New Roman" w:hAnsi="Times New Roman" w:cs="Times New Roman"/>
          <w:b/>
        </w:rPr>
        <w:t>4</w:t>
      </w:r>
      <w:r w:rsidR="00181BCE" w:rsidRPr="005A54A8">
        <w:rPr>
          <w:rFonts w:ascii="Times New Roman" w:hAnsi="Times New Roman" w:cs="Times New Roman"/>
          <w:b/>
        </w:rPr>
        <w:t>-202 учебный год МОБУ СОШ № 23 г. Таганрога</w:t>
      </w:r>
    </w:p>
    <w:p w:rsidR="00181BCE" w:rsidRDefault="00774D73" w:rsidP="00181BCE">
      <w:pPr>
        <w:jc w:val="center"/>
        <w:rPr>
          <w:rFonts w:ascii="Times New Roman" w:hAnsi="Times New Roman" w:cs="Times New Roman"/>
          <w:b/>
        </w:rPr>
      </w:pPr>
      <w:r>
        <w:rPr>
          <w:rFonts w:ascii="Times New Roman" w:hAnsi="Times New Roman" w:cs="Times New Roman"/>
          <w:b/>
        </w:rPr>
        <w:t>с</w:t>
      </w:r>
      <w:r w:rsidR="00181BCE" w:rsidRPr="008F1320">
        <w:rPr>
          <w:rFonts w:ascii="Times New Roman" w:hAnsi="Times New Roman" w:cs="Times New Roman"/>
          <w:b/>
        </w:rPr>
        <w:t xml:space="preserve">реднее </w:t>
      </w:r>
      <w:r>
        <w:rPr>
          <w:rFonts w:ascii="Times New Roman" w:hAnsi="Times New Roman" w:cs="Times New Roman"/>
          <w:b/>
        </w:rPr>
        <w:t>о</w:t>
      </w:r>
      <w:r w:rsidR="00181BCE" w:rsidRPr="008F1320">
        <w:rPr>
          <w:rFonts w:ascii="Times New Roman" w:hAnsi="Times New Roman" w:cs="Times New Roman"/>
          <w:b/>
        </w:rPr>
        <w:t xml:space="preserve">бщее </w:t>
      </w:r>
      <w:r>
        <w:rPr>
          <w:rFonts w:ascii="Times New Roman" w:hAnsi="Times New Roman" w:cs="Times New Roman"/>
          <w:b/>
        </w:rPr>
        <w:t>о</w:t>
      </w:r>
      <w:r w:rsidR="00181BCE" w:rsidRPr="008F1320">
        <w:rPr>
          <w:rFonts w:ascii="Times New Roman" w:hAnsi="Times New Roman" w:cs="Times New Roman"/>
          <w:b/>
        </w:rPr>
        <w:t>бразование (10 – 11 класс)</w:t>
      </w:r>
    </w:p>
    <w:tbl>
      <w:tblPr>
        <w:tblStyle w:val="a7"/>
        <w:tblW w:w="5000" w:type="pct"/>
        <w:tblCellMar>
          <w:left w:w="0" w:type="dxa"/>
          <w:right w:w="0" w:type="dxa"/>
        </w:tblCellMar>
        <w:tblLook w:val="04A0"/>
      </w:tblPr>
      <w:tblGrid>
        <w:gridCol w:w="834"/>
        <w:gridCol w:w="8061"/>
      </w:tblGrid>
      <w:tr w:rsidR="00181BCE" w:rsidRPr="005A54A8" w:rsidTr="00D20264">
        <w:tc>
          <w:tcPr>
            <w:tcW w:w="469" w:type="pct"/>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4531" w:type="pct"/>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w:t>
            </w:r>
          </w:p>
        </w:tc>
        <w:tc>
          <w:tcPr>
            <w:tcW w:w="4531" w:type="pct"/>
          </w:tcPr>
          <w:p w:rsidR="00181BCE" w:rsidRPr="002A202F" w:rsidRDefault="00181BCE" w:rsidP="00537B9E">
            <w:pPr>
              <w:rPr>
                <w:rFonts w:ascii="Times New Roman" w:hAnsi="Times New Roman" w:cs="Times New Roman"/>
                <w:b/>
                <w:sz w:val="24"/>
                <w:szCs w:val="24"/>
              </w:rPr>
            </w:pPr>
            <w:r w:rsidRPr="002A202F">
              <w:rPr>
                <w:rFonts w:ascii="Times New Roman" w:hAnsi="Times New Roman" w:cs="Times New Roman"/>
                <w:b/>
                <w:sz w:val="24"/>
                <w:szCs w:val="24"/>
              </w:rPr>
              <w:t>Русский язык</w:t>
            </w:r>
            <w:r>
              <w:rPr>
                <w:rFonts w:ascii="Times New Roman" w:hAnsi="Times New Roman" w:cs="Times New Roman"/>
                <w:b/>
                <w:sz w:val="24"/>
                <w:szCs w:val="24"/>
              </w:rPr>
              <w:t>. 10-11 класс</w:t>
            </w:r>
          </w:p>
          <w:p w:rsidR="00181BCE" w:rsidRPr="002A202F" w:rsidRDefault="00181BCE" w:rsidP="00537B9E">
            <w:pPr>
              <w:rPr>
                <w:rFonts w:ascii="Times New Roman" w:hAnsi="Times New Roman" w:cs="Times New Roman"/>
                <w:sz w:val="24"/>
                <w:szCs w:val="24"/>
              </w:rPr>
            </w:pPr>
            <w:r w:rsidRPr="002A202F">
              <w:rPr>
                <w:rFonts w:ascii="Times New Roman" w:hAnsi="Times New Roman" w:cs="Times New Roman"/>
                <w:sz w:val="24"/>
                <w:szCs w:val="24"/>
              </w:rPr>
              <w:t>Рыбченкова Л.М., Александро</w:t>
            </w:r>
            <w:r>
              <w:rPr>
                <w:rFonts w:ascii="Times New Roman" w:hAnsi="Times New Roman" w:cs="Times New Roman"/>
                <w:sz w:val="24"/>
                <w:szCs w:val="24"/>
              </w:rPr>
              <w:t>ва О.М., Нарушевич А.Г. и др.</w:t>
            </w:r>
          </w:p>
          <w:p w:rsidR="00181BCE" w:rsidRDefault="00181BCE" w:rsidP="00537B9E">
            <w:pPr>
              <w:rPr>
                <w:rFonts w:ascii="Times New Roman" w:hAnsi="Times New Roman" w:cs="Times New Roman"/>
                <w:sz w:val="24"/>
                <w:szCs w:val="24"/>
              </w:rPr>
            </w:pPr>
            <w:r w:rsidRPr="002A202F">
              <w:rPr>
                <w:rFonts w:ascii="Times New Roman" w:hAnsi="Times New Roman" w:cs="Times New Roman"/>
                <w:sz w:val="24"/>
                <w:szCs w:val="24"/>
              </w:rPr>
              <w:t>Акционерное общество «Издательство «Просвещение»</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11</w:t>
            </w:r>
          </w:p>
        </w:tc>
        <w:tc>
          <w:tcPr>
            <w:tcW w:w="4531" w:type="pct"/>
          </w:tcPr>
          <w:p w:rsidR="00181BCE" w:rsidRPr="002A202F" w:rsidRDefault="00181BCE" w:rsidP="00537B9E">
            <w:pPr>
              <w:tabs>
                <w:tab w:val="left" w:pos="6720"/>
              </w:tabs>
              <w:rPr>
                <w:rFonts w:ascii="Times New Roman" w:hAnsi="Times New Roman"/>
                <w:b/>
                <w:sz w:val="24"/>
                <w:szCs w:val="24"/>
              </w:rPr>
            </w:pPr>
            <w:r w:rsidRPr="002A202F">
              <w:rPr>
                <w:rFonts w:ascii="Times New Roman" w:hAnsi="Times New Roman"/>
                <w:b/>
                <w:sz w:val="24"/>
                <w:szCs w:val="24"/>
              </w:rPr>
              <w:t xml:space="preserve">Русский язык. 10-11 класс (в 2 частях). </w:t>
            </w:r>
          </w:p>
          <w:p w:rsidR="00181BCE" w:rsidRPr="002A202F" w:rsidRDefault="00181BCE" w:rsidP="00537B9E">
            <w:pPr>
              <w:tabs>
                <w:tab w:val="left" w:pos="6720"/>
              </w:tabs>
              <w:rPr>
                <w:rFonts w:ascii="Times New Roman" w:hAnsi="Times New Roman"/>
                <w:sz w:val="24"/>
                <w:szCs w:val="24"/>
              </w:rPr>
            </w:pPr>
            <w:r w:rsidRPr="002A202F">
              <w:rPr>
                <w:rFonts w:ascii="Times New Roman" w:hAnsi="Times New Roman"/>
                <w:sz w:val="24"/>
                <w:szCs w:val="24"/>
              </w:rPr>
              <w:t>Гольцова Н.Г.,Шамшин И.В.,Ми</w:t>
            </w:r>
            <w:r>
              <w:rPr>
                <w:rFonts w:ascii="Times New Roman" w:hAnsi="Times New Roman"/>
                <w:sz w:val="24"/>
                <w:szCs w:val="24"/>
              </w:rPr>
              <w:t>щерина М.А.</w:t>
            </w:r>
          </w:p>
          <w:p w:rsidR="00181BCE" w:rsidRPr="002A202F" w:rsidRDefault="00181BCE" w:rsidP="00537B9E">
            <w:pPr>
              <w:tabs>
                <w:tab w:val="left" w:pos="6720"/>
              </w:tabs>
              <w:rPr>
                <w:rFonts w:ascii="Times New Roman" w:hAnsi="Times New Roman"/>
                <w:sz w:val="24"/>
                <w:szCs w:val="24"/>
              </w:rPr>
            </w:pPr>
            <w:r w:rsidRPr="002A202F">
              <w:rPr>
                <w:rFonts w:ascii="Times New Roman" w:hAnsi="Times New Roman"/>
                <w:sz w:val="24"/>
                <w:szCs w:val="24"/>
              </w:rPr>
              <w:t xml:space="preserve">ООО «Русское слово </w:t>
            </w:r>
            <w:r>
              <w:rPr>
                <w:rFonts w:ascii="Times New Roman" w:hAnsi="Times New Roman"/>
                <w:sz w:val="24"/>
                <w:szCs w:val="24"/>
              </w:rPr>
              <w:t>–</w:t>
            </w:r>
            <w:r w:rsidRPr="002A202F">
              <w:rPr>
                <w:rFonts w:ascii="Times New Roman" w:hAnsi="Times New Roman"/>
                <w:sz w:val="24"/>
                <w:szCs w:val="24"/>
              </w:rPr>
              <w:t xml:space="preserve"> учебник</w:t>
            </w:r>
            <w:r>
              <w:rPr>
                <w:rFonts w:ascii="Times New Roman" w:hAnsi="Times New Roman"/>
                <w:sz w:val="24"/>
                <w:szCs w:val="24"/>
              </w:rPr>
              <w:t>».</w:t>
            </w:r>
          </w:p>
        </w:tc>
      </w:tr>
    </w:tbl>
    <w:p w:rsidR="00181BCE" w:rsidRDefault="00181BCE" w:rsidP="00181BCE">
      <w:pPr>
        <w:rPr>
          <w:rFonts w:ascii="Times New Roman" w:hAnsi="Times New Roman" w:cs="Times New Roman"/>
          <w:b/>
        </w:rPr>
      </w:pPr>
    </w:p>
    <w:tbl>
      <w:tblPr>
        <w:tblStyle w:val="a7"/>
        <w:tblW w:w="5000" w:type="pct"/>
        <w:tblCellMar>
          <w:left w:w="0" w:type="dxa"/>
          <w:right w:w="0" w:type="dxa"/>
        </w:tblCellMar>
        <w:tblLook w:val="04A0"/>
      </w:tblPr>
      <w:tblGrid>
        <w:gridCol w:w="834"/>
        <w:gridCol w:w="8061"/>
      </w:tblGrid>
      <w:tr w:rsidR="00181BCE" w:rsidRPr="005A54A8" w:rsidTr="00D20264">
        <w:tc>
          <w:tcPr>
            <w:tcW w:w="469" w:type="pct"/>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4531" w:type="pct"/>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Литература</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w:t>
            </w:r>
          </w:p>
        </w:tc>
        <w:tc>
          <w:tcPr>
            <w:tcW w:w="4531" w:type="pct"/>
          </w:tcPr>
          <w:p w:rsidR="004D28D9" w:rsidRDefault="00181BCE" w:rsidP="00537B9E">
            <w:pPr>
              <w:rPr>
                <w:rFonts w:ascii="Times New Roman" w:hAnsi="Times New Roman" w:cs="Times New Roman"/>
                <w:b/>
                <w:sz w:val="24"/>
                <w:szCs w:val="24"/>
              </w:rPr>
            </w:pPr>
            <w:r w:rsidRPr="00DA1AB5">
              <w:rPr>
                <w:rFonts w:ascii="Times New Roman" w:hAnsi="Times New Roman" w:cs="Times New Roman"/>
                <w:b/>
                <w:sz w:val="24"/>
                <w:szCs w:val="24"/>
              </w:rPr>
              <w:t>Литература (в 2 частях)</w:t>
            </w:r>
            <w:r w:rsidR="004D28D9">
              <w:rPr>
                <w:rFonts w:ascii="Times New Roman" w:hAnsi="Times New Roman" w:cs="Times New Roman"/>
                <w:b/>
                <w:sz w:val="24"/>
                <w:szCs w:val="24"/>
              </w:rPr>
              <w:t xml:space="preserve"> (базовый уровень)</w:t>
            </w:r>
          </w:p>
          <w:p w:rsidR="004D28D9" w:rsidRDefault="004D28D9" w:rsidP="00537B9E">
            <w:pPr>
              <w:rPr>
                <w:rFonts w:ascii="Times New Roman" w:hAnsi="Times New Roman" w:cs="Times New Roman"/>
                <w:sz w:val="24"/>
                <w:szCs w:val="24"/>
              </w:rPr>
            </w:pPr>
            <w:r>
              <w:rPr>
                <w:rFonts w:ascii="Times New Roman" w:hAnsi="Times New Roman" w:cs="Times New Roman"/>
                <w:sz w:val="24"/>
                <w:szCs w:val="24"/>
              </w:rPr>
              <w:t>Лебедев Ю.В.</w:t>
            </w:r>
          </w:p>
          <w:p w:rsidR="00181BCE" w:rsidRDefault="00181BCE" w:rsidP="00537B9E">
            <w:pPr>
              <w:rPr>
                <w:rFonts w:ascii="Times New Roman" w:hAnsi="Times New Roman" w:cs="Times New Roman"/>
                <w:sz w:val="24"/>
                <w:szCs w:val="24"/>
              </w:rPr>
            </w:pPr>
            <w:r w:rsidRPr="00DA1AB5">
              <w:rPr>
                <w:rFonts w:ascii="Times New Roman" w:hAnsi="Times New Roman" w:cs="Times New Roman"/>
                <w:sz w:val="24"/>
                <w:szCs w:val="24"/>
              </w:rPr>
              <w:t>Акционерное общество «Издательство «Просвещение»</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11</w:t>
            </w:r>
          </w:p>
        </w:tc>
        <w:tc>
          <w:tcPr>
            <w:tcW w:w="4531" w:type="pct"/>
          </w:tcPr>
          <w:p w:rsidR="00181BCE" w:rsidRPr="002A202F" w:rsidRDefault="00181BCE" w:rsidP="00537B9E">
            <w:pPr>
              <w:tabs>
                <w:tab w:val="left" w:pos="6720"/>
              </w:tabs>
              <w:rPr>
                <w:rFonts w:ascii="Times New Roman" w:hAnsi="Times New Roman"/>
                <w:b/>
                <w:sz w:val="24"/>
                <w:szCs w:val="24"/>
              </w:rPr>
            </w:pPr>
            <w:r w:rsidRPr="002A202F">
              <w:rPr>
                <w:rFonts w:ascii="Times New Roman" w:hAnsi="Times New Roman"/>
                <w:b/>
                <w:sz w:val="24"/>
                <w:szCs w:val="24"/>
              </w:rPr>
              <w:t xml:space="preserve">Литература 11 класс </w:t>
            </w:r>
            <w:r w:rsidR="00CC79FC">
              <w:rPr>
                <w:rFonts w:ascii="Times New Roman" w:hAnsi="Times New Roman"/>
                <w:b/>
                <w:sz w:val="24"/>
                <w:szCs w:val="24"/>
              </w:rPr>
              <w:t xml:space="preserve">(в 2-х частях) </w:t>
            </w:r>
            <w:r w:rsidRPr="002A202F">
              <w:rPr>
                <w:rFonts w:ascii="Times New Roman" w:hAnsi="Times New Roman"/>
                <w:b/>
                <w:sz w:val="24"/>
                <w:szCs w:val="24"/>
              </w:rPr>
              <w:t>(базовый уровень)</w:t>
            </w:r>
          </w:p>
          <w:p w:rsidR="00181BCE" w:rsidRPr="00885870" w:rsidRDefault="00CC79FC" w:rsidP="00537B9E">
            <w:pPr>
              <w:tabs>
                <w:tab w:val="left" w:pos="6720"/>
              </w:tabs>
              <w:rPr>
                <w:rFonts w:ascii="Times New Roman" w:hAnsi="Times New Roman"/>
                <w:sz w:val="24"/>
                <w:szCs w:val="24"/>
              </w:rPr>
            </w:pPr>
            <w:r>
              <w:rPr>
                <w:rFonts w:ascii="Times New Roman" w:hAnsi="Times New Roman"/>
                <w:sz w:val="24"/>
                <w:szCs w:val="24"/>
              </w:rPr>
              <w:t>Михайлов О.Н., Шайтанов И.О., Чалмаев В.А.</w:t>
            </w:r>
          </w:p>
          <w:p w:rsidR="00181BCE" w:rsidRPr="002A202F" w:rsidRDefault="00CC79FC" w:rsidP="00537B9E">
            <w:pPr>
              <w:tabs>
                <w:tab w:val="left" w:pos="6720"/>
              </w:tabs>
              <w:rPr>
                <w:rFonts w:ascii="Times New Roman" w:hAnsi="Times New Roman"/>
                <w:sz w:val="24"/>
                <w:szCs w:val="24"/>
              </w:rPr>
            </w:pPr>
            <w:r w:rsidRPr="00DA1AB5">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5000" w:type="pct"/>
        <w:tblCellMar>
          <w:left w:w="0" w:type="dxa"/>
          <w:right w:w="0" w:type="dxa"/>
        </w:tblCellMar>
        <w:tblLook w:val="04A0"/>
      </w:tblPr>
      <w:tblGrid>
        <w:gridCol w:w="834"/>
        <w:gridCol w:w="8061"/>
      </w:tblGrid>
      <w:tr w:rsidR="00181BCE" w:rsidRPr="005A54A8" w:rsidTr="00D20264">
        <w:tc>
          <w:tcPr>
            <w:tcW w:w="469" w:type="pct"/>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4531" w:type="pct"/>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Алгебра и начала анализа</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10-11</w:t>
            </w:r>
          </w:p>
        </w:tc>
        <w:tc>
          <w:tcPr>
            <w:tcW w:w="4531" w:type="pct"/>
          </w:tcPr>
          <w:p w:rsidR="00181BCE" w:rsidRPr="00146409" w:rsidRDefault="00181BCE" w:rsidP="00537B9E">
            <w:pPr>
              <w:rPr>
                <w:rFonts w:ascii="Times New Roman" w:hAnsi="Times New Roman" w:cs="Times New Roman"/>
                <w:b/>
                <w:sz w:val="24"/>
                <w:szCs w:val="24"/>
              </w:rPr>
            </w:pPr>
            <w:r w:rsidRPr="00146409">
              <w:rPr>
                <w:rFonts w:ascii="Times New Roman" w:hAnsi="Times New Roman" w:cs="Times New Roman"/>
                <w:b/>
                <w:sz w:val="24"/>
                <w:szCs w:val="24"/>
              </w:rPr>
              <w:t>Математика: алгебра и начала математического анализа, геометрия. Алгебра и начала математического анализа 10-11 класс</w:t>
            </w:r>
          </w:p>
          <w:p w:rsidR="00181BCE" w:rsidRPr="00146409" w:rsidRDefault="00181BCE" w:rsidP="00537B9E">
            <w:pPr>
              <w:rPr>
                <w:rFonts w:ascii="Times New Roman" w:hAnsi="Times New Roman" w:cs="Times New Roman"/>
                <w:sz w:val="24"/>
                <w:szCs w:val="24"/>
              </w:rPr>
            </w:pPr>
            <w:r w:rsidRPr="00146409">
              <w:rPr>
                <w:rFonts w:ascii="Times New Roman" w:hAnsi="Times New Roman" w:cs="Times New Roman"/>
                <w:sz w:val="24"/>
                <w:szCs w:val="24"/>
              </w:rPr>
              <w:t>Алимов Ш.А., Колягин Ю.</w:t>
            </w:r>
            <w:r>
              <w:rPr>
                <w:rFonts w:ascii="Times New Roman" w:hAnsi="Times New Roman" w:cs="Times New Roman"/>
                <w:sz w:val="24"/>
                <w:szCs w:val="24"/>
              </w:rPr>
              <w:t>М., Ткачева М.В. и др.</w:t>
            </w:r>
          </w:p>
          <w:p w:rsidR="00181BCE" w:rsidRDefault="00181BCE" w:rsidP="00537B9E">
            <w:pPr>
              <w:rPr>
                <w:rFonts w:ascii="Times New Roman" w:hAnsi="Times New Roman" w:cs="Times New Roman"/>
                <w:sz w:val="24"/>
                <w:szCs w:val="24"/>
              </w:rPr>
            </w:pPr>
            <w:r w:rsidRPr="00146409">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5000" w:type="pct"/>
        <w:tblCellMar>
          <w:left w:w="0" w:type="dxa"/>
          <w:right w:w="0" w:type="dxa"/>
        </w:tblCellMar>
        <w:tblLook w:val="04A0"/>
      </w:tblPr>
      <w:tblGrid>
        <w:gridCol w:w="834"/>
        <w:gridCol w:w="8061"/>
      </w:tblGrid>
      <w:tr w:rsidR="00181BCE" w:rsidRPr="005A54A8" w:rsidTr="00D20264">
        <w:tc>
          <w:tcPr>
            <w:tcW w:w="469" w:type="pct"/>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4531" w:type="pct"/>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Геометрия</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10-11</w:t>
            </w:r>
          </w:p>
        </w:tc>
        <w:tc>
          <w:tcPr>
            <w:tcW w:w="4531" w:type="pct"/>
          </w:tcPr>
          <w:p w:rsidR="00181BCE" w:rsidRPr="0083588B" w:rsidRDefault="00181BCE" w:rsidP="00537B9E">
            <w:pPr>
              <w:rPr>
                <w:rFonts w:ascii="Times New Roman" w:hAnsi="Times New Roman" w:cs="Times New Roman"/>
                <w:b/>
                <w:sz w:val="24"/>
                <w:szCs w:val="24"/>
              </w:rPr>
            </w:pPr>
            <w:r w:rsidRPr="0083588B">
              <w:rPr>
                <w:rFonts w:ascii="Times New Roman" w:hAnsi="Times New Roman" w:cs="Times New Roman"/>
                <w:b/>
                <w:sz w:val="24"/>
                <w:szCs w:val="24"/>
              </w:rPr>
              <w:t xml:space="preserve">Геометрия 10-11 класс. </w:t>
            </w:r>
          </w:p>
          <w:p w:rsidR="00181BCE" w:rsidRPr="0083588B" w:rsidRDefault="00181BCE" w:rsidP="00537B9E">
            <w:pPr>
              <w:rPr>
                <w:rFonts w:ascii="Times New Roman" w:hAnsi="Times New Roman" w:cs="Times New Roman"/>
                <w:sz w:val="24"/>
                <w:szCs w:val="24"/>
              </w:rPr>
            </w:pPr>
            <w:r w:rsidRPr="0083588B">
              <w:rPr>
                <w:rFonts w:ascii="Times New Roman" w:hAnsi="Times New Roman" w:cs="Times New Roman"/>
                <w:sz w:val="24"/>
                <w:szCs w:val="24"/>
              </w:rPr>
              <w:t>Атанасян Л.С., Бутузов В.Ф., Кадомцев С.Б.</w:t>
            </w:r>
          </w:p>
          <w:p w:rsidR="00181BCE" w:rsidRPr="0083588B" w:rsidRDefault="00181BCE" w:rsidP="00537B9E">
            <w:pPr>
              <w:rPr>
                <w:rFonts w:ascii="Times New Roman" w:hAnsi="Times New Roman" w:cs="Times New Roman"/>
                <w:sz w:val="24"/>
                <w:szCs w:val="24"/>
              </w:rPr>
            </w:pPr>
            <w:r w:rsidRPr="0083588B">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5000" w:type="pct"/>
        <w:tblCellMar>
          <w:left w:w="0" w:type="dxa"/>
          <w:right w:w="0" w:type="dxa"/>
        </w:tblCellMar>
        <w:tblLook w:val="04A0"/>
      </w:tblPr>
      <w:tblGrid>
        <w:gridCol w:w="834"/>
        <w:gridCol w:w="8061"/>
      </w:tblGrid>
      <w:tr w:rsidR="00181BCE" w:rsidRPr="005A54A8" w:rsidTr="00D20264">
        <w:tc>
          <w:tcPr>
            <w:tcW w:w="469" w:type="pct"/>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4531" w:type="pct"/>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Информатика</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w:t>
            </w:r>
          </w:p>
        </w:tc>
        <w:tc>
          <w:tcPr>
            <w:tcW w:w="4531" w:type="pct"/>
          </w:tcPr>
          <w:p w:rsidR="00181BCE" w:rsidRPr="00FA7A20" w:rsidRDefault="00181BCE" w:rsidP="00537B9E">
            <w:pPr>
              <w:rPr>
                <w:rFonts w:ascii="Times New Roman" w:hAnsi="Times New Roman" w:cs="Times New Roman"/>
                <w:b/>
                <w:sz w:val="24"/>
                <w:szCs w:val="24"/>
              </w:rPr>
            </w:pPr>
            <w:r w:rsidRPr="00FA7A20">
              <w:rPr>
                <w:rFonts w:ascii="Times New Roman" w:hAnsi="Times New Roman" w:cs="Times New Roman"/>
                <w:b/>
                <w:sz w:val="24"/>
                <w:szCs w:val="24"/>
              </w:rPr>
              <w:t>Информатика</w:t>
            </w:r>
            <w:r>
              <w:rPr>
                <w:rFonts w:ascii="Times New Roman" w:hAnsi="Times New Roman" w:cs="Times New Roman"/>
                <w:b/>
                <w:sz w:val="24"/>
                <w:szCs w:val="24"/>
              </w:rPr>
              <w:t xml:space="preserve"> 10 класс</w:t>
            </w:r>
          </w:p>
          <w:p w:rsidR="00181BCE" w:rsidRPr="00FA7A20" w:rsidRDefault="00181BCE" w:rsidP="00537B9E">
            <w:pPr>
              <w:rPr>
                <w:rFonts w:ascii="Times New Roman" w:hAnsi="Times New Roman" w:cs="Times New Roman"/>
                <w:sz w:val="24"/>
                <w:szCs w:val="24"/>
              </w:rPr>
            </w:pPr>
            <w:r w:rsidRPr="00FA7A20">
              <w:rPr>
                <w:rFonts w:ascii="Times New Roman" w:hAnsi="Times New Roman" w:cs="Times New Roman"/>
                <w:sz w:val="24"/>
                <w:szCs w:val="24"/>
              </w:rPr>
              <w:t>Босова Л.Л., Босова А.Ю.</w:t>
            </w:r>
          </w:p>
          <w:p w:rsidR="00181BCE" w:rsidRDefault="00181BCE" w:rsidP="00537B9E">
            <w:pPr>
              <w:rPr>
                <w:rFonts w:ascii="Times New Roman" w:hAnsi="Times New Roman" w:cs="Times New Roman"/>
                <w:sz w:val="24"/>
                <w:szCs w:val="24"/>
              </w:rPr>
            </w:pPr>
            <w:r w:rsidRPr="00FA7A20">
              <w:rPr>
                <w:rFonts w:ascii="Times New Roman" w:hAnsi="Times New Roman" w:cs="Times New Roman"/>
                <w:sz w:val="24"/>
                <w:szCs w:val="24"/>
              </w:rPr>
              <w:t>Акционерное общество «Издательство «Просвещение»</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11</w:t>
            </w:r>
          </w:p>
        </w:tc>
        <w:tc>
          <w:tcPr>
            <w:tcW w:w="4531" w:type="pct"/>
          </w:tcPr>
          <w:p w:rsidR="00181BCE" w:rsidRPr="00FA7A20" w:rsidRDefault="00181BCE" w:rsidP="00537B9E">
            <w:pPr>
              <w:rPr>
                <w:rFonts w:ascii="Times New Roman" w:hAnsi="Times New Roman" w:cs="Times New Roman"/>
                <w:b/>
                <w:sz w:val="24"/>
                <w:szCs w:val="24"/>
              </w:rPr>
            </w:pPr>
            <w:r w:rsidRPr="00FA7A20">
              <w:rPr>
                <w:rFonts w:ascii="Times New Roman" w:hAnsi="Times New Roman" w:cs="Times New Roman"/>
                <w:b/>
                <w:sz w:val="24"/>
                <w:szCs w:val="24"/>
              </w:rPr>
              <w:t>Информатика</w:t>
            </w:r>
            <w:r>
              <w:rPr>
                <w:rFonts w:ascii="Times New Roman" w:hAnsi="Times New Roman" w:cs="Times New Roman"/>
                <w:b/>
                <w:sz w:val="24"/>
                <w:szCs w:val="24"/>
              </w:rPr>
              <w:t xml:space="preserve"> 11 класс</w:t>
            </w:r>
          </w:p>
          <w:p w:rsidR="00181BCE" w:rsidRPr="00FA7A20" w:rsidRDefault="00181BCE" w:rsidP="00537B9E">
            <w:pPr>
              <w:rPr>
                <w:rFonts w:ascii="Times New Roman" w:hAnsi="Times New Roman" w:cs="Times New Roman"/>
                <w:sz w:val="24"/>
                <w:szCs w:val="24"/>
              </w:rPr>
            </w:pPr>
            <w:r w:rsidRPr="00FA7A20">
              <w:rPr>
                <w:rFonts w:ascii="Times New Roman" w:hAnsi="Times New Roman" w:cs="Times New Roman"/>
                <w:sz w:val="24"/>
                <w:szCs w:val="24"/>
              </w:rPr>
              <w:t>Босова Л.Л., Босова А.Ю.</w:t>
            </w:r>
          </w:p>
          <w:p w:rsidR="00181BCE" w:rsidRDefault="00181BCE" w:rsidP="00537B9E">
            <w:pPr>
              <w:rPr>
                <w:rFonts w:ascii="Times New Roman" w:hAnsi="Times New Roman" w:cs="Times New Roman"/>
                <w:sz w:val="24"/>
                <w:szCs w:val="24"/>
              </w:rPr>
            </w:pPr>
            <w:r w:rsidRPr="00FA7A20">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5000" w:type="pct"/>
        <w:tblCellMar>
          <w:left w:w="0" w:type="dxa"/>
          <w:right w:w="0" w:type="dxa"/>
        </w:tblCellMar>
        <w:tblLook w:val="04A0"/>
      </w:tblPr>
      <w:tblGrid>
        <w:gridCol w:w="834"/>
        <w:gridCol w:w="8061"/>
      </w:tblGrid>
      <w:tr w:rsidR="00181BCE" w:rsidRPr="005A54A8" w:rsidTr="00D20264">
        <w:tc>
          <w:tcPr>
            <w:tcW w:w="469" w:type="pct"/>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4531" w:type="pct"/>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Английский язык</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w:t>
            </w:r>
          </w:p>
        </w:tc>
        <w:tc>
          <w:tcPr>
            <w:tcW w:w="4531" w:type="pct"/>
          </w:tcPr>
          <w:p w:rsidR="00181BCE" w:rsidRPr="00B20473" w:rsidRDefault="00181BCE" w:rsidP="00537B9E">
            <w:pPr>
              <w:rPr>
                <w:rFonts w:ascii="Times New Roman" w:hAnsi="Times New Roman" w:cs="Times New Roman"/>
                <w:b/>
                <w:sz w:val="24"/>
                <w:szCs w:val="24"/>
              </w:rPr>
            </w:pPr>
            <w:r w:rsidRPr="00B20473">
              <w:rPr>
                <w:rFonts w:ascii="Times New Roman" w:hAnsi="Times New Roman" w:cs="Times New Roman"/>
                <w:b/>
                <w:sz w:val="24"/>
                <w:szCs w:val="24"/>
              </w:rPr>
              <w:t>Английский язык</w:t>
            </w:r>
          </w:p>
          <w:p w:rsidR="00181BCE" w:rsidRPr="00B20473" w:rsidRDefault="00181BCE" w:rsidP="00537B9E">
            <w:pPr>
              <w:rPr>
                <w:rFonts w:ascii="Times New Roman" w:hAnsi="Times New Roman" w:cs="Times New Roman"/>
                <w:sz w:val="24"/>
                <w:szCs w:val="24"/>
              </w:rPr>
            </w:pPr>
            <w:r w:rsidRPr="00B20473">
              <w:rPr>
                <w:rFonts w:ascii="Times New Roman" w:hAnsi="Times New Roman" w:cs="Times New Roman"/>
                <w:sz w:val="24"/>
                <w:szCs w:val="24"/>
              </w:rPr>
              <w:t>Афанасьева О.В., Дули Д., Михеева И.В. и другие</w:t>
            </w:r>
          </w:p>
          <w:p w:rsidR="00181BCE" w:rsidRDefault="00181BCE" w:rsidP="00537B9E">
            <w:pPr>
              <w:rPr>
                <w:rFonts w:ascii="Times New Roman" w:hAnsi="Times New Roman" w:cs="Times New Roman"/>
                <w:sz w:val="24"/>
                <w:szCs w:val="24"/>
              </w:rPr>
            </w:pPr>
            <w:r w:rsidRPr="00B20473">
              <w:rPr>
                <w:rFonts w:ascii="Times New Roman" w:hAnsi="Times New Roman" w:cs="Times New Roman"/>
                <w:sz w:val="24"/>
                <w:szCs w:val="24"/>
              </w:rPr>
              <w:t>Акционерное общество «Издательство «Просвещение»</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11</w:t>
            </w:r>
          </w:p>
        </w:tc>
        <w:tc>
          <w:tcPr>
            <w:tcW w:w="4531" w:type="pct"/>
          </w:tcPr>
          <w:p w:rsidR="00181BCE" w:rsidRPr="00B20473" w:rsidRDefault="00181BCE" w:rsidP="00537B9E">
            <w:pPr>
              <w:rPr>
                <w:rFonts w:ascii="Times New Roman" w:eastAsia="Times New Roman" w:hAnsi="Times New Roman" w:cs="Times New Roman"/>
                <w:b/>
                <w:sz w:val="24"/>
                <w:szCs w:val="24"/>
                <w:lang w:eastAsia="ru-RU"/>
              </w:rPr>
            </w:pPr>
            <w:r w:rsidRPr="00B20473">
              <w:rPr>
                <w:rFonts w:ascii="Times New Roman" w:eastAsia="Times New Roman" w:hAnsi="Times New Roman" w:cs="Times New Roman"/>
                <w:b/>
                <w:sz w:val="24"/>
                <w:szCs w:val="24"/>
                <w:lang w:eastAsia="ru-RU"/>
              </w:rPr>
              <w:t xml:space="preserve">Английский язык, 11 класс </w:t>
            </w:r>
          </w:p>
          <w:p w:rsidR="00181BCE" w:rsidRDefault="00181BCE" w:rsidP="00537B9E">
            <w:pPr>
              <w:rPr>
                <w:rFonts w:ascii="Times New Roman" w:eastAsia="Times New Roman" w:hAnsi="Times New Roman" w:cs="Times New Roman"/>
                <w:sz w:val="24"/>
                <w:szCs w:val="24"/>
                <w:lang w:eastAsia="ru-RU"/>
              </w:rPr>
            </w:pPr>
            <w:r w:rsidRPr="000205E9">
              <w:rPr>
                <w:rFonts w:ascii="Times New Roman" w:eastAsia="Times New Roman" w:hAnsi="Times New Roman" w:cs="Times New Roman"/>
                <w:sz w:val="24"/>
                <w:szCs w:val="24"/>
                <w:lang w:eastAsia="ru-RU"/>
              </w:rPr>
              <w:t>Афанасьева О.В., Михеева И.В., Баранова К.М.</w:t>
            </w:r>
          </w:p>
          <w:p w:rsidR="00181BCE" w:rsidRPr="00B20473" w:rsidRDefault="00181BCE" w:rsidP="00537B9E">
            <w:pPr>
              <w:rPr>
                <w:rFonts w:ascii="Times New Roman" w:hAnsi="Times New Roman" w:cs="Times New Roman"/>
                <w:sz w:val="24"/>
                <w:szCs w:val="24"/>
              </w:rPr>
            </w:pPr>
            <w:r w:rsidRPr="00B20473">
              <w:rPr>
                <w:rFonts w:ascii="Times New Roman" w:hAnsi="Times New Roman" w:cs="Times New Roman"/>
                <w:sz w:val="24"/>
                <w:szCs w:val="24"/>
              </w:rPr>
              <w:t>Акционерное общество «Издательство «Просвещение»</w:t>
            </w:r>
          </w:p>
          <w:p w:rsidR="00181BCE" w:rsidRPr="00B20473" w:rsidRDefault="00181BCE" w:rsidP="00537B9E">
            <w:pPr>
              <w:rPr>
                <w:rFonts w:ascii="Times New Roman" w:hAnsi="Times New Roman" w:cs="Times New Roman"/>
                <w:b/>
                <w:sz w:val="24"/>
                <w:szCs w:val="24"/>
              </w:rPr>
            </w:pPr>
            <w:r w:rsidRPr="00B20473">
              <w:rPr>
                <w:rFonts w:ascii="Times New Roman" w:hAnsi="Times New Roman" w:cs="Times New Roman"/>
                <w:b/>
                <w:sz w:val="24"/>
                <w:szCs w:val="24"/>
              </w:rPr>
              <w:t>Английский язык 11 класс</w:t>
            </w:r>
          </w:p>
          <w:p w:rsidR="00181BCE" w:rsidRPr="00B20473" w:rsidRDefault="00181BCE" w:rsidP="00537B9E">
            <w:pPr>
              <w:rPr>
                <w:rFonts w:ascii="Times New Roman" w:hAnsi="Times New Roman" w:cs="Times New Roman"/>
                <w:sz w:val="24"/>
                <w:szCs w:val="24"/>
              </w:rPr>
            </w:pPr>
            <w:r w:rsidRPr="00B20473">
              <w:rPr>
                <w:rFonts w:ascii="Times New Roman" w:hAnsi="Times New Roman" w:cs="Times New Roman"/>
                <w:sz w:val="24"/>
                <w:szCs w:val="24"/>
              </w:rPr>
              <w:t>Вербицкая М.В.</w:t>
            </w:r>
          </w:p>
          <w:p w:rsidR="00181BCE" w:rsidRDefault="00181BCE" w:rsidP="00537B9E">
            <w:pPr>
              <w:rPr>
                <w:rFonts w:ascii="Times New Roman" w:hAnsi="Times New Roman" w:cs="Times New Roman"/>
                <w:sz w:val="24"/>
                <w:szCs w:val="24"/>
              </w:rPr>
            </w:pPr>
            <w:r w:rsidRPr="00B20473">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5000" w:type="pct"/>
        <w:tblCellMar>
          <w:left w:w="0" w:type="dxa"/>
          <w:right w:w="0" w:type="dxa"/>
        </w:tblCellMar>
        <w:tblLook w:val="04A0"/>
      </w:tblPr>
      <w:tblGrid>
        <w:gridCol w:w="834"/>
        <w:gridCol w:w="8061"/>
      </w:tblGrid>
      <w:tr w:rsidR="00181BCE" w:rsidRPr="005A54A8" w:rsidTr="00D20264">
        <w:tc>
          <w:tcPr>
            <w:tcW w:w="469" w:type="pct"/>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4531" w:type="pct"/>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История</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w:t>
            </w:r>
          </w:p>
        </w:tc>
        <w:tc>
          <w:tcPr>
            <w:tcW w:w="4531" w:type="pct"/>
          </w:tcPr>
          <w:p w:rsidR="00181BCE" w:rsidRPr="007F068F" w:rsidRDefault="00181BCE" w:rsidP="00537B9E">
            <w:pPr>
              <w:rPr>
                <w:rFonts w:ascii="Times New Roman" w:hAnsi="Times New Roman" w:cs="Times New Roman"/>
                <w:b/>
                <w:sz w:val="24"/>
                <w:szCs w:val="24"/>
              </w:rPr>
            </w:pPr>
            <w:r w:rsidRPr="007F068F">
              <w:rPr>
                <w:rFonts w:ascii="Times New Roman" w:hAnsi="Times New Roman" w:cs="Times New Roman"/>
                <w:b/>
                <w:sz w:val="24"/>
                <w:szCs w:val="24"/>
              </w:rPr>
              <w:t>История.</w:t>
            </w:r>
            <w:r w:rsidR="00B83235">
              <w:rPr>
                <w:rFonts w:ascii="Times New Roman" w:hAnsi="Times New Roman" w:cs="Times New Roman"/>
                <w:b/>
                <w:sz w:val="24"/>
                <w:szCs w:val="24"/>
              </w:rPr>
              <w:t>1</w:t>
            </w:r>
            <w:r w:rsidR="00FA0986">
              <w:rPr>
                <w:rFonts w:ascii="Times New Roman" w:hAnsi="Times New Roman" w:cs="Times New Roman"/>
                <w:b/>
                <w:sz w:val="24"/>
                <w:szCs w:val="24"/>
              </w:rPr>
              <w:t>0</w:t>
            </w:r>
            <w:r w:rsidR="00B83235">
              <w:rPr>
                <w:rFonts w:ascii="Times New Roman" w:hAnsi="Times New Roman" w:cs="Times New Roman"/>
                <w:b/>
                <w:sz w:val="24"/>
                <w:szCs w:val="24"/>
              </w:rPr>
              <w:t xml:space="preserve"> класс.</w:t>
            </w:r>
            <w:r w:rsidRPr="007F068F">
              <w:rPr>
                <w:rFonts w:ascii="Times New Roman" w:hAnsi="Times New Roman" w:cs="Times New Roman"/>
                <w:b/>
                <w:sz w:val="24"/>
                <w:szCs w:val="24"/>
              </w:rPr>
              <w:t xml:space="preserve"> История России </w:t>
            </w:r>
            <w:r w:rsidR="00B83235">
              <w:rPr>
                <w:rFonts w:ascii="Times New Roman" w:hAnsi="Times New Roman" w:cs="Times New Roman"/>
                <w:b/>
                <w:sz w:val="24"/>
                <w:szCs w:val="24"/>
              </w:rPr>
              <w:t>1914-1945гг.</w:t>
            </w:r>
          </w:p>
          <w:p w:rsidR="00B83235" w:rsidRDefault="00B83235" w:rsidP="00537B9E">
            <w:pPr>
              <w:rPr>
                <w:rFonts w:ascii="Times New Roman" w:hAnsi="Times New Roman" w:cs="Times New Roman"/>
                <w:sz w:val="24"/>
                <w:szCs w:val="24"/>
              </w:rPr>
            </w:pPr>
            <w:r>
              <w:rPr>
                <w:rFonts w:ascii="Times New Roman" w:hAnsi="Times New Roman" w:cs="Times New Roman"/>
                <w:sz w:val="24"/>
                <w:szCs w:val="24"/>
              </w:rPr>
              <w:t>Мединский В.Р., Торкунов А.В.</w:t>
            </w:r>
          </w:p>
          <w:p w:rsidR="00181BCE" w:rsidRDefault="00181BCE" w:rsidP="00537B9E">
            <w:pPr>
              <w:rPr>
                <w:rFonts w:ascii="Times New Roman" w:hAnsi="Times New Roman" w:cs="Times New Roman"/>
                <w:sz w:val="24"/>
                <w:szCs w:val="24"/>
              </w:rPr>
            </w:pPr>
            <w:r w:rsidRPr="007F068F">
              <w:rPr>
                <w:rFonts w:ascii="Times New Roman" w:hAnsi="Times New Roman" w:cs="Times New Roman"/>
                <w:sz w:val="24"/>
                <w:szCs w:val="24"/>
              </w:rPr>
              <w:t>Акционерное общество «Издательство «Просвещение»</w:t>
            </w:r>
          </w:p>
          <w:p w:rsidR="00181BCE" w:rsidRPr="00F7633C" w:rsidRDefault="00181BCE" w:rsidP="00537B9E">
            <w:pPr>
              <w:rPr>
                <w:rFonts w:ascii="Times New Roman" w:hAnsi="Times New Roman" w:cs="Times New Roman"/>
                <w:b/>
                <w:sz w:val="24"/>
                <w:szCs w:val="24"/>
              </w:rPr>
            </w:pPr>
            <w:r w:rsidRPr="00F7633C">
              <w:rPr>
                <w:rFonts w:ascii="Times New Roman" w:hAnsi="Times New Roman" w:cs="Times New Roman"/>
                <w:b/>
                <w:sz w:val="24"/>
                <w:szCs w:val="24"/>
              </w:rPr>
              <w:t>История. Всеобщая история</w:t>
            </w:r>
            <w:r w:rsidR="00D15305">
              <w:rPr>
                <w:rFonts w:ascii="Times New Roman" w:hAnsi="Times New Roman" w:cs="Times New Roman"/>
                <w:b/>
                <w:sz w:val="24"/>
                <w:szCs w:val="24"/>
              </w:rPr>
              <w:t xml:space="preserve"> </w:t>
            </w:r>
            <w:r w:rsidRPr="00F7633C">
              <w:rPr>
                <w:rFonts w:ascii="Times New Roman" w:hAnsi="Times New Roman" w:cs="Times New Roman"/>
                <w:b/>
                <w:sz w:val="24"/>
                <w:szCs w:val="24"/>
              </w:rPr>
              <w:t xml:space="preserve"> 1914-1945 гг.</w:t>
            </w:r>
          </w:p>
          <w:p w:rsidR="00181BCE" w:rsidRPr="00F7633C" w:rsidRDefault="00D15305" w:rsidP="00537B9E">
            <w:pPr>
              <w:rPr>
                <w:rFonts w:ascii="Times New Roman" w:hAnsi="Times New Roman" w:cs="Times New Roman"/>
                <w:sz w:val="24"/>
                <w:szCs w:val="24"/>
              </w:rPr>
            </w:pPr>
            <w:r>
              <w:rPr>
                <w:rFonts w:ascii="Times New Roman" w:hAnsi="Times New Roman" w:cs="Times New Roman"/>
                <w:sz w:val="24"/>
                <w:szCs w:val="24"/>
              </w:rPr>
              <w:t>Мединский В.Р., Чубарьян А.О.</w:t>
            </w:r>
          </w:p>
          <w:p w:rsidR="00181BCE" w:rsidRDefault="00181BCE" w:rsidP="00537B9E">
            <w:pPr>
              <w:rPr>
                <w:rFonts w:ascii="Times New Roman" w:hAnsi="Times New Roman" w:cs="Times New Roman"/>
                <w:sz w:val="24"/>
                <w:szCs w:val="24"/>
              </w:rPr>
            </w:pPr>
            <w:r w:rsidRPr="00F7633C">
              <w:rPr>
                <w:rFonts w:ascii="Times New Roman" w:hAnsi="Times New Roman" w:cs="Times New Roman"/>
                <w:sz w:val="24"/>
                <w:szCs w:val="24"/>
              </w:rPr>
              <w:t>Акционерное общество «Издательство «Просвещение»</w:t>
            </w:r>
          </w:p>
        </w:tc>
      </w:tr>
      <w:tr w:rsidR="00181BCE" w:rsidTr="00D20264">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11</w:t>
            </w:r>
          </w:p>
        </w:tc>
        <w:tc>
          <w:tcPr>
            <w:tcW w:w="4531" w:type="pct"/>
          </w:tcPr>
          <w:p w:rsidR="00786E56" w:rsidRPr="00FA0986" w:rsidRDefault="00786E56" w:rsidP="00786E56">
            <w:pPr>
              <w:rPr>
                <w:rFonts w:ascii="Times New Roman" w:hAnsi="Times New Roman" w:cs="Times New Roman"/>
                <w:b/>
                <w:sz w:val="24"/>
                <w:szCs w:val="24"/>
              </w:rPr>
            </w:pPr>
            <w:r w:rsidRPr="007F068F">
              <w:rPr>
                <w:rFonts w:ascii="Times New Roman" w:hAnsi="Times New Roman" w:cs="Times New Roman"/>
                <w:b/>
                <w:sz w:val="24"/>
                <w:szCs w:val="24"/>
              </w:rPr>
              <w:t>История.</w:t>
            </w:r>
            <w:r>
              <w:rPr>
                <w:rFonts w:ascii="Times New Roman" w:hAnsi="Times New Roman" w:cs="Times New Roman"/>
                <w:b/>
                <w:sz w:val="24"/>
                <w:szCs w:val="24"/>
              </w:rPr>
              <w:t>1</w:t>
            </w:r>
            <w:r w:rsidR="00FA0986">
              <w:rPr>
                <w:rFonts w:ascii="Times New Roman" w:hAnsi="Times New Roman" w:cs="Times New Roman"/>
                <w:b/>
                <w:sz w:val="24"/>
                <w:szCs w:val="24"/>
              </w:rPr>
              <w:t>1</w:t>
            </w:r>
            <w:r>
              <w:rPr>
                <w:rFonts w:ascii="Times New Roman" w:hAnsi="Times New Roman" w:cs="Times New Roman"/>
                <w:b/>
                <w:sz w:val="24"/>
                <w:szCs w:val="24"/>
              </w:rPr>
              <w:t xml:space="preserve"> класс.</w:t>
            </w:r>
            <w:r w:rsidRPr="007F068F">
              <w:rPr>
                <w:rFonts w:ascii="Times New Roman" w:hAnsi="Times New Roman" w:cs="Times New Roman"/>
                <w:b/>
                <w:sz w:val="24"/>
                <w:szCs w:val="24"/>
              </w:rPr>
              <w:t xml:space="preserve"> История России </w:t>
            </w:r>
            <w:r>
              <w:rPr>
                <w:rFonts w:ascii="Times New Roman" w:hAnsi="Times New Roman" w:cs="Times New Roman"/>
                <w:b/>
                <w:sz w:val="24"/>
                <w:szCs w:val="24"/>
              </w:rPr>
              <w:t>1945</w:t>
            </w:r>
            <w:r w:rsidR="00FA0986">
              <w:rPr>
                <w:rFonts w:ascii="Times New Roman" w:hAnsi="Times New Roman" w:cs="Times New Roman"/>
                <w:b/>
                <w:sz w:val="24"/>
                <w:szCs w:val="24"/>
              </w:rPr>
              <w:t xml:space="preserve"> – начало XXI века</w:t>
            </w:r>
          </w:p>
          <w:p w:rsidR="00786E56" w:rsidRDefault="00786E56" w:rsidP="00786E56">
            <w:pPr>
              <w:rPr>
                <w:rFonts w:ascii="Times New Roman" w:hAnsi="Times New Roman" w:cs="Times New Roman"/>
                <w:sz w:val="24"/>
                <w:szCs w:val="24"/>
              </w:rPr>
            </w:pPr>
            <w:r>
              <w:rPr>
                <w:rFonts w:ascii="Times New Roman" w:hAnsi="Times New Roman" w:cs="Times New Roman"/>
                <w:sz w:val="24"/>
                <w:szCs w:val="24"/>
              </w:rPr>
              <w:t>Мединский В.Р., Торкунов А.В.</w:t>
            </w:r>
          </w:p>
          <w:p w:rsidR="00786E56" w:rsidRDefault="00786E56" w:rsidP="00786E56">
            <w:pPr>
              <w:rPr>
                <w:rFonts w:ascii="Times New Roman" w:hAnsi="Times New Roman" w:cs="Times New Roman"/>
                <w:sz w:val="24"/>
                <w:szCs w:val="24"/>
              </w:rPr>
            </w:pPr>
            <w:r w:rsidRPr="007F068F">
              <w:rPr>
                <w:rFonts w:ascii="Times New Roman" w:hAnsi="Times New Roman" w:cs="Times New Roman"/>
                <w:sz w:val="24"/>
                <w:szCs w:val="24"/>
              </w:rPr>
              <w:t>Акционерное общество «Издательство «Просвещение»</w:t>
            </w:r>
          </w:p>
          <w:p w:rsidR="00FA0986" w:rsidRPr="00FA0986" w:rsidRDefault="00786E56" w:rsidP="00FA0986">
            <w:pPr>
              <w:rPr>
                <w:rFonts w:ascii="Times New Roman" w:hAnsi="Times New Roman" w:cs="Times New Roman"/>
                <w:b/>
                <w:sz w:val="24"/>
                <w:szCs w:val="24"/>
              </w:rPr>
            </w:pPr>
            <w:r w:rsidRPr="00F7633C">
              <w:rPr>
                <w:rFonts w:ascii="Times New Roman" w:hAnsi="Times New Roman" w:cs="Times New Roman"/>
                <w:b/>
                <w:sz w:val="24"/>
                <w:szCs w:val="24"/>
              </w:rPr>
              <w:t>История. Всеобщая история</w:t>
            </w:r>
            <w:r>
              <w:rPr>
                <w:rFonts w:ascii="Times New Roman" w:hAnsi="Times New Roman" w:cs="Times New Roman"/>
                <w:b/>
                <w:sz w:val="24"/>
                <w:szCs w:val="24"/>
              </w:rPr>
              <w:t xml:space="preserve"> </w:t>
            </w:r>
            <w:r w:rsidRPr="00F7633C">
              <w:rPr>
                <w:rFonts w:ascii="Times New Roman" w:hAnsi="Times New Roman" w:cs="Times New Roman"/>
                <w:b/>
                <w:sz w:val="24"/>
                <w:szCs w:val="24"/>
              </w:rPr>
              <w:t xml:space="preserve"> 1945</w:t>
            </w:r>
            <w:r w:rsidR="00FA0986">
              <w:rPr>
                <w:rFonts w:ascii="Times New Roman" w:hAnsi="Times New Roman" w:cs="Times New Roman"/>
                <w:b/>
                <w:sz w:val="24"/>
                <w:szCs w:val="24"/>
              </w:rPr>
              <w:t>-</w:t>
            </w:r>
            <w:r w:rsidRPr="00F7633C">
              <w:rPr>
                <w:rFonts w:ascii="Times New Roman" w:hAnsi="Times New Roman" w:cs="Times New Roman"/>
                <w:b/>
                <w:sz w:val="24"/>
                <w:szCs w:val="24"/>
              </w:rPr>
              <w:t xml:space="preserve"> </w:t>
            </w:r>
            <w:r w:rsidR="00FA0986">
              <w:rPr>
                <w:rFonts w:ascii="Times New Roman" w:hAnsi="Times New Roman" w:cs="Times New Roman"/>
                <w:b/>
                <w:sz w:val="24"/>
                <w:szCs w:val="24"/>
              </w:rPr>
              <w:t>начало XXI века</w:t>
            </w:r>
          </w:p>
          <w:p w:rsidR="00786E56" w:rsidRPr="00F7633C" w:rsidRDefault="00786E56" w:rsidP="00786E56">
            <w:pPr>
              <w:rPr>
                <w:rFonts w:ascii="Times New Roman" w:hAnsi="Times New Roman" w:cs="Times New Roman"/>
                <w:sz w:val="24"/>
                <w:szCs w:val="24"/>
              </w:rPr>
            </w:pPr>
            <w:r>
              <w:rPr>
                <w:rFonts w:ascii="Times New Roman" w:hAnsi="Times New Roman" w:cs="Times New Roman"/>
                <w:sz w:val="24"/>
                <w:szCs w:val="24"/>
              </w:rPr>
              <w:t>Мединский В.Р., Чубарьян А.О.</w:t>
            </w:r>
          </w:p>
          <w:p w:rsidR="00181BCE" w:rsidRDefault="00786E56" w:rsidP="00786E56">
            <w:pPr>
              <w:rPr>
                <w:rFonts w:ascii="Times New Roman" w:hAnsi="Times New Roman" w:cs="Times New Roman"/>
                <w:sz w:val="24"/>
                <w:szCs w:val="24"/>
              </w:rPr>
            </w:pPr>
            <w:r w:rsidRPr="00F7633C">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5000" w:type="pct"/>
        <w:tblCellMar>
          <w:left w:w="0" w:type="dxa"/>
          <w:right w:w="0" w:type="dxa"/>
        </w:tblCellMar>
        <w:tblLook w:val="04A0"/>
      </w:tblPr>
      <w:tblGrid>
        <w:gridCol w:w="834"/>
        <w:gridCol w:w="8061"/>
      </w:tblGrid>
      <w:tr w:rsidR="00181BCE" w:rsidRPr="005A54A8" w:rsidTr="003A751F">
        <w:tc>
          <w:tcPr>
            <w:tcW w:w="469" w:type="pct"/>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4531" w:type="pct"/>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Обществознание</w:t>
            </w:r>
          </w:p>
        </w:tc>
      </w:tr>
      <w:tr w:rsidR="00181BCE" w:rsidTr="003A751F">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w:t>
            </w:r>
          </w:p>
        </w:tc>
        <w:tc>
          <w:tcPr>
            <w:tcW w:w="4531" w:type="pct"/>
          </w:tcPr>
          <w:p w:rsidR="00181BCE" w:rsidRPr="00FA7A20" w:rsidRDefault="00181BCE" w:rsidP="00537B9E">
            <w:pPr>
              <w:rPr>
                <w:rFonts w:ascii="Times New Roman" w:hAnsi="Times New Roman" w:cs="Times New Roman"/>
                <w:b/>
                <w:sz w:val="24"/>
                <w:szCs w:val="24"/>
              </w:rPr>
            </w:pPr>
            <w:r w:rsidRPr="00FA7A20">
              <w:rPr>
                <w:rFonts w:ascii="Times New Roman" w:hAnsi="Times New Roman" w:cs="Times New Roman"/>
                <w:b/>
                <w:sz w:val="24"/>
                <w:szCs w:val="24"/>
              </w:rPr>
              <w:t xml:space="preserve">Обществознание. 10 класс. </w:t>
            </w:r>
          </w:p>
          <w:p w:rsidR="000538BC" w:rsidRDefault="00181BCE" w:rsidP="00537B9E">
            <w:pPr>
              <w:rPr>
                <w:rFonts w:ascii="Times New Roman" w:hAnsi="Times New Roman" w:cs="Times New Roman"/>
                <w:sz w:val="24"/>
                <w:szCs w:val="24"/>
              </w:rPr>
            </w:pPr>
            <w:r w:rsidRPr="00FA7A20">
              <w:rPr>
                <w:rFonts w:ascii="Times New Roman" w:hAnsi="Times New Roman" w:cs="Times New Roman"/>
                <w:sz w:val="24"/>
                <w:szCs w:val="24"/>
              </w:rPr>
              <w:t>Боголюбов Л.Н., Лазебникова А.Ю., Матвеев А.И. и др.; под редакцией Боголюбова Л.Н., Лазебниковой А.Ю.</w:t>
            </w:r>
          </w:p>
          <w:p w:rsidR="00181BCE" w:rsidRPr="00FA7A20" w:rsidRDefault="00181BCE" w:rsidP="00537B9E">
            <w:pPr>
              <w:rPr>
                <w:rFonts w:ascii="Times New Roman" w:hAnsi="Times New Roman" w:cs="Times New Roman"/>
                <w:sz w:val="24"/>
                <w:szCs w:val="24"/>
              </w:rPr>
            </w:pPr>
            <w:r w:rsidRPr="00FA7A20">
              <w:rPr>
                <w:rFonts w:ascii="Times New Roman" w:hAnsi="Times New Roman" w:cs="Times New Roman"/>
                <w:sz w:val="24"/>
                <w:szCs w:val="24"/>
              </w:rPr>
              <w:t>Акционерное общество «Издательство «Просвещение»</w:t>
            </w:r>
          </w:p>
        </w:tc>
      </w:tr>
      <w:tr w:rsidR="00181BCE" w:rsidTr="003A751F">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11</w:t>
            </w:r>
          </w:p>
        </w:tc>
        <w:tc>
          <w:tcPr>
            <w:tcW w:w="4531" w:type="pct"/>
          </w:tcPr>
          <w:p w:rsidR="00181BCE" w:rsidRDefault="00181BCE" w:rsidP="00537B9E">
            <w:pPr>
              <w:rPr>
                <w:rFonts w:ascii="Times New Roman" w:hAnsi="Times New Roman" w:cs="Times New Roman"/>
                <w:sz w:val="24"/>
                <w:szCs w:val="24"/>
              </w:rPr>
            </w:pPr>
            <w:r w:rsidRPr="00FA7A20">
              <w:rPr>
                <w:rFonts w:ascii="Times New Roman" w:hAnsi="Times New Roman" w:cs="Times New Roman"/>
                <w:b/>
                <w:sz w:val="24"/>
                <w:szCs w:val="24"/>
              </w:rPr>
              <w:t>Обществознание. 11 класс.</w:t>
            </w:r>
          </w:p>
          <w:p w:rsidR="00D3320D" w:rsidRDefault="00181BCE" w:rsidP="00537B9E">
            <w:pPr>
              <w:rPr>
                <w:rFonts w:ascii="Times New Roman" w:hAnsi="Times New Roman" w:cs="Times New Roman"/>
                <w:sz w:val="24"/>
                <w:szCs w:val="24"/>
              </w:rPr>
            </w:pPr>
            <w:r w:rsidRPr="00FA7A20">
              <w:rPr>
                <w:rFonts w:ascii="Times New Roman" w:hAnsi="Times New Roman" w:cs="Times New Roman"/>
                <w:sz w:val="24"/>
                <w:szCs w:val="24"/>
              </w:rPr>
              <w:t>Боголюбов Л.Н.,Городецкая Н.И., Лазебникова А.Ю., и другие; под редакцией Боголюбова Л.Н., Лазебниковой А.Ю.</w:t>
            </w:r>
          </w:p>
          <w:p w:rsidR="00181BCE" w:rsidRPr="00FA7A20" w:rsidRDefault="00181BCE" w:rsidP="00537B9E">
            <w:pPr>
              <w:rPr>
                <w:rFonts w:ascii="Times New Roman" w:hAnsi="Times New Roman" w:cs="Times New Roman"/>
                <w:sz w:val="24"/>
                <w:szCs w:val="24"/>
              </w:rPr>
            </w:pPr>
            <w:r w:rsidRPr="00FA7A20">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5000" w:type="pct"/>
        <w:tblCellMar>
          <w:left w:w="0" w:type="dxa"/>
          <w:right w:w="0" w:type="dxa"/>
        </w:tblCellMar>
        <w:tblLook w:val="04A0"/>
      </w:tblPr>
      <w:tblGrid>
        <w:gridCol w:w="834"/>
        <w:gridCol w:w="8061"/>
      </w:tblGrid>
      <w:tr w:rsidR="00181BCE" w:rsidRPr="005A54A8" w:rsidTr="003A751F">
        <w:tc>
          <w:tcPr>
            <w:tcW w:w="469" w:type="pct"/>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4531" w:type="pct"/>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География</w:t>
            </w:r>
          </w:p>
        </w:tc>
      </w:tr>
      <w:tr w:rsidR="00181BCE" w:rsidTr="003A751F">
        <w:tc>
          <w:tcPr>
            <w:tcW w:w="469" w:type="pct"/>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10-11</w:t>
            </w:r>
          </w:p>
        </w:tc>
        <w:tc>
          <w:tcPr>
            <w:tcW w:w="4531" w:type="pct"/>
          </w:tcPr>
          <w:p w:rsidR="00181BCE" w:rsidRPr="00B9780E" w:rsidRDefault="00181BCE" w:rsidP="00537B9E">
            <w:pPr>
              <w:rPr>
                <w:rFonts w:ascii="Times New Roman" w:hAnsi="Times New Roman"/>
                <w:b/>
                <w:sz w:val="24"/>
                <w:szCs w:val="24"/>
              </w:rPr>
            </w:pPr>
            <w:r w:rsidRPr="00B9780E">
              <w:rPr>
                <w:rFonts w:ascii="Times New Roman" w:hAnsi="Times New Roman"/>
                <w:b/>
                <w:sz w:val="24"/>
                <w:szCs w:val="24"/>
              </w:rPr>
              <w:t>География. 10-11класс.</w:t>
            </w:r>
          </w:p>
          <w:p w:rsidR="00181BCE" w:rsidRDefault="00D3320D" w:rsidP="00537B9E">
            <w:pPr>
              <w:rPr>
                <w:rFonts w:ascii="Times New Roman" w:hAnsi="Times New Roman"/>
                <w:sz w:val="24"/>
                <w:szCs w:val="24"/>
              </w:rPr>
            </w:pPr>
            <w:r>
              <w:rPr>
                <w:rFonts w:ascii="Times New Roman" w:hAnsi="Times New Roman"/>
                <w:sz w:val="24"/>
                <w:szCs w:val="24"/>
              </w:rPr>
              <w:t>Гладкий Ю.Н.</w:t>
            </w:r>
          </w:p>
          <w:p w:rsidR="00D3320D" w:rsidRPr="00B9780E" w:rsidRDefault="00D3320D" w:rsidP="00537B9E">
            <w:pPr>
              <w:rPr>
                <w:rFonts w:ascii="Times New Roman" w:hAnsi="Times New Roman"/>
                <w:sz w:val="24"/>
                <w:szCs w:val="24"/>
              </w:rPr>
            </w:pPr>
            <w:r w:rsidRPr="00FA7A20">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8936" w:type="dxa"/>
        <w:tblCellMar>
          <w:left w:w="0" w:type="dxa"/>
          <w:right w:w="0" w:type="dxa"/>
        </w:tblCellMar>
        <w:tblLook w:val="04A0"/>
      </w:tblPr>
      <w:tblGrid>
        <w:gridCol w:w="1010"/>
        <w:gridCol w:w="7926"/>
      </w:tblGrid>
      <w:tr w:rsidR="00181BCE" w:rsidRPr="005A54A8" w:rsidTr="003A751F">
        <w:tc>
          <w:tcPr>
            <w:tcW w:w="1010" w:type="dxa"/>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7926" w:type="dxa"/>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Физика</w:t>
            </w:r>
          </w:p>
        </w:tc>
      </w:tr>
      <w:tr w:rsidR="00181BCE" w:rsidTr="003A751F">
        <w:tc>
          <w:tcPr>
            <w:tcW w:w="1010" w:type="dxa"/>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w:t>
            </w:r>
          </w:p>
        </w:tc>
        <w:tc>
          <w:tcPr>
            <w:tcW w:w="7926" w:type="dxa"/>
          </w:tcPr>
          <w:p w:rsidR="00181BCE" w:rsidRPr="00DF0A4E" w:rsidRDefault="00181BCE" w:rsidP="00537B9E">
            <w:pPr>
              <w:rPr>
                <w:rFonts w:ascii="Times New Roman" w:hAnsi="Times New Roman" w:cs="Times New Roman"/>
                <w:b/>
                <w:sz w:val="24"/>
                <w:szCs w:val="24"/>
              </w:rPr>
            </w:pPr>
            <w:r w:rsidRPr="00DF0A4E">
              <w:rPr>
                <w:rFonts w:ascii="Times New Roman" w:hAnsi="Times New Roman" w:cs="Times New Roman"/>
                <w:b/>
                <w:sz w:val="24"/>
                <w:szCs w:val="24"/>
              </w:rPr>
              <w:t>Физика 10 класс</w:t>
            </w:r>
          </w:p>
          <w:p w:rsidR="00181BCE" w:rsidRPr="00DF0A4E" w:rsidRDefault="00181BCE" w:rsidP="00537B9E">
            <w:pPr>
              <w:rPr>
                <w:rFonts w:ascii="Times New Roman" w:hAnsi="Times New Roman" w:cs="Times New Roman"/>
                <w:sz w:val="24"/>
                <w:szCs w:val="24"/>
              </w:rPr>
            </w:pPr>
            <w:r w:rsidRPr="00DF0A4E">
              <w:rPr>
                <w:rFonts w:ascii="Times New Roman" w:hAnsi="Times New Roman" w:cs="Times New Roman"/>
                <w:sz w:val="24"/>
                <w:szCs w:val="24"/>
              </w:rPr>
              <w:t>Мякишев Г.Я.</w:t>
            </w:r>
          </w:p>
          <w:p w:rsidR="00181BCE" w:rsidRDefault="00181BCE" w:rsidP="00537B9E">
            <w:pPr>
              <w:rPr>
                <w:rFonts w:ascii="Times New Roman" w:hAnsi="Times New Roman" w:cs="Times New Roman"/>
                <w:sz w:val="24"/>
                <w:szCs w:val="24"/>
              </w:rPr>
            </w:pPr>
            <w:r w:rsidRPr="00DF0A4E">
              <w:rPr>
                <w:rFonts w:ascii="Times New Roman" w:hAnsi="Times New Roman" w:cs="Times New Roman"/>
                <w:sz w:val="24"/>
                <w:szCs w:val="24"/>
              </w:rPr>
              <w:t>Акционерное общество «Издательство «Просвещение»</w:t>
            </w:r>
          </w:p>
        </w:tc>
      </w:tr>
      <w:tr w:rsidR="00181BCE" w:rsidTr="003A751F">
        <w:tc>
          <w:tcPr>
            <w:tcW w:w="1010" w:type="dxa"/>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11</w:t>
            </w:r>
          </w:p>
        </w:tc>
        <w:tc>
          <w:tcPr>
            <w:tcW w:w="7926" w:type="dxa"/>
          </w:tcPr>
          <w:p w:rsidR="00181BCE" w:rsidRPr="00DF0A4E" w:rsidRDefault="00181BCE" w:rsidP="00537B9E">
            <w:pPr>
              <w:rPr>
                <w:rFonts w:ascii="Times New Roman" w:hAnsi="Times New Roman" w:cs="Times New Roman"/>
                <w:b/>
                <w:sz w:val="24"/>
                <w:szCs w:val="24"/>
              </w:rPr>
            </w:pPr>
            <w:r w:rsidRPr="00DF0A4E">
              <w:rPr>
                <w:rFonts w:ascii="Times New Roman" w:hAnsi="Times New Roman" w:cs="Times New Roman"/>
                <w:b/>
                <w:sz w:val="24"/>
                <w:szCs w:val="24"/>
              </w:rPr>
              <w:t>Физика 1</w:t>
            </w:r>
            <w:r>
              <w:rPr>
                <w:rFonts w:ascii="Times New Roman" w:hAnsi="Times New Roman" w:cs="Times New Roman"/>
                <w:b/>
                <w:sz w:val="24"/>
                <w:szCs w:val="24"/>
              </w:rPr>
              <w:t>1</w:t>
            </w:r>
            <w:r w:rsidRPr="00DF0A4E">
              <w:rPr>
                <w:rFonts w:ascii="Times New Roman" w:hAnsi="Times New Roman" w:cs="Times New Roman"/>
                <w:b/>
                <w:sz w:val="24"/>
                <w:szCs w:val="24"/>
              </w:rPr>
              <w:t xml:space="preserve"> класс</w:t>
            </w:r>
          </w:p>
          <w:p w:rsidR="00181BCE" w:rsidRPr="00DF0A4E" w:rsidRDefault="00181BCE" w:rsidP="00537B9E">
            <w:pPr>
              <w:rPr>
                <w:rFonts w:ascii="Times New Roman" w:hAnsi="Times New Roman" w:cs="Times New Roman"/>
                <w:sz w:val="24"/>
                <w:szCs w:val="24"/>
              </w:rPr>
            </w:pPr>
            <w:r w:rsidRPr="00DF0A4E">
              <w:rPr>
                <w:rFonts w:ascii="Times New Roman" w:hAnsi="Times New Roman" w:cs="Times New Roman"/>
                <w:sz w:val="24"/>
                <w:szCs w:val="24"/>
              </w:rPr>
              <w:t>Мякишев Г.Я.</w:t>
            </w:r>
          </w:p>
          <w:p w:rsidR="00181BCE" w:rsidRDefault="00181BCE" w:rsidP="00537B9E">
            <w:pPr>
              <w:rPr>
                <w:rFonts w:ascii="Times New Roman" w:hAnsi="Times New Roman" w:cs="Times New Roman"/>
                <w:sz w:val="24"/>
                <w:szCs w:val="24"/>
              </w:rPr>
            </w:pPr>
            <w:r w:rsidRPr="00DF0A4E">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8936" w:type="dxa"/>
        <w:tblCellMar>
          <w:left w:w="0" w:type="dxa"/>
          <w:right w:w="0" w:type="dxa"/>
        </w:tblCellMar>
        <w:tblLook w:val="04A0"/>
      </w:tblPr>
      <w:tblGrid>
        <w:gridCol w:w="1010"/>
        <w:gridCol w:w="7926"/>
      </w:tblGrid>
      <w:tr w:rsidR="00181BCE" w:rsidRPr="005A54A8" w:rsidTr="003A751F">
        <w:tc>
          <w:tcPr>
            <w:tcW w:w="1010" w:type="dxa"/>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7926" w:type="dxa"/>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Химия</w:t>
            </w:r>
          </w:p>
        </w:tc>
      </w:tr>
      <w:tr w:rsidR="00181BCE" w:rsidTr="003A751F">
        <w:tc>
          <w:tcPr>
            <w:tcW w:w="1010" w:type="dxa"/>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w:t>
            </w:r>
          </w:p>
        </w:tc>
        <w:tc>
          <w:tcPr>
            <w:tcW w:w="7926" w:type="dxa"/>
          </w:tcPr>
          <w:p w:rsidR="00181BCE" w:rsidRPr="00B9780E" w:rsidRDefault="00181BCE" w:rsidP="00537B9E">
            <w:pPr>
              <w:rPr>
                <w:rFonts w:ascii="Times New Roman" w:hAnsi="Times New Roman" w:cs="Times New Roman"/>
                <w:b/>
                <w:sz w:val="24"/>
                <w:szCs w:val="24"/>
              </w:rPr>
            </w:pPr>
            <w:r w:rsidRPr="00B9780E">
              <w:rPr>
                <w:rFonts w:ascii="Times New Roman" w:hAnsi="Times New Roman" w:cs="Times New Roman"/>
                <w:b/>
                <w:sz w:val="24"/>
                <w:szCs w:val="24"/>
              </w:rPr>
              <w:t>Химия 10 класс</w:t>
            </w:r>
          </w:p>
          <w:p w:rsidR="00181BCE" w:rsidRPr="00B9780E" w:rsidRDefault="00181BCE" w:rsidP="00537B9E">
            <w:pPr>
              <w:rPr>
                <w:rFonts w:ascii="Times New Roman" w:hAnsi="Times New Roman" w:cs="Times New Roman"/>
                <w:sz w:val="24"/>
                <w:szCs w:val="24"/>
              </w:rPr>
            </w:pPr>
            <w:r w:rsidRPr="00B9780E">
              <w:rPr>
                <w:rFonts w:ascii="Times New Roman" w:hAnsi="Times New Roman" w:cs="Times New Roman"/>
                <w:sz w:val="24"/>
                <w:szCs w:val="24"/>
              </w:rPr>
              <w:t>Габриелян О.С., Остроумов И.Г., Сладков С.А.</w:t>
            </w:r>
          </w:p>
          <w:p w:rsidR="00181BCE" w:rsidRDefault="00181BCE" w:rsidP="00537B9E">
            <w:pPr>
              <w:rPr>
                <w:rFonts w:ascii="Times New Roman" w:hAnsi="Times New Roman" w:cs="Times New Roman"/>
                <w:sz w:val="24"/>
                <w:szCs w:val="24"/>
              </w:rPr>
            </w:pPr>
            <w:r w:rsidRPr="00B9780E">
              <w:rPr>
                <w:rFonts w:ascii="Times New Roman" w:hAnsi="Times New Roman" w:cs="Times New Roman"/>
                <w:sz w:val="24"/>
                <w:szCs w:val="24"/>
              </w:rPr>
              <w:t>Акционерное общество «Издательство «Просвещение»</w:t>
            </w:r>
          </w:p>
        </w:tc>
      </w:tr>
      <w:tr w:rsidR="00181BCE" w:rsidTr="003A751F">
        <w:tc>
          <w:tcPr>
            <w:tcW w:w="1010" w:type="dxa"/>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11</w:t>
            </w:r>
          </w:p>
        </w:tc>
        <w:tc>
          <w:tcPr>
            <w:tcW w:w="7926" w:type="dxa"/>
          </w:tcPr>
          <w:p w:rsidR="00181BCE" w:rsidRPr="00B9780E" w:rsidRDefault="00181BCE" w:rsidP="00537B9E">
            <w:pPr>
              <w:rPr>
                <w:rFonts w:ascii="Times New Roman" w:hAnsi="Times New Roman" w:cs="Times New Roman"/>
                <w:b/>
                <w:sz w:val="24"/>
                <w:szCs w:val="24"/>
              </w:rPr>
            </w:pPr>
            <w:r w:rsidRPr="00B9780E">
              <w:rPr>
                <w:rFonts w:ascii="Times New Roman" w:hAnsi="Times New Roman" w:cs="Times New Roman"/>
                <w:b/>
                <w:sz w:val="24"/>
                <w:szCs w:val="24"/>
              </w:rPr>
              <w:t>Химия 1</w:t>
            </w:r>
            <w:r>
              <w:rPr>
                <w:rFonts w:ascii="Times New Roman" w:hAnsi="Times New Roman" w:cs="Times New Roman"/>
                <w:b/>
                <w:sz w:val="24"/>
                <w:szCs w:val="24"/>
              </w:rPr>
              <w:t>1</w:t>
            </w:r>
            <w:r w:rsidRPr="00B9780E">
              <w:rPr>
                <w:rFonts w:ascii="Times New Roman" w:hAnsi="Times New Roman" w:cs="Times New Roman"/>
                <w:b/>
                <w:sz w:val="24"/>
                <w:szCs w:val="24"/>
              </w:rPr>
              <w:t xml:space="preserve"> класс</w:t>
            </w:r>
          </w:p>
          <w:p w:rsidR="00181BCE" w:rsidRPr="00B9780E" w:rsidRDefault="00181BCE" w:rsidP="00537B9E">
            <w:pPr>
              <w:rPr>
                <w:rFonts w:ascii="Times New Roman" w:hAnsi="Times New Roman" w:cs="Times New Roman"/>
                <w:sz w:val="24"/>
                <w:szCs w:val="24"/>
              </w:rPr>
            </w:pPr>
            <w:r>
              <w:rPr>
                <w:rFonts w:ascii="Times New Roman" w:hAnsi="Times New Roman" w:cs="Times New Roman"/>
                <w:sz w:val="24"/>
                <w:szCs w:val="24"/>
              </w:rPr>
              <w:t>Габриелян О.С</w:t>
            </w:r>
            <w:r w:rsidRPr="00B9780E">
              <w:rPr>
                <w:rFonts w:ascii="Times New Roman" w:hAnsi="Times New Roman" w:cs="Times New Roman"/>
                <w:sz w:val="24"/>
                <w:szCs w:val="24"/>
              </w:rPr>
              <w:t>.</w:t>
            </w:r>
          </w:p>
          <w:p w:rsidR="00181BCE" w:rsidRDefault="00181BCE" w:rsidP="00537B9E">
            <w:pPr>
              <w:rPr>
                <w:rFonts w:ascii="Times New Roman" w:hAnsi="Times New Roman" w:cs="Times New Roman"/>
                <w:sz w:val="24"/>
                <w:szCs w:val="24"/>
              </w:rPr>
            </w:pPr>
            <w:r w:rsidRPr="00B9780E">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8936" w:type="dxa"/>
        <w:tblCellMar>
          <w:left w:w="0" w:type="dxa"/>
          <w:right w:w="0" w:type="dxa"/>
        </w:tblCellMar>
        <w:tblLook w:val="04A0"/>
      </w:tblPr>
      <w:tblGrid>
        <w:gridCol w:w="1010"/>
        <w:gridCol w:w="7926"/>
      </w:tblGrid>
      <w:tr w:rsidR="00181BCE" w:rsidRPr="005A54A8" w:rsidTr="003A751F">
        <w:trPr>
          <w:trHeight w:val="110"/>
        </w:trPr>
        <w:tc>
          <w:tcPr>
            <w:tcW w:w="1010" w:type="dxa"/>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7926" w:type="dxa"/>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Биология</w:t>
            </w:r>
          </w:p>
        </w:tc>
      </w:tr>
      <w:tr w:rsidR="00181BCE" w:rsidTr="003A751F">
        <w:tc>
          <w:tcPr>
            <w:tcW w:w="1010" w:type="dxa"/>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w:t>
            </w:r>
          </w:p>
        </w:tc>
        <w:tc>
          <w:tcPr>
            <w:tcW w:w="7926" w:type="dxa"/>
          </w:tcPr>
          <w:p w:rsidR="00181BCE" w:rsidRPr="00B9780E" w:rsidRDefault="00181BCE" w:rsidP="00537B9E">
            <w:pPr>
              <w:rPr>
                <w:rFonts w:ascii="Times New Roman" w:hAnsi="Times New Roman" w:cs="Times New Roman"/>
                <w:b/>
                <w:sz w:val="24"/>
                <w:szCs w:val="24"/>
              </w:rPr>
            </w:pPr>
            <w:r w:rsidRPr="00B9780E">
              <w:rPr>
                <w:rFonts w:ascii="Times New Roman" w:hAnsi="Times New Roman" w:cs="Times New Roman"/>
                <w:b/>
                <w:sz w:val="24"/>
                <w:szCs w:val="24"/>
              </w:rPr>
              <w:t>Биология 10 класс</w:t>
            </w:r>
          </w:p>
          <w:p w:rsidR="00181BCE" w:rsidRPr="00B9780E" w:rsidRDefault="00181BCE" w:rsidP="00537B9E">
            <w:pPr>
              <w:rPr>
                <w:rFonts w:ascii="Times New Roman" w:hAnsi="Times New Roman" w:cs="Times New Roman"/>
                <w:sz w:val="24"/>
                <w:szCs w:val="24"/>
              </w:rPr>
            </w:pPr>
            <w:r w:rsidRPr="00B9780E">
              <w:rPr>
                <w:rFonts w:ascii="Times New Roman" w:hAnsi="Times New Roman" w:cs="Times New Roman"/>
                <w:sz w:val="24"/>
                <w:szCs w:val="24"/>
              </w:rPr>
              <w:t>Пасечник В.В., Каменский А.А., Рубцов A.M. и другие /Под ред. Пасечника В.В.</w:t>
            </w:r>
          </w:p>
          <w:p w:rsidR="00181BCE" w:rsidRDefault="00181BCE" w:rsidP="00537B9E">
            <w:pPr>
              <w:rPr>
                <w:rFonts w:ascii="Times New Roman" w:hAnsi="Times New Roman" w:cs="Times New Roman"/>
                <w:sz w:val="24"/>
                <w:szCs w:val="24"/>
              </w:rPr>
            </w:pPr>
            <w:r w:rsidRPr="00B9780E">
              <w:rPr>
                <w:rFonts w:ascii="Times New Roman" w:hAnsi="Times New Roman" w:cs="Times New Roman"/>
                <w:sz w:val="24"/>
                <w:szCs w:val="24"/>
              </w:rPr>
              <w:t>Акционерное общество «Издательство «Просвещение»</w:t>
            </w:r>
          </w:p>
        </w:tc>
      </w:tr>
      <w:tr w:rsidR="00181BCE" w:rsidTr="003A751F">
        <w:tc>
          <w:tcPr>
            <w:tcW w:w="1010" w:type="dxa"/>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11</w:t>
            </w:r>
          </w:p>
        </w:tc>
        <w:tc>
          <w:tcPr>
            <w:tcW w:w="7926" w:type="dxa"/>
          </w:tcPr>
          <w:p w:rsidR="00181BCE" w:rsidRPr="00B9780E" w:rsidRDefault="00181BCE" w:rsidP="00537B9E">
            <w:pPr>
              <w:rPr>
                <w:rFonts w:ascii="Times New Roman" w:hAnsi="Times New Roman" w:cs="Times New Roman"/>
                <w:b/>
                <w:sz w:val="24"/>
                <w:szCs w:val="24"/>
              </w:rPr>
            </w:pPr>
            <w:r w:rsidRPr="00B9780E">
              <w:rPr>
                <w:rFonts w:ascii="Times New Roman" w:hAnsi="Times New Roman" w:cs="Times New Roman"/>
                <w:b/>
                <w:sz w:val="24"/>
                <w:szCs w:val="24"/>
              </w:rPr>
              <w:t xml:space="preserve">Биология </w:t>
            </w:r>
            <w:r>
              <w:rPr>
                <w:rFonts w:ascii="Times New Roman" w:hAnsi="Times New Roman" w:cs="Times New Roman"/>
                <w:b/>
                <w:sz w:val="24"/>
                <w:szCs w:val="24"/>
              </w:rPr>
              <w:t>11</w:t>
            </w:r>
            <w:r w:rsidRPr="00B9780E">
              <w:rPr>
                <w:rFonts w:ascii="Times New Roman" w:hAnsi="Times New Roman" w:cs="Times New Roman"/>
                <w:b/>
                <w:sz w:val="24"/>
                <w:szCs w:val="24"/>
              </w:rPr>
              <w:t xml:space="preserve"> класс</w:t>
            </w:r>
          </w:p>
          <w:p w:rsidR="00181BCE" w:rsidRPr="00B9780E" w:rsidRDefault="00181BCE" w:rsidP="00537B9E">
            <w:pPr>
              <w:rPr>
                <w:rFonts w:ascii="Times New Roman" w:hAnsi="Times New Roman" w:cs="Times New Roman"/>
                <w:sz w:val="24"/>
                <w:szCs w:val="24"/>
              </w:rPr>
            </w:pPr>
            <w:r w:rsidRPr="00B9780E">
              <w:rPr>
                <w:rFonts w:ascii="Times New Roman" w:hAnsi="Times New Roman" w:cs="Times New Roman"/>
                <w:sz w:val="24"/>
                <w:szCs w:val="24"/>
              </w:rPr>
              <w:t>Пасечник В.В., Каменский А.А., Рубцов A.M. и другие /Под ред. Пасечника В.В.</w:t>
            </w:r>
          </w:p>
          <w:p w:rsidR="00181BCE" w:rsidRDefault="00181BCE" w:rsidP="00537B9E">
            <w:pPr>
              <w:rPr>
                <w:rFonts w:ascii="Times New Roman" w:hAnsi="Times New Roman" w:cs="Times New Roman"/>
                <w:sz w:val="24"/>
                <w:szCs w:val="24"/>
              </w:rPr>
            </w:pPr>
            <w:r w:rsidRPr="00B9780E">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p w:rsidR="005B0BCA" w:rsidRDefault="005B0BCA" w:rsidP="00181BCE">
      <w:pPr>
        <w:rPr>
          <w:rFonts w:ascii="Times New Roman" w:hAnsi="Times New Roman" w:cs="Times New Roman"/>
          <w:b/>
        </w:rPr>
      </w:pPr>
    </w:p>
    <w:tbl>
      <w:tblPr>
        <w:tblStyle w:val="a7"/>
        <w:tblW w:w="8936" w:type="dxa"/>
        <w:tblCellMar>
          <w:left w:w="0" w:type="dxa"/>
          <w:right w:w="0" w:type="dxa"/>
        </w:tblCellMar>
        <w:tblLook w:val="04A0"/>
      </w:tblPr>
      <w:tblGrid>
        <w:gridCol w:w="1010"/>
        <w:gridCol w:w="7926"/>
      </w:tblGrid>
      <w:tr w:rsidR="00181BCE" w:rsidRPr="005A54A8" w:rsidTr="003A751F">
        <w:tc>
          <w:tcPr>
            <w:tcW w:w="1010" w:type="dxa"/>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7926" w:type="dxa"/>
          </w:tcPr>
          <w:p w:rsidR="00181BCE" w:rsidRPr="006D5C3A" w:rsidRDefault="00181BCE" w:rsidP="00537B9E">
            <w:pPr>
              <w:jc w:val="center"/>
              <w:rPr>
                <w:rFonts w:ascii="Times New Roman" w:hAnsi="Times New Roman" w:cs="Times New Roman"/>
                <w:b/>
                <w:sz w:val="24"/>
                <w:szCs w:val="24"/>
              </w:rPr>
            </w:pPr>
            <w:r>
              <w:rPr>
                <w:rFonts w:ascii="Times New Roman" w:hAnsi="Times New Roman" w:cs="Times New Roman"/>
                <w:b/>
                <w:sz w:val="24"/>
                <w:szCs w:val="24"/>
              </w:rPr>
              <w:t>Физическая культура</w:t>
            </w:r>
          </w:p>
        </w:tc>
      </w:tr>
      <w:tr w:rsidR="00181BCE" w:rsidTr="003A751F">
        <w:tc>
          <w:tcPr>
            <w:tcW w:w="1010" w:type="dxa"/>
            <w:vAlign w:val="center"/>
          </w:tcPr>
          <w:p w:rsidR="00181BCE" w:rsidRPr="00DF0A4E" w:rsidRDefault="00181BCE" w:rsidP="00537B9E">
            <w:pPr>
              <w:jc w:val="center"/>
              <w:rPr>
                <w:rFonts w:ascii="Times New Roman" w:hAnsi="Times New Roman" w:cs="Times New Roman"/>
                <w:b/>
                <w:sz w:val="24"/>
                <w:szCs w:val="24"/>
              </w:rPr>
            </w:pPr>
            <w:r w:rsidRPr="00DF0A4E">
              <w:rPr>
                <w:rFonts w:ascii="Times New Roman" w:hAnsi="Times New Roman" w:cs="Times New Roman"/>
                <w:b/>
                <w:sz w:val="24"/>
                <w:szCs w:val="24"/>
              </w:rPr>
              <w:t>10</w:t>
            </w:r>
            <w:r>
              <w:rPr>
                <w:rFonts w:ascii="Times New Roman" w:hAnsi="Times New Roman" w:cs="Times New Roman"/>
                <w:b/>
                <w:sz w:val="24"/>
                <w:szCs w:val="24"/>
              </w:rPr>
              <w:t>-11</w:t>
            </w:r>
          </w:p>
        </w:tc>
        <w:tc>
          <w:tcPr>
            <w:tcW w:w="7926" w:type="dxa"/>
          </w:tcPr>
          <w:p w:rsidR="00181BCE" w:rsidRPr="00DF0A4E" w:rsidRDefault="00181BCE" w:rsidP="00537B9E">
            <w:pPr>
              <w:rPr>
                <w:rFonts w:ascii="Times New Roman" w:hAnsi="Times New Roman" w:cs="Times New Roman"/>
                <w:b/>
                <w:sz w:val="24"/>
                <w:szCs w:val="24"/>
              </w:rPr>
            </w:pPr>
            <w:r w:rsidRPr="00DF0A4E">
              <w:rPr>
                <w:rFonts w:ascii="Times New Roman" w:hAnsi="Times New Roman" w:cs="Times New Roman"/>
                <w:b/>
                <w:sz w:val="24"/>
                <w:szCs w:val="24"/>
              </w:rPr>
              <w:t>Физическая культура 10-11 класс</w:t>
            </w:r>
          </w:p>
          <w:p w:rsidR="00181BCE" w:rsidRPr="00DF0A4E" w:rsidRDefault="00181BCE" w:rsidP="00537B9E">
            <w:pPr>
              <w:rPr>
                <w:rFonts w:ascii="Times New Roman" w:hAnsi="Times New Roman" w:cs="Times New Roman"/>
                <w:sz w:val="24"/>
                <w:szCs w:val="24"/>
              </w:rPr>
            </w:pPr>
            <w:r w:rsidRPr="00DF0A4E">
              <w:rPr>
                <w:rFonts w:ascii="Times New Roman" w:hAnsi="Times New Roman" w:cs="Times New Roman"/>
                <w:sz w:val="24"/>
                <w:szCs w:val="24"/>
              </w:rPr>
              <w:t>Лях В.И.</w:t>
            </w:r>
          </w:p>
          <w:p w:rsidR="00181BCE" w:rsidRPr="00DF0A4E" w:rsidRDefault="00181BCE" w:rsidP="00537B9E">
            <w:pPr>
              <w:rPr>
                <w:rFonts w:ascii="Times New Roman" w:hAnsi="Times New Roman" w:cs="Times New Roman"/>
                <w:b/>
                <w:sz w:val="24"/>
                <w:szCs w:val="24"/>
              </w:rPr>
            </w:pPr>
            <w:r w:rsidRPr="00DF0A4E">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9077" w:type="dxa"/>
        <w:tblCellMar>
          <w:left w:w="0" w:type="dxa"/>
          <w:right w:w="0" w:type="dxa"/>
        </w:tblCellMar>
        <w:tblLook w:val="04A0"/>
      </w:tblPr>
      <w:tblGrid>
        <w:gridCol w:w="1010"/>
        <w:gridCol w:w="8067"/>
      </w:tblGrid>
      <w:tr w:rsidR="00181BCE" w:rsidRPr="005A54A8" w:rsidTr="003A751F">
        <w:tc>
          <w:tcPr>
            <w:tcW w:w="1010" w:type="dxa"/>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067" w:type="dxa"/>
          </w:tcPr>
          <w:p w:rsidR="00181BCE" w:rsidRPr="006D5C3A" w:rsidRDefault="00181BCE" w:rsidP="00AB3C1D">
            <w:pPr>
              <w:jc w:val="center"/>
              <w:rPr>
                <w:rFonts w:ascii="Times New Roman" w:hAnsi="Times New Roman" w:cs="Times New Roman"/>
                <w:b/>
                <w:sz w:val="24"/>
                <w:szCs w:val="24"/>
              </w:rPr>
            </w:pPr>
            <w:r>
              <w:rPr>
                <w:rFonts w:ascii="Times New Roman" w:hAnsi="Times New Roman" w:cs="Times New Roman"/>
                <w:b/>
                <w:sz w:val="24"/>
                <w:szCs w:val="24"/>
              </w:rPr>
              <w:t xml:space="preserve">Основы безопасности </w:t>
            </w:r>
            <w:r w:rsidR="00AB3C1D">
              <w:rPr>
                <w:rFonts w:ascii="Times New Roman" w:hAnsi="Times New Roman" w:cs="Times New Roman"/>
                <w:b/>
                <w:sz w:val="24"/>
                <w:szCs w:val="24"/>
              </w:rPr>
              <w:t>и защиты Родины</w:t>
            </w:r>
          </w:p>
        </w:tc>
      </w:tr>
      <w:tr w:rsidR="00181BCE" w:rsidTr="003A751F">
        <w:tc>
          <w:tcPr>
            <w:tcW w:w="1010" w:type="dxa"/>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10-11</w:t>
            </w:r>
          </w:p>
        </w:tc>
        <w:tc>
          <w:tcPr>
            <w:tcW w:w="8067" w:type="dxa"/>
          </w:tcPr>
          <w:p w:rsidR="00181BCE" w:rsidRPr="00DF0A4E" w:rsidRDefault="00181BCE" w:rsidP="00537B9E">
            <w:pPr>
              <w:rPr>
                <w:rFonts w:ascii="Times New Roman" w:hAnsi="Times New Roman" w:cs="Times New Roman"/>
                <w:b/>
                <w:sz w:val="24"/>
                <w:szCs w:val="24"/>
              </w:rPr>
            </w:pPr>
            <w:r w:rsidRPr="00DF0A4E">
              <w:rPr>
                <w:rFonts w:ascii="Times New Roman" w:hAnsi="Times New Roman" w:cs="Times New Roman"/>
                <w:b/>
                <w:sz w:val="24"/>
                <w:szCs w:val="24"/>
              </w:rPr>
              <w:t xml:space="preserve">Основы безопасности жизнедеятельности. 10-11 класс. </w:t>
            </w:r>
          </w:p>
          <w:p w:rsidR="00181BCE" w:rsidRPr="00DF0A4E" w:rsidRDefault="001111D8" w:rsidP="00537B9E">
            <w:pPr>
              <w:rPr>
                <w:rFonts w:ascii="Times New Roman" w:hAnsi="Times New Roman" w:cs="Times New Roman"/>
                <w:sz w:val="24"/>
                <w:szCs w:val="24"/>
              </w:rPr>
            </w:pPr>
            <w:r>
              <w:rPr>
                <w:rFonts w:ascii="Times New Roman" w:hAnsi="Times New Roman" w:cs="Times New Roman"/>
                <w:sz w:val="24"/>
                <w:szCs w:val="24"/>
              </w:rPr>
              <w:t>Хренников Б.О., Гололобов Н.В. и др.</w:t>
            </w:r>
            <w:r w:rsidR="00181BCE" w:rsidRPr="00DF0A4E">
              <w:rPr>
                <w:rFonts w:ascii="Times New Roman" w:hAnsi="Times New Roman" w:cs="Times New Roman"/>
                <w:sz w:val="24"/>
                <w:szCs w:val="24"/>
              </w:rPr>
              <w:t xml:space="preserve"> </w:t>
            </w:r>
          </w:p>
          <w:p w:rsidR="00181BCE" w:rsidRPr="00DF0A4E" w:rsidRDefault="00181BCE" w:rsidP="00537B9E">
            <w:pPr>
              <w:rPr>
                <w:rFonts w:ascii="Times New Roman" w:hAnsi="Times New Roman" w:cs="Times New Roman"/>
                <w:sz w:val="24"/>
                <w:szCs w:val="24"/>
              </w:rPr>
            </w:pPr>
            <w:r w:rsidRPr="00DF0A4E">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b/>
        </w:rPr>
      </w:pPr>
    </w:p>
    <w:tbl>
      <w:tblPr>
        <w:tblStyle w:val="a7"/>
        <w:tblW w:w="9077" w:type="dxa"/>
        <w:tblCellMar>
          <w:left w:w="0" w:type="dxa"/>
          <w:right w:w="0" w:type="dxa"/>
        </w:tblCellMar>
        <w:tblLook w:val="04A0"/>
      </w:tblPr>
      <w:tblGrid>
        <w:gridCol w:w="1010"/>
        <w:gridCol w:w="8067"/>
      </w:tblGrid>
      <w:tr w:rsidR="00181BCE" w:rsidRPr="005A54A8" w:rsidTr="003A751F">
        <w:tc>
          <w:tcPr>
            <w:tcW w:w="1010" w:type="dxa"/>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067" w:type="dxa"/>
          </w:tcPr>
          <w:p w:rsidR="00181BCE" w:rsidRPr="006D5C3A" w:rsidRDefault="00181BCE" w:rsidP="00537B9E">
            <w:pPr>
              <w:jc w:val="center"/>
              <w:rPr>
                <w:rFonts w:ascii="Times New Roman" w:hAnsi="Times New Roman" w:cs="Times New Roman"/>
                <w:b/>
                <w:sz w:val="24"/>
                <w:szCs w:val="24"/>
              </w:rPr>
            </w:pPr>
            <w:r w:rsidRPr="006D5C3A">
              <w:rPr>
                <w:rFonts w:ascii="Times New Roman" w:hAnsi="Times New Roman" w:cs="Times New Roman"/>
                <w:b/>
                <w:sz w:val="24"/>
                <w:szCs w:val="24"/>
              </w:rPr>
              <w:t>Экономика</w:t>
            </w:r>
          </w:p>
        </w:tc>
      </w:tr>
      <w:tr w:rsidR="00181BCE" w:rsidTr="00C15850">
        <w:tc>
          <w:tcPr>
            <w:tcW w:w="1010" w:type="dxa"/>
            <w:vAlign w:val="center"/>
          </w:tcPr>
          <w:p w:rsidR="00181BCE" w:rsidRDefault="00181BCE" w:rsidP="00537B9E">
            <w:pPr>
              <w:jc w:val="center"/>
              <w:rPr>
                <w:rFonts w:ascii="Times New Roman" w:hAnsi="Times New Roman" w:cs="Times New Roman"/>
                <w:sz w:val="24"/>
                <w:szCs w:val="24"/>
              </w:rPr>
            </w:pPr>
            <w:r>
              <w:rPr>
                <w:rFonts w:ascii="Times New Roman" w:hAnsi="Times New Roman" w:cs="Times New Roman"/>
                <w:sz w:val="24"/>
                <w:szCs w:val="24"/>
              </w:rPr>
              <w:t>10</w:t>
            </w:r>
          </w:p>
        </w:tc>
        <w:tc>
          <w:tcPr>
            <w:tcW w:w="8067" w:type="dxa"/>
            <w:shd w:val="clear" w:color="auto" w:fill="auto"/>
          </w:tcPr>
          <w:p w:rsidR="00181BCE" w:rsidRPr="00F7633C" w:rsidRDefault="00181BCE" w:rsidP="00537B9E">
            <w:pPr>
              <w:rPr>
                <w:rFonts w:ascii="Times New Roman" w:hAnsi="Times New Roman" w:cs="Times New Roman"/>
                <w:sz w:val="24"/>
                <w:szCs w:val="24"/>
              </w:rPr>
            </w:pPr>
            <w:r w:rsidRPr="00F7633C">
              <w:rPr>
                <w:rFonts w:ascii="Times New Roman" w:hAnsi="Times New Roman" w:cs="Times New Roman"/>
                <w:b/>
                <w:sz w:val="24"/>
                <w:szCs w:val="24"/>
              </w:rPr>
              <w:t>Экономика. 10-11 класс</w:t>
            </w:r>
            <w:r w:rsidR="00B36440">
              <w:rPr>
                <w:rFonts w:ascii="Times New Roman" w:hAnsi="Times New Roman" w:cs="Times New Roman"/>
                <w:b/>
                <w:sz w:val="24"/>
                <w:szCs w:val="24"/>
              </w:rPr>
              <w:t xml:space="preserve"> </w:t>
            </w:r>
          </w:p>
          <w:p w:rsidR="00181BCE" w:rsidRPr="00F7633C" w:rsidRDefault="00181BCE" w:rsidP="00537B9E">
            <w:pPr>
              <w:rPr>
                <w:rFonts w:ascii="Times New Roman" w:hAnsi="Times New Roman" w:cs="Times New Roman"/>
                <w:sz w:val="24"/>
                <w:szCs w:val="24"/>
              </w:rPr>
            </w:pPr>
            <w:r w:rsidRPr="00F7633C">
              <w:rPr>
                <w:rFonts w:ascii="Times New Roman" w:hAnsi="Times New Roman" w:cs="Times New Roman"/>
                <w:sz w:val="24"/>
                <w:szCs w:val="24"/>
              </w:rPr>
              <w:t>Королева Г.Е, Бурмистров Т.В.</w:t>
            </w:r>
          </w:p>
          <w:p w:rsidR="00181BCE" w:rsidRDefault="00181BCE" w:rsidP="00537B9E">
            <w:pPr>
              <w:rPr>
                <w:rFonts w:ascii="Times New Roman" w:hAnsi="Times New Roman" w:cs="Times New Roman"/>
                <w:sz w:val="24"/>
                <w:szCs w:val="24"/>
              </w:rPr>
            </w:pPr>
            <w:r w:rsidRPr="00F7633C">
              <w:rPr>
                <w:rFonts w:ascii="Times New Roman" w:hAnsi="Times New Roman" w:cs="Times New Roman"/>
                <w:sz w:val="24"/>
                <w:szCs w:val="24"/>
              </w:rPr>
              <w:t>ООО Издательство «ВИТА-ПРЕСС»</w:t>
            </w:r>
          </w:p>
        </w:tc>
      </w:tr>
    </w:tbl>
    <w:p w:rsidR="00181BCE" w:rsidRDefault="00181BCE" w:rsidP="00181BCE">
      <w:pPr>
        <w:rPr>
          <w:rFonts w:ascii="Times New Roman" w:hAnsi="Times New Roman" w:cs="Times New Roman"/>
        </w:rPr>
      </w:pPr>
    </w:p>
    <w:tbl>
      <w:tblPr>
        <w:tblStyle w:val="a7"/>
        <w:tblW w:w="9077" w:type="dxa"/>
        <w:tblCellMar>
          <w:left w:w="0" w:type="dxa"/>
          <w:right w:w="0" w:type="dxa"/>
        </w:tblCellMar>
        <w:tblLook w:val="04A0"/>
      </w:tblPr>
      <w:tblGrid>
        <w:gridCol w:w="1010"/>
        <w:gridCol w:w="8067"/>
      </w:tblGrid>
      <w:tr w:rsidR="00181BCE" w:rsidRPr="005A54A8" w:rsidTr="003A751F">
        <w:tc>
          <w:tcPr>
            <w:tcW w:w="1010" w:type="dxa"/>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067" w:type="dxa"/>
          </w:tcPr>
          <w:p w:rsidR="00181BCE" w:rsidRPr="005A54A8" w:rsidRDefault="00181BCE" w:rsidP="00537B9E">
            <w:pPr>
              <w:jc w:val="center"/>
              <w:rPr>
                <w:rFonts w:ascii="Times New Roman" w:hAnsi="Times New Roman" w:cs="Times New Roman"/>
                <w:b/>
                <w:sz w:val="24"/>
                <w:szCs w:val="24"/>
              </w:rPr>
            </w:pPr>
            <w:r w:rsidRPr="006D5C3A">
              <w:rPr>
                <w:rFonts w:ascii="Times New Roman" w:hAnsi="Times New Roman" w:cs="Times New Roman"/>
                <w:b/>
                <w:sz w:val="24"/>
                <w:szCs w:val="24"/>
              </w:rPr>
              <w:t>Право</w:t>
            </w:r>
          </w:p>
        </w:tc>
      </w:tr>
      <w:tr w:rsidR="00181BCE" w:rsidTr="00C15850">
        <w:tc>
          <w:tcPr>
            <w:tcW w:w="1010" w:type="dxa"/>
            <w:shd w:val="clear" w:color="auto" w:fill="auto"/>
            <w:vAlign w:val="center"/>
          </w:tcPr>
          <w:p w:rsidR="00181BCE" w:rsidRPr="00F7633C" w:rsidRDefault="00181BCE" w:rsidP="00537B9E">
            <w:pPr>
              <w:jc w:val="center"/>
              <w:rPr>
                <w:rFonts w:ascii="Times New Roman" w:hAnsi="Times New Roman" w:cs="Times New Roman"/>
                <w:sz w:val="24"/>
                <w:szCs w:val="24"/>
              </w:rPr>
            </w:pPr>
            <w:r w:rsidRPr="00F7633C">
              <w:rPr>
                <w:rFonts w:ascii="Times New Roman" w:hAnsi="Times New Roman" w:cs="Times New Roman"/>
                <w:sz w:val="24"/>
                <w:szCs w:val="24"/>
              </w:rPr>
              <w:t>11</w:t>
            </w:r>
          </w:p>
        </w:tc>
        <w:tc>
          <w:tcPr>
            <w:tcW w:w="8067" w:type="dxa"/>
            <w:shd w:val="clear" w:color="auto" w:fill="auto"/>
          </w:tcPr>
          <w:p w:rsidR="00181BCE" w:rsidRPr="00F50A8E" w:rsidRDefault="00181BCE" w:rsidP="00537B9E">
            <w:pPr>
              <w:rPr>
                <w:rFonts w:ascii="Times New Roman" w:hAnsi="Times New Roman" w:cs="Times New Roman"/>
                <w:sz w:val="24"/>
                <w:szCs w:val="24"/>
              </w:rPr>
            </w:pPr>
            <w:r w:rsidRPr="00F7633C">
              <w:rPr>
                <w:rFonts w:ascii="Times New Roman" w:hAnsi="Times New Roman" w:cs="Times New Roman"/>
                <w:b/>
                <w:sz w:val="24"/>
                <w:szCs w:val="24"/>
              </w:rPr>
              <w:t>Право. 10-11 класс</w:t>
            </w:r>
            <w:r w:rsidR="00B36440">
              <w:rPr>
                <w:rFonts w:ascii="Times New Roman" w:hAnsi="Times New Roman" w:cs="Times New Roman"/>
                <w:b/>
                <w:sz w:val="24"/>
                <w:szCs w:val="24"/>
              </w:rPr>
              <w:t xml:space="preserve"> </w:t>
            </w:r>
          </w:p>
          <w:p w:rsidR="00181BCE" w:rsidRPr="00F7633C" w:rsidRDefault="00181BCE" w:rsidP="00537B9E">
            <w:pPr>
              <w:rPr>
                <w:rFonts w:ascii="Times New Roman" w:hAnsi="Times New Roman" w:cs="Times New Roman"/>
                <w:sz w:val="24"/>
                <w:szCs w:val="24"/>
              </w:rPr>
            </w:pPr>
            <w:r w:rsidRPr="00F7633C">
              <w:rPr>
                <w:rFonts w:ascii="Times New Roman" w:hAnsi="Times New Roman" w:cs="Times New Roman"/>
                <w:sz w:val="24"/>
                <w:szCs w:val="24"/>
              </w:rPr>
              <w:t>Никитин А.Ф., Никитина Т.И., Акчурин Т.Ф.</w:t>
            </w:r>
          </w:p>
          <w:p w:rsidR="00181BCE" w:rsidRDefault="00181BCE" w:rsidP="00537B9E">
            <w:pPr>
              <w:rPr>
                <w:rFonts w:ascii="Times New Roman" w:hAnsi="Times New Roman" w:cs="Times New Roman"/>
                <w:sz w:val="24"/>
                <w:szCs w:val="24"/>
              </w:rPr>
            </w:pPr>
            <w:r w:rsidRPr="00F7633C">
              <w:rPr>
                <w:rFonts w:ascii="Times New Roman" w:hAnsi="Times New Roman" w:cs="Times New Roman"/>
                <w:sz w:val="24"/>
                <w:szCs w:val="24"/>
              </w:rPr>
              <w:t>Акционерное общество «Издательство «Просвещение»</w:t>
            </w:r>
          </w:p>
        </w:tc>
      </w:tr>
    </w:tbl>
    <w:p w:rsidR="00181BCE" w:rsidRDefault="00181BCE" w:rsidP="00181BCE">
      <w:pPr>
        <w:rPr>
          <w:rFonts w:ascii="Times New Roman" w:hAnsi="Times New Roman" w:cs="Times New Roman"/>
        </w:rPr>
      </w:pPr>
    </w:p>
    <w:tbl>
      <w:tblPr>
        <w:tblStyle w:val="a7"/>
        <w:tblW w:w="9077" w:type="dxa"/>
        <w:tblCellMar>
          <w:left w:w="0" w:type="dxa"/>
          <w:right w:w="0" w:type="dxa"/>
        </w:tblCellMar>
        <w:tblLook w:val="04A0"/>
      </w:tblPr>
      <w:tblGrid>
        <w:gridCol w:w="1010"/>
        <w:gridCol w:w="8067"/>
      </w:tblGrid>
      <w:tr w:rsidR="00181BCE" w:rsidRPr="005A54A8" w:rsidTr="003A751F">
        <w:tc>
          <w:tcPr>
            <w:tcW w:w="1010" w:type="dxa"/>
          </w:tcPr>
          <w:p w:rsidR="00181BCE" w:rsidRPr="005A54A8" w:rsidRDefault="00181BCE" w:rsidP="00537B9E">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067" w:type="dxa"/>
          </w:tcPr>
          <w:p w:rsidR="00181BCE" w:rsidRPr="005A54A8" w:rsidRDefault="00181BCE" w:rsidP="00537B9E">
            <w:pPr>
              <w:jc w:val="center"/>
              <w:rPr>
                <w:rFonts w:ascii="Times New Roman" w:hAnsi="Times New Roman" w:cs="Times New Roman"/>
                <w:b/>
                <w:sz w:val="24"/>
                <w:szCs w:val="24"/>
              </w:rPr>
            </w:pPr>
            <w:r w:rsidRPr="008F1320">
              <w:rPr>
                <w:rFonts w:ascii="Times New Roman" w:hAnsi="Times New Roman" w:cs="Times New Roman"/>
                <w:b/>
                <w:sz w:val="24"/>
                <w:szCs w:val="24"/>
              </w:rPr>
              <w:t>Астрономия</w:t>
            </w:r>
          </w:p>
        </w:tc>
      </w:tr>
      <w:tr w:rsidR="00181BCE" w:rsidTr="00C15850">
        <w:tc>
          <w:tcPr>
            <w:tcW w:w="1010" w:type="dxa"/>
            <w:vAlign w:val="center"/>
          </w:tcPr>
          <w:p w:rsidR="00181BCE" w:rsidRPr="00F7633C" w:rsidRDefault="00181BCE" w:rsidP="00537B9E">
            <w:pPr>
              <w:jc w:val="center"/>
              <w:rPr>
                <w:rFonts w:ascii="Times New Roman" w:hAnsi="Times New Roman" w:cs="Times New Roman"/>
                <w:sz w:val="24"/>
                <w:szCs w:val="24"/>
              </w:rPr>
            </w:pPr>
            <w:r w:rsidRPr="00F7633C">
              <w:rPr>
                <w:rFonts w:ascii="Times New Roman" w:hAnsi="Times New Roman" w:cs="Times New Roman"/>
                <w:sz w:val="24"/>
                <w:szCs w:val="24"/>
              </w:rPr>
              <w:t>11</w:t>
            </w:r>
          </w:p>
        </w:tc>
        <w:tc>
          <w:tcPr>
            <w:tcW w:w="8067" w:type="dxa"/>
            <w:shd w:val="clear" w:color="auto" w:fill="auto"/>
          </w:tcPr>
          <w:p w:rsidR="00181BCE" w:rsidRPr="00F50A8E" w:rsidRDefault="00181BCE" w:rsidP="00537B9E">
            <w:pPr>
              <w:rPr>
                <w:rFonts w:ascii="Times New Roman" w:hAnsi="Times New Roman" w:cs="Times New Roman"/>
                <w:sz w:val="24"/>
                <w:szCs w:val="24"/>
              </w:rPr>
            </w:pPr>
            <w:r w:rsidRPr="00F7633C">
              <w:rPr>
                <w:rFonts w:ascii="Times New Roman" w:hAnsi="Times New Roman"/>
                <w:b/>
                <w:sz w:val="24"/>
                <w:szCs w:val="24"/>
              </w:rPr>
              <w:t>Астрономия. 11 класс</w:t>
            </w:r>
          </w:p>
          <w:p w:rsidR="00181BCE" w:rsidRPr="00F7633C" w:rsidRDefault="00181BCE" w:rsidP="00537B9E">
            <w:pPr>
              <w:rPr>
                <w:rFonts w:ascii="Times New Roman" w:hAnsi="Times New Roman"/>
                <w:sz w:val="24"/>
                <w:szCs w:val="24"/>
              </w:rPr>
            </w:pPr>
            <w:r w:rsidRPr="00F7633C">
              <w:rPr>
                <w:rFonts w:ascii="Times New Roman" w:hAnsi="Times New Roman"/>
                <w:sz w:val="24"/>
                <w:szCs w:val="24"/>
              </w:rPr>
              <w:t xml:space="preserve">Воронцов-Вельяминов Б.А. </w:t>
            </w:r>
          </w:p>
          <w:p w:rsidR="00181BCE" w:rsidRDefault="00181BCE" w:rsidP="00537B9E">
            <w:pPr>
              <w:rPr>
                <w:rFonts w:ascii="Times New Roman" w:hAnsi="Times New Roman" w:cs="Times New Roman"/>
                <w:sz w:val="24"/>
                <w:szCs w:val="24"/>
              </w:rPr>
            </w:pPr>
            <w:r w:rsidRPr="00F7633C">
              <w:rPr>
                <w:rFonts w:ascii="Times New Roman" w:hAnsi="Times New Roman"/>
                <w:sz w:val="24"/>
                <w:szCs w:val="24"/>
              </w:rPr>
              <w:t>Издательство «Дрофа»</w:t>
            </w:r>
          </w:p>
        </w:tc>
      </w:tr>
    </w:tbl>
    <w:p w:rsidR="00181BCE" w:rsidRDefault="00181BCE" w:rsidP="00181BCE">
      <w:pPr>
        <w:rPr>
          <w:rFonts w:ascii="Times New Roman" w:hAnsi="Times New Roman" w:cs="Times New Roman"/>
        </w:rPr>
      </w:pPr>
    </w:p>
    <w:p w:rsidR="00181BCE" w:rsidRDefault="00181BCE" w:rsidP="00181BCE">
      <w:pPr>
        <w:rPr>
          <w:rFonts w:ascii="Times New Roman" w:hAnsi="Times New Roman" w:cs="Times New Roman"/>
        </w:rPr>
      </w:pPr>
      <w:bookmarkStart w:id="4" w:name="_GoBack"/>
      <w:bookmarkEnd w:id="4"/>
    </w:p>
    <w:p w:rsidR="002729D5" w:rsidRDefault="002729D5">
      <w:pPr>
        <w:pStyle w:val="21"/>
        <w:shd w:val="clear" w:color="auto" w:fill="auto"/>
        <w:spacing w:after="0" w:line="274" w:lineRule="exact"/>
        <w:ind w:firstLine="600"/>
        <w:jc w:val="both"/>
        <w:sectPr w:rsidR="002729D5" w:rsidSect="003A60C7">
          <w:pgSz w:w="11900" w:h="16840"/>
          <w:pgMar w:top="567" w:right="1490" w:bottom="1561" w:left="1525" w:header="0" w:footer="3" w:gutter="0"/>
          <w:cols w:space="720"/>
          <w:noEndnote/>
          <w:docGrid w:linePitch="360"/>
        </w:sectPr>
      </w:pPr>
    </w:p>
    <w:p w:rsidR="001E7D3B" w:rsidRDefault="001E7D3B">
      <w:pPr>
        <w:pStyle w:val="21"/>
        <w:shd w:val="clear" w:color="auto" w:fill="auto"/>
        <w:spacing w:after="0" w:line="274" w:lineRule="exact"/>
        <w:ind w:firstLine="600"/>
        <w:jc w:val="both"/>
        <w:sectPr w:rsidR="001E7D3B" w:rsidSect="003A60C7">
          <w:pgSz w:w="11900" w:h="16840"/>
          <w:pgMar w:top="567" w:right="1490" w:bottom="1561" w:left="1525" w:header="0" w:footer="3" w:gutter="0"/>
          <w:cols w:space="720"/>
          <w:noEndnote/>
          <w:docGrid w:linePitch="360"/>
        </w:sectPr>
      </w:pPr>
    </w:p>
    <w:p w:rsidR="001E7D3B" w:rsidRDefault="001E7D3B" w:rsidP="0060538D">
      <w:pPr>
        <w:pStyle w:val="2c"/>
        <w:framePr w:w="14203" w:wrap="notBeside" w:vAnchor="text" w:hAnchor="text" w:xAlign="center" w:y="1"/>
        <w:shd w:val="clear" w:color="auto" w:fill="auto"/>
        <w:tabs>
          <w:tab w:val="left" w:leader="underscore" w:pos="10022"/>
        </w:tabs>
        <w:jc w:val="both"/>
        <w:rPr>
          <w:sz w:val="2"/>
          <w:szCs w:val="2"/>
        </w:rPr>
      </w:pPr>
    </w:p>
    <w:sectPr w:rsidR="001E7D3B" w:rsidSect="0060538D">
      <w:pgSz w:w="16840" w:h="11900" w:orient="landscape"/>
      <w:pgMar w:top="759" w:right="1328" w:bottom="1957" w:left="128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37B" w:rsidRDefault="005A637B" w:rsidP="001E7D3B">
      <w:r>
        <w:separator/>
      </w:r>
    </w:p>
  </w:endnote>
  <w:endnote w:type="continuationSeparator" w:id="1">
    <w:p w:rsidR="005A637B" w:rsidRDefault="005A637B" w:rsidP="001E7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37B" w:rsidRDefault="005A637B"/>
  </w:footnote>
  <w:footnote w:type="continuationSeparator" w:id="1">
    <w:p w:rsidR="005A637B" w:rsidRDefault="005A637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54CB6"/>
    <w:multiLevelType w:val="multilevel"/>
    <w:tmpl w:val="45C64B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C44234"/>
    <w:multiLevelType w:val="multilevel"/>
    <w:tmpl w:val="1A78F1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DD109D"/>
    <w:multiLevelType w:val="multilevel"/>
    <w:tmpl w:val="176CEDD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910186"/>
    <w:multiLevelType w:val="multilevel"/>
    <w:tmpl w:val="64A8F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3B26F6"/>
    <w:multiLevelType w:val="multilevel"/>
    <w:tmpl w:val="B1F8106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343ABF"/>
    <w:multiLevelType w:val="multilevel"/>
    <w:tmpl w:val="C5FCF5B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245D28"/>
    <w:multiLevelType w:val="multilevel"/>
    <w:tmpl w:val="47F286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0E11CD"/>
    <w:multiLevelType w:val="multilevel"/>
    <w:tmpl w:val="796CC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8E4D26"/>
    <w:multiLevelType w:val="multilevel"/>
    <w:tmpl w:val="D72A06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2"/>
  </w:num>
  <w:num w:numId="4">
    <w:abstractNumId w:val="1"/>
  </w:num>
  <w:num w:numId="5">
    <w:abstractNumId w:val="8"/>
  </w:num>
  <w:num w:numId="6">
    <w:abstractNumId w:val="4"/>
  </w:num>
  <w:num w:numId="7">
    <w:abstractNumId w:val="6"/>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savePreviewPicture/>
  <w:footnotePr>
    <w:footnote w:id="0"/>
    <w:footnote w:id="1"/>
  </w:footnotePr>
  <w:endnotePr>
    <w:endnote w:id="0"/>
    <w:endnote w:id="1"/>
  </w:endnotePr>
  <w:compat>
    <w:doNotExpandShiftReturn/>
    <w:useFELayout/>
  </w:compat>
  <w:rsids>
    <w:rsidRoot w:val="001E7D3B"/>
    <w:rsid w:val="000344D7"/>
    <w:rsid w:val="0004203D"/>
    <w:rsid w:val="000538BC"/>
    <w:rsid w:val="00055287"/>
    <w:rsid w:val="000B3737"/>
    <w:rsid w:val="000C5B35"/>
    <w:rsid w:val="000D69C4"/>
    <w:rsid w:val="000F083E"/>
    <w:rsid w:val="0010401F"/>
    <w:rsid w:val="001111D8"/>
    <w:rsid w:val="00125359"/>
    <w:rsid w:val="001707A4"/>
    <w:rsid w:val="00181BCE"/>
    <w:rsid w:val="0019181F"/>
    <w:rsid w:val="001958F3"/>
    <w:rsid w:val="00196FB4"/>
    <w:rsid w:val="001E2C46"/>
    <w:rsid w:val="001E7D3B"/>
    <w:rsid w:val="001F0D30"/>
    <w:rsid w:val="001F6F03"/>
    <w:rsid w:val="00214635"/>
    <w:rsid w:val="00223A57"/>
    <w:rsid w:val="00223AEC"/>
    <w:rsid w:val="00233508"/>
    <w:rsid w:val="00256059"/>
    <w:rsid w:val="002729D5"/>
    <w:rsid w:val="002B0BC4"/>
    <w:rsid w:val="002D2922"/>
    <w:rsid w:val="00302B40"/>
    <w:rsid w:val="00332CE2"/>
    <w:rsid w:val="00343D69"/>
    <w:rsid w:val="003851D8"/>
    <w:rsid w:val="003A60C7"/>
    <w:rsid w:val="003A751F"/>
    <w:rsid w:val="003C6CC6"/>
    <w:rsid w:val="003D7700"/>
    <w:rsid w:val="00412F57"/>
    <w:rsid w:val="0043012A"/>
    <w:rsid w:val="004336D5"/>
    <w:rsid w:val="00451A30"/>
    <w:rsid w:val="00463A20"/>
    <w:rsid w:val="0049405D"/>
    <w:rsid w:val="004C07E1"/>
    <w:rsid w:val="004D28D9"/>
    <w:rsid w:val="004E0C2E"/>
    <w:rsid w:val="004F7EF3"/>
    <w:rsid w:val="00516E98"/>
    <w:rsid w:val="00555DEA"/>
    <w:rsid w:val="005805B7"/>
    <w:rsid w:val="00581850"/>
    <w:rsid w:val="005A637B"/>
    <w:rsid w:val="005B0BCA"/>
    <w:rsid w:val="005C2ACF"/>
    <w:rsid w:val="005F6D83"/>
    <w:rsid w:val="0060538D"/>
    <w:rsid w:val="00631FA1"/>
    <w:rsid w:val="00674C8F"/>
    <w:rsid w:val="00697F2E"/>
    <w:rsid w:val="006D1D6D"/>
    <w:rsid w:val="006E5A88"/>
    <w:rsid w:val="00774D73"/>
    <w:rsid w:val="00786E56"/>
    <w:rsid w:val="007A4AC0"/>
    <w:rsid w:val="007C7176"/>
    <w:rsid w:val="0080770D"/>
    <w:rsid w:val="00817E36"/>
    <w:rsid w:val="00836719"/>
    <w:rsid w:val="00872B18"/>
    <w:rsid w:val="00875DFA"/>
    <w:rsid w:val="0088004E"/>
    <w:rsid w:val="008B0FCF"/>
    <w:rsid w:val="008B2A8B"/>
    <w:rsid w:val="009449F1"/>
    <w:rsid w:val="0096739D"/>
    <w:rsid w:val="00967650"/>
    <w:rsid w:val="009872F5"/>
    <w:rsid w:val="00993BAE"/>
    <w:rsid w:val="009E738F"/>
    <w:rsid w:val="00A10D92"/>
    <w:rsid w:val="00A145D5"/>
    <w:rsid w:val="00A25C3E"/>
    <w:rsid w:val="00A43A76"/>
    <w:rsid w:val="00A709CF"/>
    <w:rsid w:val="00A76921"/>
    <w:rsid w:val="00A87C10"/>
    <w:rsid w:val="00A94EEA"/>
    <w:rsid w:val="00AA609E"/>
    <w:rsid w:val="00AB3C1D"/>
    <w:rsid w:val="00AB71AC"/>
    <w:rsid w:val="00AD4BE6"/>
    <w:rsid w:val="00AF17DB"/>
    <w:rsid w:val="00AF6EEC"/>
    <w:rsid w:val="00B075BB"/>
    <w:rsid w:val="00B36440"/>
    <w:rsid w:val="00B50FC6"/>
    <w:rsid w:val="00B51C6D"/>
    <w:rsid w:val="00B6104C"/>
    <w:rsid w:val="00B701CF"/>
    <w:rsid w:val="00B75321"/>
    <w:rsid w:val="00B83235"/>
    <w:rsid w:val="00B93F1E"/>
    <w:rsid w:val="00BB1EA9"/>
    <w:rsid w:val="00BF4FAD"/>
    <w:rsid w:val="00C0285F"/>
    <w:rsid w:val="00C10F03"/>
    <w:rsid w:val="00C15850"/>
    <w:rsid w:val="00C84350"/>
    <w:rsid w:val="00CB2FFD"/>
    <w:rsid w:val="00CB7A25"/>
    <w:rsid w:val="00CC02B0"/>
    <w:rsid w:val="00CC350E"/>
    <w:rsid w:val="00CC79FC"/>
    <w:rsid w:val="00CD198B"/>
    <w:rsid w:val="00CD55E5"/>
    <w:rsid w:val="00CD764E"/>
    <w:rsid w:val="00D15305"/>
    <w:rsid w:val="00D20264"/>
    <w:rsid w:val="00D3320D"/>
    <w:rsid w:val="00D400EB"/>
    <w:rsid w:val="00D6235B"/>
    <w:rsid w:val="00D649FC"/>
    <w:rsid w:val="00D67460"/>
    <w:rsid w:val="00DA6F75"/>
    <w:rsid w:val="00DB2EAC"/>
    <w:rsid w:val="00DB727E"/>
    <w:rsid w:val="00DB78CC"/>
    <w:rsid w:val="00DC5CD6"/>
    <w:rsid w:val="00DE44C2"/>
    <w:rsid w:val="00DF60B7"/>
    <w:rsid w:val="00E04C0D"/>
    <w:rsid w:val="00E37FC6"/>
    <w:rsid w:val="00E8078F"/>
    <w:rsid w:val="00E80ED5"/>
    <w:rsid w:val="00E941F7"/>
    <w:rsid w:val="00EA3B6A"/>
    <w:rsid w:val="00F02B2F"/>
    <w:rsid w:val="00F02DEE"/>
    <w:rsid w:val="00F23386"/>
    <w:rsid w:val="00F303C2"/>
    <w:rsid w:val="00F5283D"/>
    <w:rsid w:val="00F85D0B"/>
    <w:rsid w:val="00FA0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7D3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E7D3B"/>
    <w:rPr>
      <w:color w:val="0066CC"/>
      <w:u w:val="single"/>
    </w:rPr>
  </w:style>
  <w:style w:type="character" w:customStyle="1" w:styleId="2Exact">
    <w:name w:val="Подпись к картинке (2) Exact"/>
    <w:basedOn w:val="a0"/>
    <w:link w:val="2"/>
    <w:rsid w:val="001E7D3B"/>
    <w:rPr>
      <w:rFonts w:ascii="Times New Roman" w:eastAsia="Times New Roman" w:hAnsi="Times New Roman" w:cs="Times New Roman"/>
      <w:b/>
      <w:bCs/>
      <w:i w:val="0"/>
      <w:iCs w:val="0"/>
      <w:smallCaps w:val="0"/>
      <w:strike w:val="0"/>
      <w:u w:val="none"/>
    </w:rPr>
  </w:style>
  <w:style w:type="character" w:customStyle="1" w:styleId="2Exact0">
    <w:name w:val="Подпись к картинке (2) Exact"/>
    <w:basedOn w:val="2Exact"/>
    <w:rsid w:val="001E7D3B"/>
    <w:rPr>
      <w:color w:val="000000"/>
      <w:spacing w:val="0"/>
      <w:w w:val="100"/>
      <w:position w:val="0"/>
      <w:sz w:val="24"/>
      <w:szCs w:val="24"/>
      <w:lang w:val="ru-RU" w:eastAsia="ru-RU" w:bidi="ru-RU"/>
    </w:rPr>
  </w:style>
  <w:style w:type="character" w:customStyle="1" w:styleId="Exact">
    <w:name w:val="Подпись к картинке Exact"/>
    <w:basedOn w:val="a0"/>
    <w:link w:val="a4"/>
    <w:rsid w:val="001E7D3B"/>
    <w:rPr>
      <w:rFonts w:ascii="Times New Roman" w:eastAsia="Times New Roman" w:hAnsi="Times New Roman" w:cs="Times New Roman"/>
      <w:b w:val="0"/>
      <w:bCs w:val="0"/>
      <w:i w:val="0"/>
      <w:iCs w:val="0"/>
      <w:smallCaps w:val="0"/>
      <w:strike w:val="0"/>
      <w:u w:val="none"/>
    </w:rPr>
  </w:style>
  <w:style w:type="character" w:customStyle="1" w:styleId="Exact0">
    <w:name w:val="Подпись к картинке Exact"/>
    <w:basedOn w:val="Exact"/>
    <w:rsid w:val="001E7D3B"/>
    <w:rPr>
      <w:color w:val="000000"/>
      <w:spacing w:val="0"/>
      <w:w w:val="100"/>
      <w:position w:val="0"/>
      <w:sz w:val="24"/>
      <w:szCs w:val="24"/>
      <w:lang w:val="ru-RU" w:eastAsia="ru-RU" w:bidi="ru-RU"/>
    </w:rPr>
  </w:style>
  <w:style w:type="character" w:customStyle="1" w:styleId="2Exact1">
    <w:name w:val="Основной текст (2) Exact"/>
    <w:basedOn w:val="a0"/>
    <w:rsid w:val="001E7D3B"/>
    <w:rPr>
      <w:rFonts w:ascii="Times New Roman" w:eastAsia="Times New Roman" w:hAnsi="Times New Roman" w:cs="Times New Roman"/>
      <w:b w:val="0"/>
      <w:bCs w:val="0"/>
      <w:i w:val="0"/>
      <w:iCs w:val="0"/>
      <w:smallCaps w:val="0"/>
      <w:strike w:val="0"/>
      <w:u w:val="none"/>
    </w:rPr>
  </w:style>
  <w:style w:type="character" w:customStyle="1" w:styleId="2Exact2">
    <w:name w:val="Основной текст (2) Exact"/>
    <w:basedOn w:val="20"/>
    <w:rsid w:val="001E7D3B"/>
  </w:style>
  <w:style w:type="character" w:customStyle="1" w:styleId="3">
    <w:name w:val="Основной текст (3)_"/>
    <w:basedOn w:val="a0"/>
    <w:link w:val="30"/>
    <w:rsid w:val="001E7D3B"/>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сновной текст (3)"/>
    <w:basedOn w:val="3"/>
    <w:rsid w:val="001E7D3B"/>
    <w:rPr>
      <w:color w:val="000000"/>
      <w:spacing w:val="0"/>
      <w:w w:val="100"/>
      <w:position w:val="0"/>
      <w:lang w:val="ru-RU" w:eastAsia="ru-RU" w:bidi="ru-RU"/>
    </w:rPr>
  </w:style>
  <w:style w:type="character" w:customStyle="1" w:styleId="20">
    <w:name w:val="Основной текст (2)_"/>
    <w:basedOn w:val="a0"/>
    <w:link w:val="21"/>
    <w:rsid w:val="001E7D3B"/>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0"/>
    <w:rsid w:val="001E7D3B"/>
    <w:rPr>
      <w:color w:val="000000"/>
      <w:spacing w:val="0"/>
      <w:w w:val="100"/>
      <w:position w:val="0"/>
      <w:sz w:val="24"/>
      <w:szCs w:val="24"/>
      <w:lang w:val="ru-RU" w:eastAsia="ru-RU" w:bidi="ru-RU"/>
    </w:rPr>
  </w:style>
  <w:style w:type="character" w:customStyle="1" w:styleId="4">
    <w:name w:val="Основной текст (4)_"/>
    <w:basedOn w:val="a0"/>
    <w:link w:val="40"/>
    <w:rsid w:val="001E7D3B"/>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sid w:val="001E7D3B"/>
    <w:rPr>
      <w:color w:val="000000"/>
      <w:spacing w:val="0"/>
      <w:w w:val="100"/>
      <w:position w:val="0"/>
      <w:sz w:val="24"/>
      <w:szCs w:val="24"/>
      <w:lang w:val="ru-RU" w:eastAsia="ru-RU" w:bidi="ru-RU"/>
    </w:rPr>
  </w:style>
  <w:style w:type="character" w:customStyle="1" w:styleId="23">
    <w:name w:val="Основной текст (2)"/>
    <w:basedOn w:val="20"/>
    <w:rsid w:val="001E7D3B"/>
    <w:rPr>
      <w:color w:val="000000"/>
      <w:spacing w:val="0"/>
      <w:w w:val="100"/>
      <w:position w:val="0"/>
      <w:sz w:val="24"/>
      <w:szCs w:val="24"/>
      <w:lang w:val="en-US" w:eastAsia="en-US" w:bidi="en-US"/>
    </w:rPr>
  </w:style>
  <w:style w:type="character" w:customStyle="1" w:styleId="1">
    <w:name w:val="Заголовок №1_"/>
    <w:basedOn w:val="a0"/>
    <w:link w:val="10"/>
    <w:rsid w:val="001E7D3B"/>
    <w:rPr>
      <w:rFonts w:ascii="Times New Roman" w:eastAsia="Times New Roman" w:hAnsi="Times New Roman" w:cs="Times New Roman"/>
      <w:b/>
      <w:bCs/>
      <w:i w:val="0"/>
      <w:iCs w:val="0"/>
      <w:smallCaps w:val="0"/>
      <w:strike w:val="0"/>
      <w:sz w:val="30"/>
      <w:szCs w:val="30"/>
      <w:u w:val="none"/>
    </w:rPr>
  </w:style>
  <w:style w:type="character" w:customStyle="1" w:styleId="11">
    <w:name w:val="Заголовок №1"/>
    <w:basedOn w:val="1"/>
    <w:rsid w:val="001E7D3B"/>
    <w:rPr>
      <w:color w:val="000000"/>
      <w:spacing w:val="0"/>
      <w:w w:val="100"/>
      <w:position w:val="0"/>
      <w:lang w:val="ru-RU" w:eastAsia="ru-RU" w:bidi="ru-RU"/>
    </w:rPr>
  </w:style>
  <w:style w:type="character" w:customStyle="1" w:styleId="5">
    <w:name w:val="Основной текст (5)_"/>
    <w:basedOn w:val="a0"/>
    <w:link w:val="50"/>
    <w:rsid w:val="001E7D3B"/>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sid w:val="001E7D3B"/>
    <w:rPr>
      <w:color w:val="000000"/>
      <w:spacing w:val="0"/>
      <w:w w:val="100"/>
      <w:position w:val="0"/>
      <w:lang w:val="ru-RU" w:eastAsia="ru-RU" w:bidi="ru-RU"/>
    </w:rPr>
  </w:style>
  <w:style w:type="character" w:customStyle="1" w:styleId="24">
    <w:name w:val="Заголовок №2_"/>
    <w:basedOn w:val="a0"/>
    <w:link w:val="25"/>
    <w:rsid w:val="001E7D3B"/>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sid w:val="001E7D3B"/>
    <w:rPr>
      <w:rFonts w:ascii="Times New Roman" w:eastAsia="Times New Roman" w:hAnsi="Times New Roman" w:cs="Times New Roman"/>
      <w:b/>
      <w:bCs/>
      <w:i w:val="0"/>
      <w:iCs w:val="0"/>
      <w:smallCaps w:val="0"/>
      <w:strike w:val="0"/>
      <w:sz w:val="22"/>
      <w:szCs w:val="22"/>
      <w:u w:val="none"/>
    </w:rPr>
  </w:style>
  <w:style w:type="character" w:customStyle="1" w:styleId="26">
    <w:name w:val="Основной текст (2)"/>
    <w:basedOn w:val="20"/>
    <w:rsid w:val="001E7D3B"/>
    <w:rPr>
      <w:color w:val="000000"/>
      <w:spacing w:val="0"/>
      <w:w w:val="100"/>
      <w:position w:val="0"/>
      <w:sz w:val="24"/>
      <w:szCs w:val="24"/>
      <w:lang w:val="ru-RU" w:eastAsia="ru-RU" w:bidi="ru-RU"/>
    </w:rPr>
  </w:style>
  <w:style w:type="character" w:customStyle="1" w:styleId="27">
    <w:name w:val="Основной текст (2)"/>
    <w:basedOn w:val="20"/>
    <w:rsid w:val="001E7D3B"/>
    <w:rPr>
      <w:color w:val="000000"/>
      <w:spacing w:val="0"/>
      <w:w w:val="100"/>
      <w:position w:val="0"/>
      <w:sz w:val="24"/>
      <w:szCs w:val="24"/>
      <w:lang w:val="ru-RU" w:eastAsia="ru-RU" w:bidi="ru-RU"/>
    </w:rPr>
  </w:style>
  <w:style w:type="character" w:customStyle="1" w:styleId="211pt">
    <w:name w:val="Основной текст (2) + 11 pt;Полужирный"/>
    <w:basedOn w:val="20"/>
    <w:rsid w:val="001E7D3B"/>
    <w:rPr>
      <w:b/>
      <w:bCs/>
      <w:color w:val="000000"/>
      <w:spacing w:val="0"/>
      <w:w w:val="100"/>
      <w:position w:val="0"/>
      <w:sz w:val="22"/>
      <w:szCs w:val="22"/>
      <w:lang w:val="ru-RU" w:eastAsia="ru-RU" w:bidi="ru-RU"/>
    </w:rPr>
  </w:style>
  <w:style w:type="character" w:customStyle="1" w:styleId="211pt0">
    <w:name w:val="Основной текст (2) + 11 pt;Полужирный"/>
    <w:basedOn w:val="20"/>
    <w:rsid w:val="001E7D3B"/>
    <w:rPr>
      <w:b/>
      <w:bCs/>
      <w:color w:val="000000"/>
      <w:spacing w:val="0"/>
      <w:w w:val="100"/>
      <w:position w:val="0"/>
      <w:sz w:val="22"/>
      <w:szCs w:val="22"/>
      <w:lang w:val="ru-RU" w:eastAsia="ru-RU" w:bidi="ru-RU"/>
    </w:rPr>
  </w:style>
  <w:style w:type="character" w:customStyle="1" w:styleId="211pt1">
    <w:name w:val="Основной текст (2) + 11 pt;Полужирный"/>
    <w:basedOn w:val="20"/>
    <w:rsid w:val="001E7D3B"/>
    <w:rPr>
      <w:b/>
      <w:bCs/>
      <w:color w:val="000000"/>
      <w:spacing w:val="0"/>
      <w:w w:val="100"/>
      <w:position w:val="0"/>
      <w:sz w:val="22"/>
      <w:szCs w:val="22"/>
      <w:lang w:val="ru-RU" w:eastAsia="ru-RU" w:bidi="ru-RU"/>
    </w:rPr>
  </w:style>
  <w:style w:type="character" w:customStyle="1" w:styleId="211pt2">
    <w:name w:val="Основной текст (2) + 11 pt;Полужирный"/>
    <w:basedOn w:val="20"/>
    <w:rsid w:val="001E7D3B"/>
    <w:rPr>
      <w:b/>
      <w:bCs/>
      <w:color w:val="000000"/>
      <w:spacing w:val="0"/>
      <w:w w:val="100"/>
      <w:position w:val="0"/>
      <w:sz w:val="22"/>
      <w:szCs w:val="22"/>
      <w:lang w:val="ru-RU" w:eastAsia="ru-RU" w:bidi="ru-RU"/>
    </w:rPr>
  </w:style>
  <w:style w:type="character" w:customStyle="1" w:styleId="21pt">
    <w:name w:val="Основной текст (2) + Интервал 1 pt"/>
    <w:basedOn w:val="20"/>
    <w:rsid w:val="001E7D3B"/>
    <w:rPr>
      <w:b/>
      <w:bCs/>
      <w:color w:val="000000"/>
      <w:spacing w:val="20"/>
      <w:w w:val="100"/>
      <w:position w:val="0"/>
      <w:sz w:val="24"/>
      <w:szCs w:val="24"/>
      <w:lang w:val="ru-RU" w:eastAsia="ru-RU" w:bidi="ru-RU"/>
    </w:rPr>
  </w:style>
  <w:style w:type="character" w:customStyle="1" w:styleId="29pt">
    <w:name w:val="Основной текст (2) + 9 pt;Полужирный"/>
    <w:basedOn w:val="20"/>
    <w:rsid w:val="001E7D3B"/>
    <w:rPr>
      <w:b/>
      <w:bCs/>
      <w:color w:val="000000"/>
      <w:spacing w:val="0"/>
      <w:w w:val="100"/>
      <w:position w:val="0"/>
      <w:sz w:val="18"/>
      <w:szCs w:val="18"/>
      <w:lang w:val="ru-RU" w:eastAsia="ru-RU" w:bidi="ru-RU"/>
    </w:rPr>
  </w:style>
  <w:style w:type="character" w:customStyle="1" w:styleId="29pt0">
    <w:name w:val="Основной текст (2) + 9 pt;Полужирный"/>
    <w:basedOn w:val="20"/>
    <w:rsid w:val="001E7D3B"/>
    <w:rPr>
      <w:b/>
      <w:bCs/>
      <w:color w:val="000000"/>
      <w:spacing w:val="0"/>
      <w:w w:val="100"/>
      <w:position w:val="0"/>
      <w:sz w:val="18"/>
      <w:szCs w:val="18"/>
      <w:lang w:val="ru-RU" w:eastAsia="ru-RU" w:bidi="ru-RU"/>
    </w:rPr>
  </w:style>
  <w:style w:type="character" w:customStyle="1" w:styleId="29pt1">
    <w:name w:val="Основной текст (2) + 9 pt;Полужирный"/>
    <w:basedOn w:val="20"/>
    <w:rsid w:val="001E7D3B"/>
    <w:rPr>
      <w:b/>
      <w:bCs/>
      <w:color w:val="000000"/>
      <w:spacing w:val="0"/>
      <w:w w:val="100"/>
      <w:position w:val="0"/>
      <w:sz w:val="18"/>
      <w:szCs w:val="18"/>
      <w:lang w:val="ru-RU" w:eastAsia="ru-RU" w:bidi="ru-RU"/>
    </w:rPr>
  </w:style>
  <w:style w:type="character" w:customStyle="1" w:styleId="29pt2">
    <w:name w:val="Основной текст (2) + 9 pt;Полужирный"/>
    <w:basedOn w:val="20"/>
    <w:rsid w:val="001E7D3B"/>
    <w:rPr>
      <w:b/>
      <w:bCs/>
      <w:color w:val="000000"/>
      <w:spacing w:val="0"/>
      <w:w w:val="100"/>
      <w:position w:val="0"/>
      <w:sz w:val="18"/>
      <w:szCs w:val="18"/>
      <w:lang w:val="ru-RU" w:eastAsia="ru-RU" w:bidi="ru-RU"/>
    </w:rPr>
  </w:style>
  <w:style w:type="character" w:customStyle="1" w:styleId="7Exact">
    <w:name w:val="Основной текст (7) Exact"/>
    <w:basedOn w:val="a0"/>
    <w:link w:val="7"/>
    <w:rsid w:val="001E7D3B"/>
    <w:rPr>
      <w:rFonts w:ascii="Courier New" w:eastAsia="Courier New" w:hAnsi="Courier New" w:cs="Courier New"/>
      <w:b/>
      <w:bCs/>
      <w:i/>
      <w:iCs/>
      <w:smallCaps w:val="0"/>
      <w:strike w:val="0"/>
      <w:sz w:val="18"/>
      <w:szCs w:val="18"/>
      <w:u w:val="none"/>
    </w:rPr>
  </w:style>
  <w:style w:type="character" w:customStyle="1" w:styleId="8Exact">
    <w:name w:val="Основной текст (8) Exact"/>
    <w:basedOn w:val="a0"/>
    <w:link w:val="8"/>
    <w:rsid w:val="001E7D3B"/>
    <w:rPr>
      <w:rFonts w:ascii="Courier New" w:eastAsia="Courier New" w:hAnsi="Courier New" w:cs="Courier New"/>
      <w:b/>
      <w:bCs/>
      <w:i w:val="0"/>
      <w:iCs w:val="0"/>
      <w:smallCaps w:val="0"/>
      <w:strike w:val="0"/>
      <w:sz w:val="15"/>
      <w:szCs w:val="15"/>
      <w:u w:val="none"/>
    </w:rPr>
  </w:style>
  <w:style w:type="character" w:customStyle="1" w:styleId="9Exact">
    <w:name w:val="Основной текст (9) Exact"/>
    <w:basedOn w:val="a0"/>
    <w:link w:val="9"/>
    <w:rsid w:val="001E7D3B"/>
    <w:rPr>
      <w:rFonts w:ascii="Franklin Gothic Heavy" w:eastAsia="Franklin Gothic Heavy" w:hAnsi="Franklin Gothic Heavy" w:cs="Franklin Gothic Heavy"/>
      <w:b w:val="0"/>
      <w:bCs w:val="0"/>
      <w:i w:val="0"/>
      <w:iCs w:val="0"/>
      <w:smallCaps w:val="0"/>
      <w:strike w:val="0"/>
      <w:spacing w:val="0"/>
      <w:sz w:val="15"/>
      <w:szCs w:val="15"/>
      <w:u w:val="none"/>
    </w:rPr>
  </w:style>
  <w:style w:type="character" w:customStyle="1" w:styleId="10Exact">
    <w:name w:val="Основной текст (10) Exact"/>
    <w:basedOn w:val="a0"/>
    <w:link w:val="100"/>
    <w:rsid w:val="001E7D3B"/>
    <w:rPr>
      <w:rFonts w:ascii="Times New Roman" w:eastAsia="Times New Roman" w:hAnsi="Times New Roman" w:cs="Times New Roman"/>
      <w:b/>
      <w:bCs/>
      <w:i w:val="0"/>
      <w:iCs w:val="0"/>
      <w:smallCaps w:val="0"/>
      <w:strike w:val="0"/>
      <w:sz w:val="18"/>
      <w:szCs w:val="18"/>
      <w:u w:val="none"/>
    </w:rPr>
  </w:style>
  <w:style w:type="character" w:customStyle="1" w:styleId="10Exact0">
    <w:name w:val="Основной текст (10) Exact"/>
    <w:basedOn w:val="10Exact"/>
    <w:rsid w:val="001E7D3B"/>
    <w:rPr>
      <w:color w:val="000000"/>
      <w:spacing w:val="0"/>
      <w:w w:val="100"/>
      <w:position w:val="0"/>
      <w:lang w:val="ru-RU" w:eastAsia="ru-RU" w:bidi="ru-RU"/>
    </w:rPr>
  </w:style>
  <w:style w:type="character" w:customStyle="1" w:styleId="10Exact1">
    <w:name w:val="Основной текст (10) Exact"/>
    <w:basedOn w:val="10Exact"/>
    <w:rsid w:val="001E7D3B"/>
    <w:rPr>
      <w:color w:val="000000"/>
      <w:spacing w:val="0"/>
      <w:w w:val="100"/>
      <w:position w:val="0"/>
      <w:lang w:val="ru-RU" w:eastAsia="ru-RU" w:bidi="ru-RU"/>
    </w:rPr>
  </w:style>
  <w:style w:type="character" w:customStyle="1" w:styleId="10Exact2">
    <w:name w:val="Основной текст (10) Exact"/>
    <w:basedOn w:val="10Exact"/>
    <w:rsid w:val="001E7D3B"/>
    <w:rPr>
      <w:color w:val="000000"/>
      <w:spacing w:val="0"/>
      <w:w w:val="100"/>
      <w:position w:val="0"/>
      <w:lang w:val="ru-RU" w:eastAsia="ru-RU" w:bidi="ru-RU"/>
    </w:rPr>
  </w:style>
  <w:style w:type="character" w:customStyle="1" w:styleId="110">
    <w:name w:val="Основной текст (11)_"/>
    <w:basedOn w:val="a0"/>
    <w:link w:val="111"/>
    <w:rsid w:val="001E7D3B"/>
    <w:rPr>
      <w:rFonts w:ascii="Times New Roman" w:eastAsia="Times New Roman" w:hAnsi="Times New Roman" w:cs="Times New Roman"/>
      <w:b w:val="0"/>
      <w:bCs w:val="0"/>
      <w:i/>
      <w:iCs/>
      <w:smallCaps w:val="0"/>
      <w:strike w:val="0"/>
      <w:u w:val="none"/>
    </w:rPr>
  </w:style>
  <w:style w:type="character" w:customStyle="1" w:styleId="28">
    <w:name w:val="Основной текст (2) + Курсив"/>
    <w:basedOn w:val="20"/>
    <w:rsid w:val="001E7D3B"/>
    <w:rPr>
      <w:i/>
      <w:iCs/>
      <w:color w:val="000000"/>
      <w:spacing w:val="0"/>
      <w:w w:val="100"/>
      <w:position w:val="0"/>
      <w:sz w:val="24"/>
      <w:szCs w:val="24"/>
      <w:lang w:val="ru-RU" w:eastAsia="ru-RU" w:bidi="ru-RU"/>
    </w:rPr>
  </w:style>
  <w:style w:type="character" w:customStyle="1" w:styleId="29">
    <w:name w:val="Основной текст (2) + Курсив"/>
    <w:basedOn w:val="20"/>
    <w:rsid w:val="001E7D3B"/>
    <w:rPr>
      <w:i/>
      <w:iCs/>
      <w:color w:val="000000"/>
      <w:spacing w:val="0"/>
      <w:w w:val="100"/>
      <w:position w:val="0"/>
      <w:sz w:val="24"/>
      <w:szCs w:val="24"/>
      <w:lang w:val="ru-RU" w:eastAsia="ru-RU" w:bidi="ru-RU"/>
    </w:rPr>
  </w:style>
  <w:style w:type="character" w:customStyle="1" w:styleId="2a">
    <w:name w:val="Основной текст (2)"/>
    <w:basedOn w:val="20"/>
    <w:rsid w:val="001E7D3B"/>
    <w:rPr>
      <w:color w:val="000000"/>
      <w:spacing w:val="0"/>
      <w:w w:val="100"/>
      <w:position w:val="0"/>
      <w:sz w:val="24"/>
      <w:szCs w:val="24"/>
      <w:u w:val="single"/>
      <w:lang w:val="ru-RU" w:eastAsia="ru-RU" w:bidi="ru-RU"/>
    </w:rPr>
  </w:style>
  <w:style w:type="character" w:customStyle="1" w:styleId="2b">
    <w:name w:val="Подпись к таблице (2)_"/>
    <w:basedOn w:val="a0"/>
    <w:link w:val="2c"/>
    <w:rsid w:val="001E7D3B"/>
    <w:rPr>
      <w:rFonts w:ascii="Times New Roman" w:eastAsia="Times New Roman" w:hAnsi="Times New Roman" w:cs="Times New Roman"/>
      <w:b/>
      <w:bCs/>
      <w:i w:val="0"/>
      <w:iCs w:val="0"/>
      <w:smallCaps w:val="0"/>
      <w:strike w:val="0"/>
      <w:sz w:val="22"/>
      <w:szCs w:val="22"/>
      <w:u w:val="none"/>
    </w:rPr>
  </w:style>
  <w:style w:type="character" w:customStyle="1" w:styleId="a5">
    <w:name w:val="Подпись к таблице_"/>
    <w:basedOn w:val="a0"/>
    <w:link w:val="a6"/>
    <w:rsid w:val="001E7D3B"/>
    <w:rPr>
      <w:rFonts w:ascii="Times New Roman" w:eastAsia="Times New Roman" w:hAnsi="Times New Roman" w:cs="Times New Roman"/>
      <w:b w:val="0"/>
      <w:bCs w:val="0"/>
      <w:i w:val="0"/>
      <w:iCs w:val="0"/>
      <w:smallCaps w:val="0"/>
      <w:strike w:val="0"/>
      <w:u w:val="none"/>
    </w:rPr>
  </w:style>
  <w:style w:type="character" w:customStyle="1" w:styleId="2d">
    <w:name w:val="Подпись к таблице (2)"/>
    <w:basedOn w:val="2b"/>
    <w:rsid w:val="001E7D3B"/>
    <w:rPr>
      <w:color w:val="000000"/>
      <w:spacing w:val="0"/>
      <w:w w:val="100"/>
      <w:position w:val="0"/>
      <w:lang w:val="ru-RU" w:eastAsia="ru-RU" w:bidi="ru-RU"/>
    </w:rPr>
  </w:style>
  <w:style w:type="character" w:customStyle="1" w:styleId="211pt3">
    <w:name w:val="Основной текст (2) + 11 pt;Полужирный"/>
    <w:basedOn w:val="20"/>
    <w:rsid w:val="001E7D3B"/>
    <w:rPr>
      <w:b/>
      <w:bCs/>
      <w:color w:val="000000"/>
      <w:spacing w:val="0"/>
      <w:w w:val="100"/>
      <w:position w:val="0"/>
      <w:sz w:val="22"/>
      <w:szCs w:val="22"/>
      <w:lang w:val="ru-RU" w:eastAsia="ru-RU" w:bidi="ru-RU"/>
    </w:rPr>
  </w:style>
  <w:style w:type="character" w:customStyle="1" w:styleId="11pt">
    <w:name w:val="Подпись к таблице + 11 pt;Полужирный"/>
    <w:basedOn w:val="a5"/>
    <w:rsid w:val="001E7D3B"/>
    <w:rPr>
      <w:b/>
      <w:bCs/>
      <w:color w:val="000000"/>
      <w:spacing w:val="0"/>
      <w:w w:val="100"/>
      <w:position w:val="0"/>
      <w:sz w:val="22"/>
      <w:szCs w:val="22"/>
      <w:lang w:val="ru-RU" w:eastAsia="ru-RU" w:bidi="ru-RU"/>
    </w:rPr>
  </w:style>
  <w:style w:type="character" w:customStyle="1" w:styleId="2e">
    <w:name w:val="Основной текст (2) + Курсив"/>
    <w:basedOn w:val="20"/>
    <w:rsid w:val="001E7D3B"/>
    <w:rPr>
      <w:i/>
      <w:iCs/>
      <w:color w:val="000000"/>
      <w:spacing w:val="0"/>
      <w:w w:val="100"/>
      <w:position w:val="0"/>
      <w:sz w:val="24"/>
      <w:szCs w:val="24"/>
      <w:lang w:val="ru-RU" w:eastAsia="ru-RU" w:bidi="ru-RU"/>
    </w:rPr>
  </w:style>
  <w:style w:type="character" w:customStyle="1" w:styleId="2f">
    <w:name w:val="Подпись к таблице (2)"/>
    <w:basedOn w:val="2b"/>
    <w:rsid w:val="001E7D3B"/>
    <w:rPr>
      <w:color w:val="000000"/>
      <w:spacing w:val="0"/>
      <w:w w:val="100"/>
      <w:position w:val="0"/>
      <w:u w:val="single"/>
      <w:lang w:val="ru-RU" w:eastAsia="ru-RU" w:bidi="ru-RU"/>
    </w:rPr>
  </w:style>
  <w:style w:type="paragraph" w:customStyle="1" w:styleId="2">
    <w:name w:val="Подпись к картинке (2)"/>
    <w:basedOn w:val="a"/>
    <w:link w:val="2Exact"/>
    <w:rsid w:val="001E7D3B"/>
    <w:pPr>
      <w:shd w:val="clear" w:color="auto" w:fill="FFFFFF"/>
      <w:spacing w:line="264" w:lineRule="exact"/>
      <w:jc w:val="center"/>
    </w:pPr>
    <w:rPr>
      <w:rFonts w:ascii="Times New Roman" w:eastAsia="Times New Roman" w:hAnsi="Times New Roman" w:cs="Times New Roman"/>
      <w:b/>
      <w:bCs/>
    </w:rPr>
  </w:style>
  <w:style w:type="paragraph" w:customStyle="1" w:styleId="a4">
    <w:name w:val="Подпись к картинке"/>
    <w:basedOn w:val="a"/>
    <w:link w:val="Exact"/>
    <w:rsid w:val="001E7D3B"/>
    <w:pPr>
      <w:shd w:val="clear" w:color="auto" w:fill="FFFFFF"/>
      <w:spacing w:line="264" w:lineRule="exact"/>
      <w:jc w:val="center"/>
    </w:pPr>
    <w:rPr>
      <w:rFonts w:ascii="Times New Roman" w:eastAsia="Times New Roman" w:hAnsi="Times New Roman" w:cs="Times New Roman"/>
    </w:rPr>
  </w:style>
  <w:style w:type="paragraph" w:customStyle="1" w:styleId="21">
    <w:name w:val="Основной текст (2)"/>
    <w:basedOn w:val="a"/>
    <w:link w:val="20"/>
    <w:rsid w:val="001E7D3B"/>
    <w:pPr>
      <w:shd w:val="clear" w:color="auto" w:fill="FFFFFF"/>
      <w:spacing w:after="420" w:line="389" w:lineRule="exact"/>
      <w:ind w:hanging="340"/>
      <w:jc w:val="center"/>
    </w:pPr>
    <w:rPr>
      <w:rFonts w:ascii="Times New Roman" w:eastAsia="Times New Roman" w:hAnsi="Times New Roman" w:cs="Times New Roman"/>
    </w:rPr>
  </w:style>
  <w:style w:type="paragraph" w:customStyle="1" w:styleId="30">
    <w:name w:val="Основной текст (3)"/>
    <w:basedOn w:val="a"/>
    <w:link w:val="3"/>
    <w:rsid w:val="001E7D3B"/>
    <w:pPr>
      <w:shd w:val="clear" w:color="auto" w:fill="FFFFFF"/>
      <w:spacing w:line="389" w:lineRule="exact"/>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1E7D3B"/>
    <w:pPr>
      <w:shd w:val="clear" w:color="auto" w:fill="FFFFFF"/>
      <w:spacing w:before="60" w:after="60" w:line="0" w:lineRule="atLeast"/>
      <w:jc w:val="center"/>
    </w:pPr>
    <w:rPr>
      <w:rFonts w:ascii="Times New Roman" w:eastAsia="Times New Roman" w:hAnsi="Times New Roman" w:cs="Times New Roman"/>
      <w:b/>
      <w:bCs/>
    </w:rPr>
  </w:style>
  <w:style w:type="paragraph" w:customStyle="1" w:styleId="10">
    <w:name w:val="Заголовок №1"/>
    <w:basedOn w:val="a"/>
    <w:link w:val="1"/>
    <w:rsid w:val="001E7D3B"/>
    <w:pPr>
      <w:shd w:val="clear" w:color="auto" w:fill="FFFFFF"/>
      <w:spacing w:before="1020" w:after="60" w:line="0" w:lineRule="atLeast"/>
      <w:jc w:val="center"/>
      <w:outlineLvl w:val="0"/>
    </w:pPr>
    <w:rPr>
      <w:rFonts w:ascii="Times New Roman" w:eastAsia="Times New Roman" w:hAnsi="Times New Roman" w:cs="Times New Roman"/>
      <w:b/>
      <w:bCs/>
      <w:sz w:val="30"/>
      <w:szCs w:val="30"/>
    </w:rPr>
  </w:style>
  <w:style w:type="paragraph" w:customStyle="1" w:styleId="50">
    <w:name w:val="Основной текст (5)"/>
    <w:basedOn w:val="a"/>
    <w:link w:val="5"/>
    <w:rsid w:val="001E7D3B"/>
    <w:pPr>
      <w:shd w:val="clear" w:color="auto" w:fill="FFFFFF"/>
      <w:spacing w:after="600" w:line="350" w:lineRule="exact"/>
    </w:pPr>
    <w:rPr>
      <w:rFonts w:ascii="Times New Roman" w:eastAsia="Times New Roman" w:hAnsi="Times New Roman" w:cs="Times New Roman"/>
      <w:b/>
      <w:bCs/>
      <w:sz w:val="26"/>
      <w:szCs w:val="26"/>
    </w:rPr>
  </w:style>
  <w:style w:type="paragraph" w:customStyle="1" w:styleId="25">
    <w:name w:val="Заголовок №2"/>
    <w:basedOn w:val="a"/>
    <w:link w:val="24"/>
    <w:rsid w:val="001E7D3B"/>
    <w:pPr>
      <w:shd w:val="clear" w:color="auto" w:fill="FFFFFF"/>
      <w:spacing w:line="274" w:lineRule="exact"/>
      <w:jc w:val="center"/>
      <w:outlineLvl w:val="1"/>
    </w:pPr>
    <w:rPr>
      <w:rFonts w:ascii="Times New Roman" w:eastAsia="Times New Roman" w:hAnsi="Times New Roman" w:cs="Times New Roman"/>
      <w:b/>
      <w:bCs/>
      <w:sz w:val="22"/>
      <w:szCs w:val="22"/>
    </w:rPr>
  </w:style>
  <w:style w:type="paragraph" w:customStyle="1" w:styleId="60">
    <w:name w:val="Основной текст (6)"/>
    <w:basedOn w:val="a"/>
    <w:link w:val="6"/>
    <w:rsid w:val="001E7D3B"/>
    <w:pPr>
      <w:shd w:val="clear" w:color="auto" w:fill="FFFFFF"/>
      <w:spacing w:line="274" w:lineRule="exact"/>
    </w:pPr>
    <w:rPr>
      <w:rFonts w:ascii="Times New Roman" w:eastAsia="Times New Roman" w:hAnsi="Times New Roman" w:cs="Times New Roman"/>
      <w:b/>
      <w:bCs/>
      <w:sz w:val="22"/>
      <w:szCs w:val="22"/>
    </w:rPr>
  </w:style>
  <w:style w:type="paragraph" w:customStyle="1" w:styleId="7">
    <w:name w:val="Основной текст (7)"/>
    <w:basedOn w:val="a"/>
    <w:link w:val="7Exact"/>
    <w:rsid w:val="001E7D3B"/>
    <w:pPr>
      <w:shd w:val="clear" w:color="auto" w:fill="FFFFFF"/>
      <w:spacing w:line="0" w:lineRule="atLeast"/>
    </w:pPr>
    <w:rPr>
      <w:rFonts w:ascii="Courier New" w:eastAsia="Courier New" w:hAnsi="Courier New" w:cs="Courier New"/>
      <w:b/>
      <w:bCs/>
      <w:i/>
      <w:iCs/>
      <w:sz w:val="18"/>
      <w:szCs w:val="18"/>
    </w:rPr>
  </w:style>
  <w:style w:type="paragraph" w:customStyle="1" w:styleId="8">
    <w:name w:val="Основной текст (8)"/>
    <w:basedOn w:val="a"/>
    <w:link w:val="8Exact"/>
    <w:rsid w:val="001E7D3B"/>
    <w:pPr>
      <w:shd w:val="clear" w:color="auto" w:fill="FFFFFF"/>
      <w:spacing w:line="0" w:lineRule="atLeast"/>
    </w:pPr>
    <w:rPr>
      <w:rFonts w:ascii="Courier New" w:eastAsia="Courier New" w:hAnsi="Courier New" w:cs="Courier New"/>
      <w:b/>
      <w:bCs/>
      <w:sz w:val="15"/>
      <w:szCs w:val="15"/>
    </w:rPr>
  </w:style>
  <w:style w:type="paragraph" w:customStyle="1" w:styleId="9">
    <w:name w:val="Основной текст (9)"/>
    <w:basedOn w:val="a"/>
    <w:link w:val="9Exact"/>
    <w:rsid w:val="001E7D3B"/>
    <w:pPr>
      <w:shd w:val="clear" w:color="auto" w:fill="FFFFFF"/>
      <w:spacing w:line="0" w:lineRule="atLeast"/>
    </w:pPr>
    <w:rPr>
      <w:rFonts w:ascii="Franklin Gothic Heavy" w:eastAsia="Franklin Gothic Heavy" w:hAnsi="Franklin Gothic Heavy" w:cs="Franklin Gothic Heavy"/>
      <w:sz w:val="15"/>
      <w:szCs w:val="15"/>
    </w:rPr>
  </w:style>
  <w:style w:type="paragraph" w:customStyle="1" w:styleId="100">
    <w:name w:val="Основной текст (10)"/>
    <w:basedOn w:val="a"/>
    <w:link w:val="10Exact"/>
    <w:rsid w:val="001E7D3B"/>
    <w:pPr>
      <w:shd w:val="clear" w:color="auto" w:fill="FFFFFF"/>
      <w:spacing w:after="180" w:line="230" w:lineRule="exact"/>
    </w:pPr>
    <w:rPr>
      <w:rFonts w:ascii="Times New Roman" w:eastAsia="Times New Roman" w:hAnsi="Times New Roman" w:cs="Times New Roman"/>
      <w:b/>
      <w:bCs/>
      <w:sz w:val="18"/>
      <w:szCs w:val="18"/>
    </w:rPr>
  </w:style>
  <w:style w:type="paragraph" w:customStyle="1" w:styleId="111">
    <w:name w:val="Основной текст (11)"/>
    <w:basedOn w:val="a"/>
    <w:link w:val="110"/>
    <w:rsid w:val="001E7D3B"/>
    <w:pPr>
      <w:shd w:val="clear" w:color="auto" w:fill="FFFFFF"/>
      <w:spacing w:line="274" w:lineRule="exact"/>
      <w:ind w:hanging="320"/>
      <w:jc w:val="both"/>
    </w:pPr>
    <w:rPr>
      <w:rFonts w:ascii="Times New Roman" w:eastAsia="Times New Roman" w:hAnsi="Times New Roman" w:cs="Times New Roman"/>
      <w:i/>
      <w:iCs/>
    </w:rPr>
  </w:style>
  <w:style w:type="paragraph" w:customStyle="1" w:styleId="2c">
    <w:name w:val="Подпись к таблице (2)"/>
    <w:basedOn w:val="a"/>
    <w:link w:val="2b"/>
    <w:rsid w:val="001E7D3B"/>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a6">
    <w:name w:val="Подпись к таблице"/>
    <w:basedOn w:val="a"/>
    <w:link w:val="a5"/>
    <w:rsid w:val="001E7D3B"/>
    <w:pPr>
      <w:shd w:val="clear" w:color="auto" w:fill="FFFFFF"/>
      <w:spacing w:line="274" w:lineRule="exact"/>
    </w:pPr>
    <w:rPr>
      <w:rFonts w:ascii="Times New Roman" w:eastAsia="Times New Roman" w:hAnsi="Times New Roman" w:cs="Times New Roman"/>
    </w:rPr>
  </w:style>
  <w:style w:type="table" w:styleId="a7">
    <w:name w:val="Table Grid"/>
    <w:basedOn w:val="a1"/>
    <w:uiPriority w:val="39"/>
    <w:rsid w:val="00D649FC"/>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D649FC"/>
    <w:rPr>
      <w:color w:val="000000"/>
    </w:rPr>
  </w:style>
  <w:style w:type="paragraph" w:styleId="a9">
    <w:name w:val="Body Text"/>
    <w:basedOn w:val="a"/>
    <w:link w:val="aa"/>
    <w:uiPriority w:val="1"/>
    <w:qFormat/>
    <w:rsid w:val="000B3737"/>
    <w:pPr>
      <w:autoSpaceDE w:val="0"/>
      <w:autoSpaceDN w:val="0"/>
      <w:ind w:left="227"/>
    </w:pPr>
    <w:rPr>
      <w:rFonts w:ascii="Times New Roman" w:eastAsia="Times New Roman" w:hAnsi="Times New Roman" w:cs="Times New Roman"/>
      <w:color w:val="auto"/>
      <w:lang w:eastAsia="en-US" w:bidi="ar-SA"/>
    </w:rPr>
  </w:style>
  <w:style w:type="character" w:customStyle="1" w:styleId="aa">
    <w:name w:val="Основной текст Знак"/>
    <w:basedOn w:val="a0"/>
    <w:link w:val="a9"/>
    <w:uiPriority w:val="1"/>
    <w:rsid w:val="000B3737"/>
    <w:rPr>
      <w:rFonts w:ascii="Times New Roman" w:eastAsia="Times New Roman" w:hAnsi="Times New Roman" w:cs="Times New Roman"/>
      <w:lang w:eastAsia="en-US" w:bidi="ar-SA"/>
    </w:rPr>
  </w:style>
  <w:style w:type="paragraph" w:styleId="ab">
    <w:name w:val="List Paragraph"/>
    <w:basedOn w:val="a"/>
    <w:uiPriority w:val="34"/>
    <w:qFormat/>
    <w:rsid w:val="00E8078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B8AFE-1CE5-463D-B984-0C1CA012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3940</Words>
  <Characters>22463</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vt:lpstr>
      <vt:lpstr>    </vt:lpstr>
      <vt:lpstr>    </vt:lpstr>
      <vt:lpstr>    Пояснительная записка к учебному плану среднего общего образования муниципальног</vt:lpstr>
      <vt:lpstr>    Особенности учебного плана среднего общего образования  муниципального общеобраз</vt:lpstr>
      <vt:lpstr>    Формы промежуточной аттестации обучающихся МОБУ лицея № 33</vt:lpstr>
      <vt:lpstr>    Учебный план среднего общего образования муниципального общеобразовательного бюд</vt:lpstr>
      <vt:lpstr>    Заключительные положения</vt:lpstr>
    </vt:vector>
  </TitlesOfParts>
  <Company>Retired</Company>
  <LinksUpToDate>false</LinksUpToDate>
  <CharactersWithSpaces>26351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23</cp:revision>
  <cp:lastPrinted>2024-09-13T07:42:00Z</cp:lastPrinted>
  <dcterms:created xsi:type="dcterms:W3CDTF">2024-09-13T06:46:00Z</dcterms:created>
  <dcterms:modified xsi:type="dcterms:W3CDTF">2024-09-13T07:43:00Z</dcterms:modified>
</cp:coreProperties>
</file>